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D5B" w:rsidRDefault="00772D5B">
      <w:pPr>
        <w:pStyle w:val="a3"/>
        <w:spacing w:before="3"/>
        <w:rPr>
          <w:b/>
          <w:sz w:val="17"/>
        </w:rPr>
      </w:pPr>
      <w:r w:rsidRPr="00772D5B">
        <w:pict>
          <v:group id="_x0000_s1041" style="position:absolute;margin-left:139.1pt;margin-top:11.9pt;width:345.5pt;height:238.85pt;z-index:-15728640;mso-wrap-distance-left:0;mso-wrap-distance-right:0;mso-position-horizontal-relative:page" coordorigin="2782,238" coordsize="6910,47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alt="http://rubtsovsk.org/sites/default/files/users/publicator/2020/05/87037682_2604443592986474_3355870386037194752_n.jpg" style="position:absolute;left:2781;top:237;width:6910;height:4777">
              <v:imagedata r:id="rId7" o:title=""/>
            </v:shape>
            <v:shape id="_x0000_s1042" type="#_x0000_t75" alt="http://rubtsovsk.org/sites/default/files/users/publicator/2020/05/87037682_2604443592986474_3355870386037194752_n.jpg" style="position:absolute;left:3042;top:495;width:6390;height:4260">
              <v:imagedata r:id="rId8" o:title=""/>
            </v:shape>
            <w10:wrap type="topAndBottom" anchorx="page"/>
          </v:group>
        </w:pict>
      </w:r>
    </w:p>
    <w:p w:rsidR="00772D5B" w:rsidRDefault="00772D5B">
      <w:pPr>
        <w:pStyle w:val="a3"/>
        <w:spacing w:before="1"/>
        <w:rPr>
          <w:b/>
          <w:sz w:val="17"/>
        </w:rPr>
      </w:pPr>
    </w:p>
    <w:p w:rsidR="00772D5B" w:rsidRDefault="00B60D71">
      <w:pPr>
        <w:pStyle w:val="a4"/>
        <w:spacing w:before="70"/>
      </w:pPr>
      <w:r>
        <w:rPr>
          <w:color w:val="0000FF"/>
        </w:rPr>
        <w:t>Правильное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питание</w:t>
      </w:r>
    </w:p>
    <w:p w:rsidR="00772D5B" w:rsidRDefault="00B60D71">
      <w:pPr>
        <w:pStyle w:val="a4"/>
        <w:ind w:right="1159"/>
      </w:pPr>
      <w:r>
        <w:rPr>
          <w:color w:val="0000FF"/>
        </w:rPr>
        <w:t>современного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школьника</w:t>
      </w: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spacing w:before="5"/>
        <w:rPr>
          <w:b/>
        </w:rPr>
      </w:pPr>
      <w:r w:rsidRPr="00772D5B">
        <w:pict>
          <v:group id="_x0000_s1038" style="position:absolute;margin-left:164.75pt;margin-top:18.35pt;width:294.95pt;height:243.15pt;z-index:-15728128;mso-wrap-distance-left:0;mso-wrap-distance-right:0;mso-position-horizontal-relative:page" coordorigin="3295,367" coordsize="5899,4863">
            <v:shape id="_x0000_s1040" type="#_x0000_t75" alt="https://michcrb.ru/wp-content/uploads/2020/01/763c24534010ef3d7b0697f31bc5cb17-0.jpeg" style="position:absolute;left:3295;top:4151;width:5899;height:1079">
              <v:imagedata r:id="rId9" o:title=""/>
            </v:shape>
            <v:shape id="_x0000_s1039" type="#_x0000_t75" style="position:absolute;left:3312;top:366;width:5867;height:3795">
              <v:imagedata r:id="rId10" o:title=""/>
            </v:shape>
            <w10:wrap type="topAndBottom" anchorx="page"/>
          </v:group>
        </w:pict>
      </w: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spacing w:before="8"/>
        <w:rPr>
          <w:b/>
          <w:sz w:val="15"/>
        </w:rPr>
      </w:pPr>
    </w:p>
    <w:p w:rsidR="00772D5B" w:rsidRDefault="00772D5B">
      <w:pPr>
        <w:jc w:val="center"/>
        <w:sectPr w:rsidR="00772D5B">
          <w:type w:val="continuous"/>
          <w:pgSz w:w="11910" w:h="16840"/>
          <w:pgMar w:top="940" w:right="280" w:bottom="280" w:left="960" w:header="720" w:footer="720" w:gutter="0"/>
          <w:cols w:space="720"/>
        </w:sectPr>
      </w:pPr>
    </w:p>
    <w:p w:rsidR="00772D5B" w:rsidRDefault="00772D5B">
      <w:pPr>
        <w:pStyle w:val="a3"/>
        <w:spacing w:before="8"/>
        <w:rPr>
          <w:b/>
          <w:sz w:val="22"/>
        </w:rPr>
      </w:pPr>
    </w:p>
    <w:p w:rsidR="00772D5B" w:rsidRDefault="00B60D71">
      <w:pPr>
        <w:pStyle w:val="a3"/>
        <w:ind w:left="2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53175" cy="3000375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rPr>
          <w:sz w:val="26"/>
        </w:rPr>
        <w:sectPr w:rsidR="00772D5B">
          <w:headerReference w:type="default" r:id="rId12"/>
          <w:footerReference w:type="default" r:id="rId13"/>
          <w:pgSz w:w="11910" w:h="16840"/>
          <w:pgMar w:top="940" w:right="280" w:bottom="840" w:left="960" w:header="713" w:footer="650" w:gutter="0"/>
          <w:pgNumType w:start="2"/>
          <w:cols w:space="720"/>
        </w:sectPr>
      </w:pPr>
    </w:p>
    <w:p w:rsidR="00772D5B" w:rsidRDefault="00772D5B">
      <w:pPr>
        <w:pStyle w:val="a3"/>
        <w:spacing w:before="3"/>
        <w:rPr>
          <w:sz w:val="14"/>
        </w:rPr>
      </w:pPr>
    </w:p>
    <w:p w:rsidR="00772D5B" w:rsidRDefault="00B60D71">
      <w:pPr>
        <w:pStyle w:val="a3"/>
        <w:spacing w:before="90" w:line="276" w:lineRule="auto"/>
        <w:ind w:left="173" w:right="281" w:firstLine="708"/>
        <w:jc w:val="both"/>
      </w:pPr>
      <w:r>
        <w:t>Здоровое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 Горячее питание детей во время пребывания в школе является одним из</w:t>
      </w:r>
      <w:r>
        <w:rPr>
          <w:spacing w:val="1"/>
        </w:rPr>
        <w:t xml:space="preserve"> </w:t>
      </w:r>
      <w:r>
        <w:t>важных</w:t>
      </w:r>
      <w:r>
        <w:rPr>
          <w:spacing w:val="-13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поддержания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эффективному</w:t>
      </w:r>
      <w:r>
        <w:rPr>
          <w:spacing w:val="-16"/>
        </w:rPr>
        <w:t xml:space="preserve"> </w:t>
      </w:r>
      <w:r>
        <w:t>обучению.</w:t>
      </w:r>
      <w:r>
        <w:rPr>
          <w:spacing w:val="-68"/>
        </w:rPr>
        <w:t xml:space="preserve"> </w:t>
      </w:r>
      <w:r>
        <w:t>Полноценное и сбалансированное питание способствует профилактике заболеваний,</w:t>
      </w:r>
      <w:r>
        <w:rPr>
          <w:spacing w:val="-67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умственному</w:t>
      </w:r>
      <w:r>
        <w:rPr>
          <w:spacing w:val="-67"/>
        </w:rPr>
        <w:t xml:space="preserve"> </w:t>
      </w:r>
      <w:r>
        <w:t xml:space="preserve">развитию    </w:t>
      </w:r>
      <w:r>
        <w:rPr>
          <w:spacing w:val="1"/>
        </w:rPr>
        <w:t xml:space="preserve"> </w:t>
      </w:r>
      <w:r>
        <w:t>детей      и      подростков,     создает      условия      к      их      адаптации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современной жизни.</w:t>
      </w:r>
    </w:p>
    <w:p w:rsidR="00772D5B" w:rsidRDefault="00B60D71">
      <w:pPr>
        <w:pStyle w:val="a3"/>
        <w:spacing w:line="276" w:lineRule="auto"/>
        <w:ind w:left="173" w:right="275" w:firstLine="708"/>
        <w:jc w:val="both"/>
      </w:pPr>
      <w:r>
        <w:t>В Послании Федеральному Собранию Российской</w:t>
      </w:r>
      <w:r>
        <w:rPr>
          <w:spacing w:val="1"/>
        </w:rPr>
        <w:t xml:space="preserve"> </w:t>
      </w:r>
      <w:r>
        <w:t>Федерации от 15.01.2020</w:t>
      </w:r>
      <w:r>
        <w:rPr>
          <w:spacing w:val="1"/>
        </w:rPr>
        <w:t xml:space="preserve"> </w:t>
      </w:r>
      <w:r>
        <w:rPr>
          <w:spacing w:val="-5"/>
        </w:rPr>
        <w:t>Президент</w:t>
      </w:r>
      <w:r>
        <w:rPr>
          <w:spacing w:val="-16"/>
        </w:rPr>
        <w:t xml:space="preserve"> </w:t>
      </w:r>
      <w:r>
        <w:rPr>
          <w:spacing w:val="-5"/>
        </w:rPr>
        <w:t>Российской</w:t>
      </w:r>
      <w:r>
        <w:rPr>
          <w:spacing w:val="-1"/>
        </w:rPr>
        <w:t xml:space="preserve"> </w:t>
      </w:r>
      <w:r>
        <w:rPr>
          <w:spacing w:val="-4"/>
        </w:rPr>
        <w:t>Федерации</w:t>
      </w:r>
      <w:r>
        <w:rPr>
          <w:spacing w:val="1"/>
        </w:rPr>
        <w:t xml:space="preserve"> </w:t>
      </w:r>
      <w:r>
        <w:rPr>
          <w:spacing w:val="-4"/>
        </w:rPr>
        <w:t>В.В.Путин</w:t>
      </w:r>
      <w:r>
        <w:rPr>
          <w:spacing w:val="-13"/>
        </w:rPr>
        <w:t xml:space="preserve"> </w:t>
      </w:r>
      <w:r>
        <w:rPr>
          <w:spacing w:val="-4"/>
        </w:rPr>
        <w:t>предложил</w:t>
      </w:r>
      <w:r>
        <w:rPr>
          <w:spacing w:val="-15"/>
        </w:rPr>
        <w:t xml:space="preserve"> </w:t>
      </w:r>
      <w:r>
        <w:rPr>
          <w:spacing w:val="-4"/>
        </w:rPr>
        <w:t>обеспечить</w:t>
      </w:r>
      <w:r>
        <w:rPr>
          <w:spacing w:val="-15"/>
        </w:rPr>
        <w:t xml:space="preserve"> </w:t>
      </w:r>
      <w:r>
        <w:rPr>
          <w:spacing w:val="-4"/>
        </w:rPr>
        <w:t>горячим</w:t>
      </w:r>
      <w:r>
        <w:rPr>
          <w:spacing w:val="-14"/>
        </w:rPr>
        <w:t xml:space="preserve"> </w:t>
      </w:r>
      <w:r>
        <w:rPr>
          <w:spacing w:val="-4"/>
        </w:rPr>
        <w:t>питанием</w:t>
      </w:r>
      <w:r>
        <w:rPr>
          <w:spacing w:val="-68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учеников</w:t>
      </w:r>
      <w:r>
        <w:rPr>
          <w:spacing w:val="-17"/>
        </w:rPr>
        <w:t xml:space="preserve"> </w:t>
      </w:r>
      <w:r>
        <w:t>начальной</w:t>
      </w:r>
      <w:r>
        <w:rPr>
          <w:spacing w:val="-17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первого</w:t>
      </w:r>
      <w:r>
        <w:rPr>
          <w:spacing w:val="-1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четвертый</w:t>
      </w:r>
      <w:r>
        <w:rPr>
          <w:spacing w:val="-3"/>
        </w:rPr>
        <w:t xml:space="preserve"> </w:t>
      </w:r>
      <w:r>
        <w:t>класс.</w:t>
      </w:r>
    </w:p>
    <w:p w:rsidR="00772D5B" w:rsidRDefault="00B60D71">
      <w:pPr>
        <w:pStyle w:val="a3"/>
        <w:spacing w:before="1" w:line="276" w:lineRule="auto"/>
        <w:ind w:left="173" w:right="281" w:firstLine="708"/>
        <w:jc w:val="both"/>
      </w:pPr>
      <w:r>
        <w:t>1 марта 2020 года подписан Закон о предоставлении бесплатного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года.</w:t>
      </w:r>
    </w:p>
    <w:p w:rsidR="00772D5B" w:rsidRDefault="00B60D71">
      <w:pPr>
        <w:pStyle w:val="a3"/>
        <w:spacing w:before="1" w:line="276" w:lineRule="auto"/>
        <w:ind w:left="173" w:right="282" w:firstLine="708"/>
        <w:jc w:val="both"/>
      </w:pPr>
      <w:r>
        <w:t>В Законе вводится понятие «здоровое питание», закрепляются его принципы,</w:t>
      </w:r>
      <w:r>
        <w:rPr>
          <w:spacing w:val="1"/>
        </w:rPr>
        <w:t xml:space="preserve"> </w:t>
      </w:r>
      <w:r>
        <w:t>особенности организации</w:t>
      </w:r>
      <w:r>
        <w:rPr>
          <w:spacing w:val="70"/>
        </w:rPr>
        <w:t xml:space="preserve"> </w:t>
      </w:r>
      <w:r>
        <w:t>качественного,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питания детей</w:t>
      </w:r>
      <w:r>
        <w:rPr>
          <w:spacing w:val="1"/>
        </w:rPr>
        <w:t xml:space="preserve"> </w:t>
      </w:r>
      <w:r>
        <w:t>и отдельных групп населения. Запрещается обращение опасных или некачественных</w:t>
      </w:r>
      <w:r>
        <w:rPr>
          <w:spacing w:val="-67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</w:t>
      </w:r>
      <w:r>
        <w:t>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67"/>
        </w:rPr>
        <w:t xml:space="preserve"> </w:t>
      </w:r>
      <w:r>
        <w:t>маркировки.</w:t>
      </w:r>
    </w:p>
    <w:p w:rsidR="00772D5B" w:rsidRDefault="00B60D71">
      <w:pPr>
        <w:pStyle w:val="a3"/>
        <w:spacing w:line="276" w:lineRule="auto"/>
        <w:ind w:left="173" w:right="280" w:firstLine="708"/>
        <w:jc w:val="both"/>
      </w:pP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19.08.2020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420-р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питание: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proofErr w:type="gramStart"/>
      <w:r>
        <w:t>обучающихся</w:t>
      </w:r>
      <w:proofErr w:type="gramEnd"/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первую</w:t>
      </w:r>
      <w:r>
        <w:rPr>
          <w:spacing w:val="70"/>
        </w:rPr>
        <w:t xml:space="preserve"> </w:t>
      </w:r>
      <w:r>
        <w:t>смену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завтраки,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вторую</w:t>
      </w:r>
      <w:r>
        <w:rPr>
          <w:spacing w:val="-2"/>
        </w:rPr>
        <w:t xml:space="preserve"> </w:t>
      </w:r>
      <w:r>
        <w:t>– обеды.</w:t>
      </w:r>
    </w:p>
    <w:p w:rsidR="00772D5B" w:rsidRDefault="00B60D71">
      <w:pPr>
        <w:pStyle w:val="a3"/>
        <w:spacing w:line="276" w:lineRule="auto"/>
        <w:ind w:left="173" w:right="280" w:firstLine="708"/>
        <w:jc w:val="both"/>
      </w:pPr>
      <w:r>
        <w:t>Кроме этого, учащиеся с ограниченными возможностями здоровья с 1 января</w:t>
      </w:r>
      <w:r>
        <w:rPr>
          <w:spacing w:val="1"/>
        </w:rPr>
        <w:t xml:space="preserve"> </w:t>
      </w:r>
      <w:r>
        <w:t>2020 года в соответствии с приказом министерства образования и науки Самарской</w:t>
      </w:r>
      <w:r>
        <w:rPr>
          <w:spacing w:val="1"/>
        </w:rPr>
        <w:t xml:space="preserve"> </w:t>
      </w:r>
      <w:r>
        <w:t>области от 03.02.2020 №68-од получают бесплатное двухразовое пит</w:t>
      </w:r>
      <w:r>
        <w:t>ание в школе:</w:t>
      </w:r>
      <w:r>
        <w:rPr>
          <w:spacing w:val="1"/>
        </w:rPr>
        <w:t xml:space="preserve"> </w:t>
      </w:r>
      <w:r>
        <w:t>завтраки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обеды.</w:t>
      </w:r>
    </w:p>
    <w:p w:rsidR="00772D5B" w:rsidRDefault="00772D5B">
      <w:pPr>
        <w:spacing w:line="276" w:lineRule="auto"/>
        <w:jc w:val="both"/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8"/>
        <w:rPr>
          <w:sz w:val="14"/>
        </w:rPr>
      </w:pPr>
    </w:p>
    <w:p w:rsidR="00772D5B" w:rsidRDefault="00B60D71">
      <w:pPr>
        <w:pStyle w:val="Heading1"/>
        <w:numPr>
          <w:ilvl w:val="0"/>
          <w:numId w:val="6"/>
        </w:numPr>
        <w:tabs>
          <w:tab w:val="left" w:pos="455"/>
          <w:tab w:val="left" w:pos="10411"/>
        </w:tabs>
        <w:spacing w:before="89"/>
        <w:ind w:hanging="282"/>
      </w:pPr>
      <w:r>
        <w:rPr>
          <w:color w:val="FFFFFF"/>
          <w:shd w:val="clear" w:color="auto" w:fill="1346B3"/>
        </w:rPr>
        <w:t>ЗНАЧЕНИЕ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ПИТАНИЯ</w:t>
      </w:r>
      <w:r>
        <w:rPr>
          <w:color w:val="FFFFFF"/>
          <w:shd w:val="clear" w:color="auto" w:fill="1346B3"/>
        </w:rPr>
        <w:tab/>
      </w:r>
    </w:p>
    <w:p w:rsidR="00772D5B" w:rsidRDefault="00772D5B">
      <w:pPr>
        <w:pStyle w:val="a3"/>
        <w:spacing w:before="1"/>
        <w:rPr>
          <w:b/>
          <w:sz w:val="36"/>
        </w:rPr>
      </w:pPr>
    </w:p>
    <w:p w:rsidR="00772D5B" w:rsidRDefault="00B60D71">
      <w:pPr>
        <w:pStyle w:val="a3"/>
        <w:spacing w:before="1" w:line="276" w:lineRule="auto"/>
        <w:ind w:left="5907" w:right="280" w:firstLine="688"/>
        <w:jc w:val="right"/>
      </w:pPr>
      <w:r>
        <w:rPr>
          <w:color w:val="006FC0"/>
        </w:rPr>
        <w:t>«Школьное питание – это залог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здоровья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подрастающего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поколения»</w:t>
      </w:r>
    </w:p>
    <w:p w:rsidR="00772D5B" w:rsidRDefault="00772D5B">
      <w:pPr>
        <w:pStyle w:val="a3"/>
        <w:spacing w:before="2"/>
        <w:rPr>
          <w:sz w:val="32"/>
        </w:rPr>
      </w:pPr>
    </w:p>
    <w:p w:rsidR="00772D5B" w:rsidRDefault="00B60D71">
      <w:pPr>
        <w:pStyle w:val="a3"/>
        <w:spacing w:line="276" w:lineRule="auto"/>
        <w:ind w:left="173" w:right="281" w:firstLine="708"/>
        <w:jc w:val="both"/>
      </w:pPr>
      <w:r>
        <w:t>За простыми словами «школьное питание» стоит здоровье детей. Обеспечение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совершенствование системы школьного питания напрямую связано с сохранением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демографической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</w:t>
      </w:r>
    </w:p>
    <w:p w:rsidR="00772D5B" w:rsidRDefault="00B60D71">
      <w:pPr>
        <w:pStyle w:val="a3"/>
        <w:spacing w:line="276" w:lineRule="auto"/>
        <w:ind w:left="173" w:right="280" w:firstLine="708"/>
        <w:jc w:val="right"/>
      </w:pPr>
      <w:r>
        <w:t>Предоставление</w:t>
      </w:r>
      <w:r>
        <w:rPr>
          <w:spacing w:val="11"/>
        </w:rPr>
        <w:t xml:space="preserve"> </w:t>
      </w:r>
      <w:r>
        <w:t>горячего</w:t>
      </w:r>
      <w:r>
        <w:rPr>
          <w:spacing w:val="11"/>
        </w:rPr>
        <w:t xml:space="preserve"> </w:t>
      </w:r>
      <w:r>
        <w:t>питания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течение</w:t>
      </w:r>
      <w:r>
        <w:rPr>
          <w:spacing w:val="12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оказывает</w:t>
      </w:r>
      <w:r>
        <w:rPr>
          <w:spacing w:val="10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улучшение</w:t>
      </w:r>
      <w:r>
        <w:rPr>
          <w:spacing w:val="-16"/>
        </w:rPr>
        <w:t xml:space="preserve"> </w:t>
      </w:r>
      <w:r>
        <w:t>учебно-воспитательного</w:t>
      </w:r>
      <w:r>
        <w:rPr>
          <w:spacing w:val="-14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повышение</w:t>
      </w:r>
      <w:r>
        <w:rPr>
          <w:spacing w:val="-16"/>
        </w:rPr>
        <w:t xml:space="preserve"> </w:t>
      </w:r>
      <w:r>
        <w:t>успеваемости</w:t>
      </w:r>
      <w:r>
        <w:rPr>
          <w:rFonts w:ascii="Arial MT" w:hAnsi="Arial MT"/>
          <w:sz w:val="22"/>
        </w:rPr>
        <w:t>.</w:t>
      </w:r>
      <w:r>
        <w:rPr>
          <w:rFonts w:ascii="Arial MT" w:hAnsi="Arial MT"/>
          <w:spacing w:val="-58"/>
          <w:sz w:val="22"/>
        </w:rPr>
        <w:t xml:space="preserve"> </w:t>
      </w:r>
      <w:r>
        <w:t>Врачи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ожирения,</w:t>
      </w:r>
      <w:r>
        <w:rPr>
          <w:spacing w:val="1"/>
        </w:rPr>
        <w:t xml:space="preserve"> </w:t>
      </w:r>
      <w:r>
        <w:t>диабета,</w:t>
      </w:r>
      <w:r>
        <w:rPr>
          <w:spacing w:val="1"/>
        </w:rPr>
        <w:t xml:space="preserve"> </w:t>
      </w:r>
      <w:r>
        <w:t>гипертонии,</w:t>
      </w:r>
      <w:r>
        <w:rPr>
          <w:spacing w:val="1"/>
        </w:rPr>
        <w:t xml:space="preserve"> </w:t>
      </w:r>
      <w:r>
        <w:t>аллергии,</w:t>
      </w:r>
      <w:r>
        <w:rPr>
          <w:spacing w:val="1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желудочно-кишечного</w:t>
      </w:r>
      <w:r>
        <w:rPr>
          <w:spacing w:val="-4"/>
        </w:rPr>
        <w:t xml:space="preserve"> </w:t>
      </w:r>
      <w:r>
        <w:t>тракта,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«омоложение»</w:t>
      </w:r>
      <w:r>
        <w:rPr>
          <w:spacing w:val="-6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заболеваний.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здоровье</w:t>
      </w:r>
      <w:r>
        <w:rPr>
          <w:spacing w:val="26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влияет</w:t>
      </w:r>
      <w:r>
        <w:rPr>
          <w:spacing w:val="25"/>
        </w:rPr>
        <w:t xml:space="preserve"> </w:t>
      </w:r>
      <w:r>
        <w:t>много</w:t>
      </w:r>
      <w:r>
        <w:rPr>
          <w:spacing w:val="26"/>
        </w:rPr>
        <w:t xml:space="preserve"> </w:t>
      </w:r>
      <w:r>
        <w:t>факторов.</w:t>
      </w:r>
      <w:r>
        <w:rPr>
          <w:spacing w:val="24"/>
        </w:rPr>
        <w:t xml:space="preserve"> </w:t>
      </w:r>
      <w:r>
        <w:t>45-50%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совокупности</w:t>
      </w:r>
      <w:r>
        <w:rPr>
          <w:spacing w:val="26"/>
        </w:rPr>
        <w:t xml:space="preserve"> </w:t>
      </w:r>
      <w:r>
        <w:t>составляют</w:t>
      </w:r>
      <w:r>
        <w:rPr>
          <w:spacing w:val="-67"/>
        </w:rPr>
        <w:t xml:space="preserve"> </w:t>
      </w:r>
      <w:r>
        <w:t>генетика,</w:t>
      </w:r>
      <w:r>
        <w:rPr>
          <w:spacing w:val="59"/>
        </w:rPr>
        <w:t xml:space="preserve"> </w:t>
      </w:r>
      <w:r>
        <w:t>экология,</w:t>
      </w:r>
      <w:r>
        <w:rPr>
          <w:spacing w:val="58"/>
        </w:rPr>
        <w:t xml:space="preserve"> </w:t>
      </w:r>
      <w:r>
        <w:t>медицинское</w:t>
      </w:r>
      <w:r>
        <w:rPr>
          <w:spacing w:val="6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стране.</w:t>
      </w:r>
      <w:r>
        <w:rPr>
          <w:spacing w:val="57"/>
        </w:rPr>
        <w:t xml:space="preserve"> </w:t>
      </w:r>
      <w:r>
        <w:t>Остальные</w:t>
      </w:r>
      <w:r>
        <w:rPr>
          <w:spacing w:val="58"/>
        </w:rPr>
        <w:t xml:space="preserve"> </w:t>
      </w:r>
      <w:r>
        <w:t>50-55%</w:t>
      </w:r>
      <w:r>
        <w:rPr>
          <w:spacing w:val="57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Питание</w:t>
      </w:r>
      <w:r>
        <w:rPr>
          <w:spacing w:val="8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базовым</w:t>
      </w:r>
      <w:r>
        <w:rPr>
          <w:spacing w:val="8"/>
        </w:rPr>
        <w:t xml:space="preserve"> </w:t>
      </w:r>
      <w:r>
        <w:t>фактором</w:t>
      </w:r>
      <w:r>
        <w:rPr>
          <w:spacing w:val="6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rPr>
          <w:spacing w:val="-1"/>
        </w:rPr>
        <w:t>современного</w:t>
      </w:r>
      <w:r>
        <w:rPr>
          <w:spacing w:val="-14"/>
        </w:rPr>
        <w:t xml:space="preserve"> </w:t>
      </w:r>
      <w:r>
        <w:rPr>
          <w:spacing w:val="-1"/>
        </w:rPr>
        <w:t>человека.</w:t>
      </w:r>
      <w:r>
        <w:rPr>
          <w:spacing w:val="-16"/>
        </w:rPr>
        <w:t xml:space="preserve"> </w:t>
      </w:r>
      <w:r>
        <w:rPr>
          <w:spacing w:val="-1"/>
        </w:rPr>
        <w:t>Пищевые</w:t>
      </w:r>
      <w:r>
        <w:rPr>
          <w:spacing w:val="-15"/>
        </w:rPr>
        <w:t xml:space="preserve"> </w:t>
      </w:r>
      <w:r>
        <w:t>пристрастия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привычки</w:t>
      </w:r>
      <w:r>
        <w:rPr>
          <w:spacing w:val="-17"/>
        </w:rPr>
        <w:t xml:space="preserve"> </w:t>
      </w:r>
      <w:r>
        <w:t>ребенка</w:t>
      </w:r>
      <w:r>
        <w:rPr>
          <w:spacing w:val="-17"/>
        </w:rPr>
        <w:t xml:space="preserve"> </w:t>
      </w:r>
      <w:r>
        <w:t>формируются</w:t>
      </w:r>
      <w:r>
        <w:rPr>
          <w:spacing w:val="-15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воздействием</w:t>
      </w:r>
      <w:r>
        <w:rPr>
          <w:spacing w:val="34"/>
        </w:rPr>
        <w:t xml:space="preserve"> </w:t>
      </w:r>
      <w:r>
        <w:t>окружающей</w:t>
      </w:r>
      <w:r>
        <w:rPr>
          <w:spacing w:val="36"/>
        </w:rPr>
        <w:t xml:space="preserve"> </w:t>
      </w:r>
      <w:r>
        <w:t>среды.</w:t>
      </w:r>
      <w:r>
        <w:rPr>
          <w:spacing w:val="34"/>
        </w:rPr>
        <w:t xml:space="preserve"> </w:t>
      </w:r>
      <w:r>
        <w:t>Поэтому</w:t>
      </w:r>
      <w:r>
        <w:rPr>
          <w:spacing w:val="32"/>
        </w:rPr>
        <w:t xml:space="preserve"> </w:t>
      </w:r>
      <w:r>
        <w:t>семья,</w:t>
      </w:r>
      <w:r>
        <w:rPr>
          <w:spacing w:val="35"/>
        </w:rPr>
        <w:t xml:space="preserve"> </w:t>
      </w:r>
      <w:r>
        <w:t>школа,</w:t>
      </w:r>
      <w:r>
        <w:rPr>
          <w:spacing w:val="35"/>
        </w:rPr>
        <w:t xml:space="preserve"> </w:t>
      </w:r>
      <w:r>
        <w:t>медицинские</w:t>
      </w:r>
      <w:r>
        <w:rPr>
          <w:spacing w:val="34"/>
        </w:rPr>
        <w:t xml:space="preserve"> </w:t>
      </w:r>
      <w:r>
        <w:t>работники</w:t>
      </w:r>
    </w:p>
    <w:p w:rsidR="00772D5B" w:rsidRDefault="00B60D71">
      <w:pPr>
        <w:pStyle w:val="a3"/>
        <w:spacing w:before="1"/>
        <w:ind w:left="173"/>
        <w:jc w:val="both"/>
      </w:pPr>
      <w:r>
        <w:t>должны</w:t>
      </w:r>
      <w:r>
        <w:rPr>
          <w:spacing w:val="-4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питания.</w:t>
      </w:r>
    </w:p>
    <w:p w:rsidR="00772D5B" w:rsidRDefault="00B60D71">
      <w:pPr>
        <w:pStyle w:val="a3"/>
        <w:spacing w:before="48" w:line="276" w:lineRule="auto"/>
        <w:ind w:left="173" w:right="287" w:firstLine="708"/>
        <w:jc w:val="both"/>
      </w:pPr>
      <w:r>
        <w:t>Возраст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характеризуется</w:t>
      </w:r>
      <w:r>
        <w:rPr>
          <w:spacing w:val="-14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сложной</w:t>
      </w:r>
      <w:r>
        <w:rPr>
          <w:spacing w:val="-13"/>
        </w:rPr>
        <w:t xml:space="preserve"> </w:t>
      </w:r>
      <w:r>
        <w:t>перестройкой</w:t>
      </w:r>
      <w:r>
        <w:rPr>
          <w:spacing w:val="-16"/>
        </w:rPr>
        <w:t xml:space="preserve"> </w:t>
      </w:r>
      <w:r>
        <w:t>организма,</w:t>
      </w:r>
      <w:r>
        <w:rPr>
          <w:spacing w:val="-68"/>
        </w:rPr>
        <w:t xml:space="preserve"> </w:t>
      </w:r>
      <w:r>
        <w:t xml:space="preserve">которая   </w:t>
      </w:r>
      <w:r>
        <w:rPr>
          <w:spacing w:val="33"/>
        </w:rPr>
        <w:t xml:space="preserve"> </w:t>
      </w:r>
      <w:r>
        <w:t xml:space="preserve">происходит    </w:t>
      </w:r>
      <w:r>
        <w:rPr>
          <w:spacing w:val="31"/>
        </w:rPr>
        <w:t xml:space="preserve"> </w:t>
      </w:r>
      <w:r>
        <w:t xml:space="preserve">на    </w:t>
      </w:r>
      <w:r>
        <w:rPr>
          <w:spacing w:val="29"/>
        </w:rPr>
        <w:t xml:space="preserve"> </w:t>
      </w:r>
      <w:r>
        <w:t xml:space="preserve">фоне    </w:t>
      </w:r>
      <w:r>
        <w:rPr>
          <w:spacing w:val="31"/>
        </w:rPr>
        <w:t xml:space="preserve"> </w:t>
      </w:r>
      <w:r>
        <w:t xml:space="preserve">значительного    </w:t>
      </w:r>
      <w:r>
        <w:rPr>
          <w:spacing w:val="33"/>
        </w:rPr>
        <w:t xml:space="preserve"> </w:t>
      </w:r>
      <w:r>
        <w:t xml:space="preserve">умственного    </w:t>
      </w:r>
      <w:r>
        <w:rPr>
          <w:spacing w:val="32"/>
        </w:rPr>
        <w:t xml:space="preserve"> </w:t>
      </w:r>
      <w:r>
        <w:t>напряжения</w:t>
      </w:r>
      <w:r>
        <w:rPr>
          <w:spacing w:val="-68"/>
        </w:rPr>
        <w:t xml:space="preserve"> </w:t>
      </w:r>
      <w:r>
        <w:t>в связи с ростом потока информации и усложнением школьных программ. Кроме</w:t>
      </w:r>
      <w:r>
        <w:rPr>
          <w:spacing w:val="1"/>
        </w:rPr>
        <w:t xml:space="preserve"> </w:t>
      </w:r>
      <w:r>
        <w:t>занятий в школе, наши дети ежедневно выпо</w:t>
      </w:r>
      <w:r>
        <w:t>лняют домашнее задание, посещают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секции.</w:t>
      </w:r>
    </w:p>
    <w:p w:rsidR="00772D5B" w:rsidRDefault="00B60D71">
      <w:pPr>
        <w:pStyle w:val="a3"/>
        <w:spacing w:line="276" w:lineRule="auto"/>
        <w:ind w:left="173" w:right="282" w:firstLine="708"/>
        <w:jc w:val="both"/>
      </w:pPr>
      <w:r>
        <w:t>В этом возрасте легко формируются, а у некоторых детей уже сформированы,</w:t>
      </w:r>
      <w:r>
        <w:rPr>
          <w:spacing w:val="1"/>
        </w:rPr>
        <w:t xml:space="preserve"> </w:t>
      </w:r>
      <w:r>
        <w:t>патологические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привычки: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(кондитерские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напитки),</w:t>
      </w:r>
      <w:r>
        <w:rPr>
          <w:spacing w:val="1"/>
        </w:rPr>
        <w:t xml:space="preserve"> </w:t>
      </w:r>
      <w:r>
        <w:t>жира</w:t>
      </w:r>
      <w:r>
        <w:rPr>
          <w:spacing w:val="1"/>
        </w:rPr>
        <w:t xml:space="preserve"> </w:t>
      </w:r>
      <w:r>
        <w:t>(сосиски,</w:t>
      </w:r>
      <w:r>
        <w:rPr>
          <w:spacing w:val="1"/>
        </w:rPr>
        <w:t xml:space="preserve"> </w:t>
      </w:r>
      <w:proofErr w:type="spellStart"/>
      <w:r>
        <w:t>фаст-фуд</w:t>
      </w:r>
      <w:proofErr w:type="spellEnd"/>
      <w:r>
        <w:t>,</w:t>
      </w:r>
      <w:r>
        <w:rPr>
          <w:spacing w:val="1"/>
        </w:rPr>
        <w:t xml:space="preserve"> </w:t>
      </w:r>
      <w:r>
        <w:t>чипсы),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 xml:space="preserve">неупорядоченные перекусы, </w:t>
      </w:r>
      <w:proofErr w:type="gramStart"/>
      <w:r>
        <w:t>сверх</w:t>
      </w:r>
      <w:proofErr w:type="gramEnd"/>
      <w:r>
        <w:rPr>
          <w:spacing w:val="1"/>
        </w:rPr>
        <w:t xml:space="preserve"> </w:t>
      </w:r>
      <w:r>
        <w:t>калорийный ужин, еда на бегу и т.д. Все это</w:t>
      </w:r>
      <w:r>
        <w:rPr>
          <w:spacing w:val="1"/>
        </w:rPr>
        <w:t xml:space="preserve"> </w:t>
      </w:r>
      <w:r>
        <w:t>повышает</w:t>
      </w:r>
      <w:r>
        <w:rPr>
          <w:spacing w:val="-7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патологии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желудочно-кишечного</w:t>
      </w:r>
      <w:r>
        <w:rPr>
          <w:spacing w:val="-4"/>
        </w:rPr>
        <w:t xml:space="preserve"> </w:t>
      </w:r>
      <w:r>
        <w:t>тракта,</w:t>
      </w:r>
      <w:r>
        <w:rPr>
          <w:spacing w:val="-5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</w:t>
      </w:r>
      <w:r>
        <w:t>докринной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proofErr w:type="gramStart"/>
      <w:r>
        <w:t>сердечно-сосудистой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костно-мышечной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подтверждается ростом сахарного диабета, гипертонической болезни, ожирения уже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 возрасте.</w:t>
      </w:r>
    </w:p>
    <w:p w:rsidR="00772D5B" w:rsidRDefault="00B60D71">
      <w:pPr>
        <w:pStyle w:val="a3"/>
        <w:spacing w:before="1" w:line="276" w:lineRule="auto"/>
        <w:ind w:left="173" w:right="284" w:firstLine="708"/>
        <w:jc w:val="both"/>
      </w:pPr>
      <w:r>
        <w:t>Поэтому нам с вами особенно важно организовать грамотное питание дома и в</w:t>
      </w:r>
      <w:r>
        <w:rPr>
          <w:spacing w:val="-67"/>
        </w:rPr>
        <w:t xml:space="preserve"> </w:t>
      </w:r>
      <w:r>
        <w:t>школе для создания опт</w:t>
      </w:r>
      <w:r>
        <w:t>имальных условий формирования гармоничного здоровья</w:t>
      </w:r>
      <w:r>
        <w:rPr>
          <w:spacing w:val="1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детей.</w:t>
      </w:r>
    </w:p>
    <w:p w:rsidR="00772D5B" w:rsidRDefault="00772D5B">
      <w:pPr>
        <w:spacing w:line="276" w:lineRule="auto"/>
        <w:jc w:val="both"/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8"/>
        <w:rPr>
          <w:sz w:val="14"/>
        </w:rPr>
      </w:pPr>
    </w:p>
    <w:p w:rsidR="00772D5B" w:rsidRDefault="00B60D71">
      <w:pPr>
        <w:pStyle w:val="Heading1"/>
        <w:numPr>
          <w:ilvl w:val="0"/>
          <w:numId w:val="6"/>
        </w:numPr>
        <w:tabs>
          <w:tab w:val="left" w:pos="455"/>
          <w:tab w:val="left" w:pos="10411"/>
        </w:tabs>
        <w:spacing w:before="89"/>
        <w:ind w:hanging="282"/>
      </w:pPr>
      <w:r>
        <w:rPr>
          <w:color w:val="FFFFFF"/>
          <w:shd w:val="clear" w:color="auto" w:fill="1346B3"/>
        </w:rPr>
        <w:t>ПИЩЕВЫЕ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ВЕЩЕСТВА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И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ИХ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РОЛЬ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В ПИТАНИИ</w:t>
      </w:r>
      <w:r>
        <w:rPr>
          <w:color w:val="FFFFFF"/>
          <w:spacing w:val="-3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ШКОЛЬНИКОВ</w:t>
      </w:r>
      <w:r>
        <w:rPr>
          <w:color w:val="FFFFFF"/>
          <w:shd w:val="clear" w:color="auto" w:fill="1346B3"/>
        </w:rPr>
        <w:tab/>
      </w:r>
    </w:p>
    <w:p w:rsidR="00772D5B" w:rsidRDefault="00772D5B">
      <w:pPr>
        <w:pStyle w:val="a3"/>
        <w:rPr>
          <w:b/>
          <w:sz w:val="30"/>
        </w:rPr>
      </w:pPr>
    </w:p>
    <w:p w:rsidR="00772D5B" w:rsidRDefault="00772D5B">
      <w:pPr>
        <w:pStyle w:val="a3"/>
        <w:spacing w:before="3"/>
        <w:rPr>
          <w:b/>
          <w:sz w:val="38"/>
        </w:rPr>
      </w:pPr>
    </w:p>
    <w:p w:rsidR="00772D5B" w:rsidRDefault="00B60D71">
      <w:pPr>
        <w:spacing w:line="276" w:lineRule="auto"/>
        <w:ind w:left="173" w:right="280" w:firstLine="70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2161920</wp:posOffset>
            </wp:positionH>
            <wp:positionV relativeFrom="paragraph">
              <wp:posOffset>991389</wp:posOffset>
            </wp:positionV>
            <wp:extent cx="3691630" cy="2417064"/>
            <wp:effectExtent l="0" t="0" r="0" b="0"/>
            <wp:wrapTopAndBottom/>
            <wp:docPr id="5" name="image7.jpeg" descr="пирамида здорового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30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диетологии.    </w:t>
      </w:r>
      <w:r>
        <w:rPr>
          <w:b/>
          <w:sz w:val="28"/>
        </w:rPr>
        <w:t xml:space="preserve">Всемирная   организация   здравоохранения   (ВОЗ)   </w:t>
      </w:r>
      <w:r>
        <w:rPr>
          <w:sz w:val="28"/>
        </w:rPr>
        <w:t>представила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12 принципов правильного питания, которые представлены в «пирамиде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питания».</w:t>
      </w:r>
    </w:p>
    <w:p w:rsidR="00772D5B" w:rsidRDefault="00772D5B">
      <w:pPr>
        <w:pStyle w:val="a3"/>
        <w:spacing w:before="5"/>
        <w:rPr>
          <w:sz w:val="36"/>
        </w:rPr>
      </w:pPr>
    </w:p>
    <w:p w:rsidR="00772D5B" w:rsidRDefault="00B60D71">
      <w:pPr>
        <w:pStyle w:val="a3"/>
        <w:ind w:left="881"/>
      </w:pP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пирамиде</w:t>
      </w:r>
      <w:r>
        <w:rPr>
          <w:spacing w:val="-2"/>
        </w:rPr>
        <w:t xml:space="preserve"> </w:t>
      </w:r>
      <w:r>
        <w:t>использован</w:t>
      </w:r>
      <w:r>
        <w:rPr>
          <w:spacing w:val="2"/>
        </w:rPr>
        <w:t xml:space="preserve"> </w:t>
      </w:r>
      <w:r>
        <w:t>«принцип</w:t>
      </w:r>
      <w:r>
        <w:rPr>
          <w:spacing w:val="-2"/>
        </w:rPr>
        <w:t xml:space="preserve"> </w:t>
      </w:r>
      <w:r>
        <w:t>светофора».</w:t>
      </w: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228" w:type="dxa"/>
        <w:tblLayout w:type="fixed"/>
        <w:tblLook w:val="01E0"/>
      </w:tblPr>
      <w:tblGrid>
        <w:gridCol w:w="1853"/>
        <w:gridCol w:w="8408"/>
      </w:tblGrid>
      <w:tr w:rsidR="00772D5B">
        <w:trPr>
          <w:trHeight w:val="2886"/>
        </w:trPr>
        <w:tc>
          <w:tcPr>
            <w:tcW w:w="1853" w:type="dxa"/>
          </w:tcPr>
          <w:p w:rsidR="00772D5B" w:rsidRDefault="00772D5B">
            <w:pPr>
              <w:pStyle w:val="TableParagraph"/>
              <w:spacing w:before="2" w:line="240" w:lineRule="auto"/>
              <w:jc w:val="left"/>
              <w:rPr>
                <w:sz w:val="7"/>
              </w:rPr>
            </w:pPr>
          </w:p>
          <w:p w:rsidR="00772D5B" w:rsidRDefault="00B60D71">
            <w:pPr>
              <w:pStyle w:val="TableParagraph"/>
              <w:spacing w:line="240" w:lineRule="auto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5750" cy="1719072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50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</w:tcPr>
          <w:p w:rsidR="00772D5B" w:rsidRDefault="00B60D71">
            <w:pPr>
              <w:pStyle w:val="TableParagraph"/>
              <w:spacing w:line="240" w:lineRule="auto"/>
              <w:ind w:left="158" w:right="202"/>
              <w:jc w:val="both"/>
              <w:rPr>
                <w:sz w:val="28"/>
              </w:rPr>
            </w:pPr>
            <w:r>
              <w:rPr>
                <w:b/>
                <w:spacing w:val="-4"/>
                <w:sz w:val="28"/>
              </w:rPr>
              <w:t>Красный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сектор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сахар,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масло,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кондитерские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изделия.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Чем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реже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употребляете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продукты,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лучше.</w:t>
            </w:r>
          </w:p>
          <w:p w:rsidR="00772D5B" w:rsidRDefault="00B60D71">
            <w:pPr>
              <w:pStyle w:val="TableParagraph"/>
              <w:spacing w:line="240" w:lineRule="auto"/>
              <w:ind w:left="158" w:right="19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Желтый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сектор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ограничениями.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продукция,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мясо и </w:t>
            </w:r>
            <w:proofErr w:type="gramStart"/>
            <w:r>
              <w:rPr>
                <w:sz w:val="28"/>
              </w:rPr>
              <w:t>рыба</w:t>
            </w:r>
            <w:proofErr w:type="gramEnd"/>
            <w:r>
              <w:rPr>
                <w:sz w:val="28"/>
              </w:rPr>
              <w:t xml:space="preserve"> максимально свежие и с низким содержанием жира.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Зелёный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сектор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потреблять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ежедневно</w:t>
            </w:r>
            <w:r>
              <w:rPr>
                <w:spacing w:val="5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772D5B" w:rsidRDefault="00B60D71">
            <w:pPr>
              <w:pStyle w:val="TableParagraph"/>
              <w:spacing w:line="322" w:lineRule="exact"/>
              <w:ind w:left="158" w:right="200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достаточном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3"/>
                <w:sz w:val="28"/>
              </w:rPr>
              <w:t>количестве</w:t>
            </w:r>
            <w:proofErr w:type="gramEnd"/>
            <w:r>
              <w:rPr>
                <w:spacing w:val="-3"/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3"/>
                <w:sz w:val="28"/>
              </w:rPr>
              <w:t>Это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хлебобулочные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изделия,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продукты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(зелень,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фрукты,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овощи,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орехи,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ягоды),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злаки,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макароны.</w:t>
            </w:r>
            <w:proofErr w:type="gramEnd"/>
          </w:p>
        </w:tc>
      </w:tr>
    </w:tbl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spacing w:before="10"/>
        <w:rPr>
          <w:sz w:val="21"/>
        </w:rPr>
      </w:pPr>
    </w:p>
    <w:p w:rsidR="00772D5B" w:rsidRDefault="00B60D71">
      <w:pPr>
        <w:pStyle w:val="a3"/>
        <w:tabs>
          <w:tab w:val="left" w:pos="2496"/>
          <w:tab w:val="left" w:pos="4518"/>
          <w:tab w:val="left" w:pos="5691"/>
        </w:tabs>
        <w:spacing w:before="89" w:line="276" w:lineRule="auto"/>
        <w:ind w:left="173" w:right="279" w:firstLine="708"/>
      </w:pPr>
      <w:r>
        <w:t>Основными</w:t>
      </w:r>
      <w:r>
        <w:tab/>
        <w:t>ингредиентами</w:t>
      </w:r>
      <w:r>
        <w:tab/>
        <w:t>питания</w:t>
      </w:r>
      <w:r>
        <w:tab/>
      </w:r>
      <w:r>
        <w:t>являются</w:t>
      </w:r>
      <w:r>
        <w:rPr>
          <w:spacing w:val="59"/>
        </w:rPr>
        <w:t xml:space="preserve"> </w:t>
      </w:r>
      <w:r>
        <w:t>белки,</w:t>
      </w:r>
      <w:r>
        <w:rPr>
          <w:spacing w:val="59"/>
        </w:rPr>
        <w:t xml:space="preserve"> </w:t>
      </w:r>
      <w:r>
        <w:t>жиры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углеводы,</w:t>
      </w:r>
      <w:r>
        <w:rPr>
          <w:spacing w:val="-67"/>
        </w:rPr>
        <w:t xml:space="preserve"> </w:t>
      </w:r>
      <w:r>
        <w:t>клетчатка,</w:t>
      </w:r>
      <w:r>
        <w:rPr>
          <w:spacing w:val="-3"/>
        </w:rPr>
        <w:t xml:space="preserve"> </w:t>
      </w:r>
      <w:r>
        <w:t>витамины и минералы.</w:t>
      </w:r>
    </w:p>
    <w:p w:rsidR="00772D5B" w:rsidRDefault="00B60D71">
      <w:pPr>
        <w:pStyle w:val="a3"/>
        <w:spacing w:before="2" w:line="276" w:lineRule="auto"/>
        <w:ind w:left="173" w:right="279" w:firstLine="708"/>
        <w:rPr>
          <w:b/>
        </w:rPr>
      </w:pPr>
      <w:r>
        <w:t>Для</w:t>
      </w:r>
      <w:r>
        <w:rPr>
          <w:spacing w:val="2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рациона</w:t>
      </w:r>
      <w:r>
        <w:rPr>
          <w:spacing w:val="3"/>
        </w:rPr>
        <w:t xml:space="preserve"> </w:t>
      </w:r>
      <w:r>
        <w:t>оптимальным</w:t>
      </w:r>
      <w:r>
        <w:rPr>
          <w:spacing w:val="2"/>
        </w:rPr>
        <w:t xml:space="preserve"> </w:t>
      </w:r>
      <w:r>
        <w:t>считается</w:t>
      </w:r>
      <w:r>
        <w:rPr>
          <w:spacing w:val="3"/>
        </w:rPr>
        <w:t xml:space="preserve"> </w:t>
      </w:r>
      <w:r>
        <w:t>соотношение</w:t>
      </w:r>
      <w:r>
        <w:rPr>
          <w:spacing w:val="3"/>
        </w:rPr>
        <w:t xml:space="preserve"> </w:t>
      </w:r>
      <w:r>
        <w:t>углеводов,</w:t>
      </w:r>
      <w:r>
        <w:rPr>
          <w:spacing w:val="2"/>
        </w:rPr>
        <w:t xml:space="preserve"> </w:t>
      </w:r>
      <w:r>
        <w:t>белков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пропорции</w:t>
      </w:r>
      <w:r>
        <w:rPr>
          <w:spacing w:val="2"/>
        </w:rPr>
        <w:t xml:space="preserve"> </w:t>
      </w:r>
      <w:r>
        <w:rPr>
          <w:b/>
        </w:rPr>
        <w:t>4:1:1.</w:t>
      </w:r>
    </w:p>
    <w:p w:rsidR="00772D5B" w:rsidRDefault="00772D5B">
      <w:pPr>
        <w:spacing w:line="276" w:lineRule="auto"/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10"/>
        <w:rPr>
          <w:b/>
          <w:sz w:val="22"/>
        </w:rPr>
      </w:pPr>
    </w:p>
    <w:p w:rsidR="00772D5B" w:rsidRDefault="00772D5B">
      <w:pPr>
        <w:pStyle w:val="a3"/>
        <w:ind w:left="8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alt="https://alexsolor.ru/wp-content/uploads/2013/07/307043_380971652020547_955557555_n.jpg" style="width:448.45pt;height:268.65pt;mso-position-horizontal-relative:char;mso-position-vertical-relative:line" coordsize="8969,5373">
            <v:shape id="_x0000_s1037" style="position:absolute;width:8969;height:5373" coordsize="8969,5373" o:spt="100" adj="0,,0" path="m29,l,,,29,,5343r,l,5372r29,l29,5343r,l29,29,29,xm8968,r-28,l8940,,29,r,29l8940,29r,5314l29,5343r,29l8940,5372r,l8968,5372r,-29l8968,5343r,-5314l8968,xe" fillcolor="#4f81bc" stroked="f">
              <v:stroke joinstyle="round"/>
              <v:formulas/>
              <v:path arrowok="t" o:connecttype="segments"/>
            </v:shape>
            <v:shape id="_x0000_s1036" type="#_x0000_t75" alt="https://alexsolor.ru/wp-content/uploads/2013/07/307043_380971652020547_955557555_n.jpg" style="position:absolute;left:31;top:28;width:8910;height:5315">
              <v:imagedata r:id="rId16" o:title=""/>
            </v:shape>
            <w10:wrap type="none"/>
            <w10:anchorlock/>
          </v:group>
        </w:pict>
      </w:r>
    </w:p>
    <w:p w:rsidR="00772D5B" w:rsidRDefault="00B60D71">
      <w:pPr>
        <w:pStyle w:val="a3"/>
        <w:tabs>
          <w:tab w:val="left" w:pos="2830"/>
          <w:tab w:val="left" w:pos="4978"/>
          <w:tab w:val="left" w:pos="7212"/>
          <w:tab w:val="left" w:pos="9484"/>
        </w:tabs>
        <w:spacing w:before="5" w:line="276" w:lineRule="auto"/>
        <w:ind w:left="173" w:right="279" w:firstLine="708"/>
        <w:jc w:val="both"/>
      </w:pPr>
      <w:r>
        <w:rPr>
          <w:b/>
          <w:spacing w:val="-1"/>
        </w:rPr>
        <w:t xml:space="preserve">БЕЛКИ </w:t>
      </w:r>
      <w:r>
        <w:t>(протеины) являются основным строительным материалом для клеток</w:t>
      </w:r>
      <w:r>
        <w:rPr>
          <w:spacing w:val="-67"/>
        </w:rPr>
        <w:t xml:space="preserve"> </w:t>
      </w:r>
      <w:r>
        <w:rPr>
          <w:spacing w:val="-1"/>
        </w:rPr>
        <w:t xml:space="preserve">организма. При напряженной </w:t>
      </w:r>
      <w:r>
        <w:t>умственной работе потребность в белке увеличивается</w:t>
      </w:r>
      <w:r>
        <w:rPr>
          <w:spacing w:val="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10%.</w:t>
      </w:r>
      <w:r>
        <w:rPr>
          <w:spacing w:val="-11"/>
        </w:rPr>
        <w:t xml:space="preserve"> </w:t>
      </w:r>
      <w:r>
        <w:t>Источниками</w:t>
      </w:r>
      <w:r>
        <w:rPr>
          <w:spacing w:val="-11"/>
        </w:rPr>
        <w:t xml:space="preserve"> </w:t>
      </w:r>
      <w:r>
        <w:t>полноценного</w:t>
      </w:r>
      <w:r>
        <w:rPr>
          <w:spacing w:val="-12"/>
        </w:rPr>
        <w:t xml:space="preserve"> </w:t>
      </w:r>
      <w:r>
        <w:t>белка,</w:t>
      </w:r>
      <w:r>
        <w:rPr>
          <w:spacing w:val="-12"/>
        </w:rPr>
        <w:t xml:space="preserve"> </w:t>
      </w:r>
      <w:r>
        <w:t>содержащего</w:t>
      </w:r>
      <w:r>
        <w:rPr>
          <w:spacing w:val="-13"/>
        </w:rPr>
        <w:t xml:space="preserve"> </w:t>
      </w:r>
      <w:r>
        <w:t>полный</w:t>
      </w:r>
      <w:r>
        <w:rPr>
          <w:spacing w:val="-11"/>
        </w:rPr>
        <w:t xml:space="preserve"> </w:t>
      </w:r>
      <w:r>
        <w:t>набор</w:t>
      </w:r>
      <w:r>
        <w:rPr>
          <w:spacing w:val="-12"/>
        </w:rPr>
        <w:t xml:space="preserve"> </w:t>
      </w:r>
      <w:r>
        <w:t>незаменимых</w:t>
      </w:r>
      <w:r>
        <w:rPr>
          <w:spacing w:val="-68"/>
        </w:rPr>
        <w:t xml:space="preserve"> </w:t>
      </w:r>
      <w:r>
        <w:t>аминокислот,</w:t>
      </w:r>
      <w:r>
        <w:tab/>
        <w:t>являются</w:t>
      </w:r>
      <w:r>
        <w:tab/>
        <w:t>животные</w:t>
      </w:r>
      <w:r>
        <w:tab/>
        <w:t>проду</w:t>
      </w:r>
      <w:r>
        <w:t>кты:</w:t>
      </w:r>
      <w:r>
        <w:tab/>
      </w:r>
      <w:r>
        <w:rPr>
          <w:b/>
          <w:i/>
        </w:rPr>
        <w:t>молоко</w:t>
      </w:r>
      <w:r>
        <w:rPr>
          <w:b/>
          <w:i/>
          <w:spacing w:val="-6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молочные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изделия,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яйца,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мясо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мясопродукты,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рыба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морепродукты</w:t>
      </w:r>
      <w:r>
        <w:t>.</w:t>
      </w:r>
      <w:r>
        <w:rPr>
          <w:spacing w:val="1"/>
        </w:rPr>
        <w:t xml:space="preserve"> </w:t>
      </w:r>
      <w:r>
        <w:t xml:space="preserve">Основными  </w:t>
      </w:r>
      <w:r>
        <w:rPr>
          <w:spacing w:val="1"/>
        </w:rPr>
        <w:t xml:space="preserve"> </w:t>
      </w:r>
      <w:r>
        <w:t xml:space="preserve">источниками   растительного    белка   являются    </w:t>
      </w:r>
      <w:r>
        <w:rPr>
          <w:b/>
          <w:i/>
        </w:rPr>
        <w:t>зерновые,   бобовые</w:t>
      </w:r>
      <w:r>
        <w:t>,</w:t>
      </w:r>
      <w:r>
        <w:rPr>
          <w:spacing w:val="-67"/>
        </w:rPr>
        <w:t xml:space="preserve"> </w:t>
      </w:r>
      <w:r>
        <w:rPr>
          <w:spacing w:val="-1"/>
        </w:rPr>
        <w:t xml:space="preserve">в меньшей </w:t>
      </w:r>
      <w:r>
        <w:t xml:space="preserve">степени </w:t>
      </w:r>
      <w:r>
        <w:rPr>
          <w:b/>
          <w:i/>
        </w:rPr>
        <w:t>орехи и семена</w:t>
      </w:r>
      <w:r>
        <w:t>. Школьнику требуется ежедневно около 70-90 г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</w:t>
      </w:r>
      <w:r>
        <w:t>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съесть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100-200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30-50</w:t>
      </w:r>
      <w:r>
        <w:rPr>
          <w:spacing w:val="1"/>
        </w:rPr>
        <w:t xml:space="preserve"> </w:t>
      </w:r>
      <w:r>
        <w:t>г</w:t>
      </w:r>
      <w:r>
        <w:rPr>
          <w:spacing w:val="70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400-500 мл</w:t>
      </w:r>
      <w:r>
        <w:rPr>
          <w:spacing w:val="-2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или кисломолочных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30-40 г</w:t>
      </w:r>
      <w:r>
        <w:rPr>
          <w:spacing w:val="-4"/>
        </w:rPr>
        <w:t xml:space="preserve"> </w:t>
      </w:r>
      <w:r>
        <w:t>творога.</w:t>
      </w:r>
    </w:p>
    <w:p w:rsidR="00772D5B" w:rsidRDefault="00772D5B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22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1E0"/>
      </w:tblPr>
      <w:tblGrid>
        <w:gridCol w:w="1200"/>
        <w:gridCol w:w="8961"/>
      </w:tblGrid>
      <w:tr w:rsidR="00772D5B">
        <w:trPr>
          <w:trHeight w:val="967"/>
        </w:trPr>
        <w:tc>
          <w:tcPr>
            <w:tcW w:w="1200" w:type="dxa"/>
            <w:tcBorders>
              <w:right w:val="nil"/>
            </w:tcBorders>
          </w:tcPr>
          <w:p w:rsidR="00772D5B" w:rsidRDefault="00B60D71">
            <w:pPr>
              <w:pStyle w:val="TableParagraph"/>
              <w:spacing w:line="240" w:lineRule="auto"/>
              <w:ind w:left="21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4" cy="593883"/>
                  <wp:effectExtent l="0" t="0" r="0" b="0"/>
                  <wp:docPr id="9" name="image10.jpeg" descr="https://storage.googleapis.com/stateless-eng911-ru/2018/12/f4ab5d21-vosklicatelnii-z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  <w:tcBorders>
              <w:left w:val="nil"/>
            </w:tcBorders>
          </w:tcPr>
          <w:p w:rsidR="00772D5B" w:rsidRDefault="00B60D71">
            <w:pPr>
              <w:pStyle w:val="TableParagraph"/>
              <w:tabs>
                <w:tab w:val="left" w:pos="566"/>
                <w:tab w:val="left" w:pos="2174"/>
                <w:tab w:val="left" w:pos="2582"/>
                <w:tab w:val="left" w:pos="3998"/>
                <w:tab w:val="left" w:pos="6360"/>
                <w:tab w:val="left" w:pos="7681"/>
              </w:tabs>
              <w:spacing w:line="240" w:lineRule="auto"/>
              <w:ind w:left="170" w:right="66"/>
              <w:jc w:val="left"/>
              <w:rPr>
                <w:sz w:val="28"/>
              </w:rPr>
            </w:pPr>
            <w:r>
              <w:rPr>
                <w:sz w:val="28"/>
              </w:rPr>
              <w:t>Дефицит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белков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ведет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задержке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роста,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снижению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устойчивости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инфекциям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действию</w:t>
            </w:r>
            <w:r>
              <w:rPr>
                <w:sz w:val="28"/>
              </w:rPr>
              <w:tab/>
              <w:t>неблагоприятных</w:t>
            </w:r>
            <w:r>
              <w:rPr>
                <w:sz w:val="28"/>
              </w:rPr>
              <w:tab/>
              <w:t>внешних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факторов,</w:t>
            </w:r>
          </w:p>
          <w:p w:rsidR="00772D5B" w:rsidRDefault="00B60D71">
            <w:pPr>
              <w:pStyle w:val="TableParagraph"/>
              <w:spacing w:line="309" w:lineRule="exact"/>
              <w:ind w:left="170"/>
              <w:jc w:val="left"/>
              <w:rPr>
                <w:sz w:val="28"/>
              </w:rPr>
            </w:pPr>
            <w:r>
              <w:rPr>
                <w:sz w:val="28"/>
              </w:rPr>
              <w:t>нарушению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малокровию.</w:t>
            </w:r>
          </w:p>
        </w:tc>
      </w:tr>
    </w:tbl>
    <w:p w:rsidR="00772D5B" w:rsidRDefault="00B60D71">
      <w:pPr>
        <w:pStyle w:val="Heading1"/>
        <w:spacing w:before="237" w:after="51"/>
        <w:ind w:left="1047" w:right="1156"/>
        <w:jc w:val="center"/>
      </w:pPr>
      <w:r>
        <w:t>Продукты,</w:t>
      </w:r>
      <w:r>
        <w:rPr>
          <w:spacing w:val="-3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белок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3"/>
        <w:gridCol w:w="5093"/>
      </w:tblGrid>
      <w:tr w:rsidR="00772D5B">
        <w:trPr>
          <w:trHeight w:val="650"/>
        </w:trPr>
        <w:tc>
          <w:tcPr>
            <w:tcW w:w="5103" w:type="dxa"/>
          </w:tcPr>
          <w:p w:rsidR="00772D5B" w:rsidRDefault="00B60D71">
            <w:pPr>
              <w:pStyle w:val="TableParagraph"/>
              <w:spacing w:line="320" w:lineRule="exact"/>
              <w:ind w:left="408" w:right="395"/>
              <w:rPr>
                <w:b/>
                <w:sz w:val="28"/>
              </w:rPr>
            </w:pPr>
            <w:r>
              <w:rPr>
                <w:b/>
                <w:sz w:val="28"/>
              </w:rPr>
              <w:t>Животного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происхождения</w:t>
            </w:r>
          </w:p>
          <w:p w:rsidR="00772D5B" w:rsidRDefault="00B60D71">
            <w:pPr>
              <w:pStyle w:val="TableParagraph"/>
              <w:spacing w:line="251" w:lineRule="exact"/>
              <w:ind w:left="408" w:right="395"/>
            </w:pPr>
            <w:r>
              <w:t>(до</w:t>
            </w:r>
            <w:r>
              <w:rPr>
                <w:spacing w:val="-1"/>
              </w:rPr>
              <w:t xml:space="preserve"> </w:t>
            </w:r>
            <w:r>
              <w:t>65% от общего</w:t>
            </w:r>
            <w:r>
              <w:rPr>
                <w:spacing w:val="-3"/>
              </w:rPr>
              <w:t xml:space="preserve"> </w:t>
            </w:r>
            <w:r>
              <w:t>количества</w:t>
            </w:r>
            <w:r>
              <w:rPr>
                <w:spacing w:val="-1"/>
              </w:rPr>
              <w:t xml:space="preserve"> </w:t>
            </w:r>
            <w:r>
              <w:t>белка в</w:t>
            </w:r>
            <w:r>
              <w:rPr>
                <w:spacing w:val="-3"/>
              </w:rPr>
              <w:t xml:space="preserve"> </w:t>
            </w:r>
            <w:r>
              <w:t>сутки)</w:t>
            </w:r>
          </w:p>
        </w:tc>
        <w:tc>
          <w:tcPr>
            <w:tcW w:w="5093" w:type="dxa"/>
          </w:tcPr>
          <w:p w:rsidR="00772D5B" w:rsidRDefault="00B60D71">
            <w:pPr>
              <w:pStyle w:val="TableParagraph"/>
              <w:spacing w:line="240" w:lineRule="auto"/>
              <w:ind w:left="401" w:right="392"/>
              <w:rPr>
                <w:b/>
                <w:sz w:val="28"/>
              </w:rPr>
            </w:pPr>
            <w:r>
              <w:rPr>
                <w:b/>
                <w:sz w:val="28"/>
              </w:rPr>
              <w:t>Растительного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происхождения</w:t>
            </w:r>
          </w:p>
          <w:p w:rsidR="00772D5B" w:rsidRDefault="00B60D71">
            <w:pPr>
              <w:pStyle w:val="TableParagraph"/>
              <w:spacing w:before="44" w:line="240" w:lineRule="auto"/>
              <w:ind w:left="402" w:right="392"/>
            </w:pPr>
            <w:r>
              <w:t>(до</w:t>
            </w:r>
            <w:r>
              <w:rPr>
                <w:spacing w:val="-1"/>
              </w:rPr>
              <w:t xml:space="preserve"> </w:t>
            </w:r>
            <w:r>
              <w:t>35% от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количества белка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сутки)</w:t>
            </w:r>
          </w:p>
        </w:tc>
      </w:tr>
      <w:tr w:rsidR="00772D5B">
        <w:trPr>
          <w:trHeight w:val="3218"/>
        </w:trPr>
        <w:tc>
          <w:tcPr>
            <w:tcW w:w="5103" w:type="dxa"/>
          </w:tcPr>
          <w:p w:rsidR="00772D5B" w:rsidRDefault="00B60D71">
            <w:pPr>
              <w:pStyle w:val="TableParagraph"/>
              <w:spacing w:line="240" w:lineRule="auto"/>
              <w:ind w:left="280" w:right="723"/>
              <w:jc w:val="left"/>
              <w:rPr>
                <w:sz w:val="28"/>
              </w:rPr>
            </w:pPr>
            <w:r>
              <w:rPr>
                <w:sz w:val="28"/>
              </w:rPr>
              <w:t>творог (жирный и обезжиренный)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твердые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сыры</w:t>
            </w:r>
          </w:p>
          <w:p w:rsidR="00772D5B" w:rsidRDefault="00B60D71">
            <w:pPr>
              <w:pStyle w:val="TableParagraph"/>
              <w:spacing w:line="240" w:lineRule="auto"/>
              <w:ind w:left="280" w:right="3114"/>
              <w:jc w:val="left"/>
              <w:rPr>
                <w:sz w:val="28"/>
              </w:rPr>
            </w:pPr>
            <w:r>
              <w:rPr>
                <w:sz w:val="28"/>
              </w:rPr>
              <w:t>кефир, йогурт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сметана</w:t>
            </w:r>
          </w:p>
          <w:p w:rsidR="00772D5B" w:rsidRDefault="00B60D71">
            <w:pPr>
              <w:pStyle w:val="TableParagraph"/>
              <w:spacing w:line="240" w:lineRule="auto"/>
              <w:ind w:left="280" w:right="3920"/>
              <w:jc w:val="left"/>
              <w:rPr>
                <w:sz w:val="28"/>
              </w:rPr>
            </w:pPr>
            <w:r>
              <w:rPr>
                <w:sz w:val="28"/>
              </w:rPr>
              <w:t>молоко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яйца</w:t>
            </w:r>
          </w:p>
          <w:p w:rsidR="00772D5B" w:rsidRDefault="00B60D71">
            <w:pPr>
              <w:pStyle w:val="TableParagraph"/>
              <w:spacing w:line="240" w:lineRule="auto"/>
              <w:ind w:left="280" w:right="367"/>
              <w:jc w:val="left"/>
              <w:rPr>
                <w:sz w:val="28"/>
              </w:rPr>
            </w:pPr>
            <w:r>
              <w:rPr>
                <w:sz w:val="28"/>
              </w:rPr>
              <w:t xml:space="preserve">мясо птицы (курятина, </w:t>
            </w:r>
            <w:proofErr w:type="spellStart"/>
            <w:r>
              <w:rPr>
                <w:sz w:val="28"/>
              </w:rPr>
              <w:t>индюшатина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жирная свинина</w:t>
            </w:r>
          </w:p>
          <w:p w:rsidR="00772D5B" w:rsidRDefault="00B60D71">
            <w:pPr>
              <w:pStyle w:val="TableParagraph"/>
              <w:spacing w:line="322" w:lineRule="exact"/>
              <w:ind w:left="280" w:right="737"/>
              <w:jc w:val="left"/>
              <w:rPr>
                <w:sz w:val="28"/>
              </w:rPr>
            </w:pPr>
            <w:r>
              <w:rPr>
                <w:sz w:val="28"/>
              </w:rPr>
              <w:t>рыба (преимущественно морская)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субпродукты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(печень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сердце)</w:t>
            </w:r>
          </w:p>
        </w:tc>
        <w:tc>
          <w:tcPr>
            <w:tcW w:w="5093" w:type="dxa"/>
          </w:tcPr>
          <w:p w:rsidR="00772D5B" w:rsidRDefault="00B60D71">
            <w:pPr>
              <w:pStyle w:val="TableParagraph"/>
              <w:spacing w:line="240" w:lineRule="auto"/>
              <w:ind w:left="278" w:right="2599"/>
              <w:jc w:val="left"/>
              <w:rPr>
                <w:sz w:val="28"/>
              </w:rPr>
            </w:pPr>
            <w:r>
              <w:rPr>
                <w:sz w:val="28"/>
              </w:rPr>
              <w:t>соя, горох, фасоль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чечевица,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</w:t>
            </w:r>
          </w:p>
          <w:p w:rsidR="00772D5B" w:rsidRDefault="00B60D71">
            <w:pPr>
              <w:pStyle w:val="TableParagraph"/>
              <w:spacing w:line="321" w:lineRule="exact"/>
              <w:ind w:left="278"/>
              <w:jc w:val="left"/>
              <w:rPr>
                <w:sz w:val="28"/>
              </w:rPr>
            </w:pPr>
            <w:r>
              <w:rPr>
                <w:sz w:val="28"/>
              </w:rPr>
              <w:t>орехи</w:t>
            </w:r>
          </w:p>
          <w:p w:rsidR="00772D5B" w:rsidRDefault="00B60D71">
            <w:pPr>
              <w:pStyle w:val="TableParagraph"/>
              <w:spacing w:line="322" w:lineRule="exact"/>
              <w:ind w:left="278"/>
              <w:jc w:val="left"/>
              <w:rPr>
                <w:sz w:val="28"/>
              </w:rPr>
            </w:pPr>
            <w:r>
              <w:rPr>
                <w:sz w:val="28"/>
              </w:rPr>
              <w:t>мука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макароны</w:t>
            </w:r>
          </w:p>
          <w:p w:rsidR="00772D5B" w:rsidRDefault="00B60D71">
            <w:pPr>
              <w:pStyle w:val="TableParagraph"/>
              <w:spacing w:line="240" w:lineRule="auto"/>
              <w:ind w:left="278" w:right="562"/>
              <w:jc w:val="left"/>
              <w:rPr>
                <w:sz w:val="28"/>
              </w:rPr>
            </w:pPr>
            <w:r>
              <w:rPr>
                <w:sz w:val="28"/>
              </w:rPr>
              <w:t>крупа манная, перловая, гречневая,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овсяная,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пшено</w:t>
            </w:r>
          </w:p>
          <w:p w:rsidR="00772D5B" w:rsidRDefault="00B60D71">
            <w:pPr>
              <w:pStyle w:val="TableParagraph"/>
              <w:spacing w:line="240" w:lineRule="auto"/>
              <w:ind w:left="278" w:right="1575"/>
              <w:jc w:val="left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зеленый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горошек</w:t>
            </w:r>
          </w:p>
          <w:p w:rsidR="00772D5B" w:rsidRDefault="00B60D71">
            <w:pPr>
              <w:pStyle w:val="TableParagraph"/>
              <w:spacing w:line="321" w:lineRule="exact"/>
              <w:ind w:left="278"/>
              <w:jc w:val="left"/>
              <w:rPr>
                <w:sz w:val="28"/>
              </w:rPr>
            </w:pPr>
            <w:r>
              <w:rPr>
                <w:sz w:val="28"/>
              </w:rPr>
              <w:t>картофель</w:t>
            </w:r>
          </w:p>
        </w:tc>
      </w:tr>
    </w:tbl>
    <w:p w:rsidR="00772D5B" w:rsidRDefault="00772D5B">
      <w:pPr>
        <w:spacing w:line="321" w:lineRule="exact"/>
        <w:rPr>
          <w:sz w:val="28"/>
        </w:rPr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spacing w:before="8"/>
        <w:rPr>
          <w:b/>
          <w:sz w:val="26"/>
        </w:rPr>
      </w:pPr>
    </w:p>
    <w:p w:rsidR="00772D5B" w:rsidRDefault="00B60D71">
      <w:pPr>
        <w:pStyle w:val="a3"/>
        <w:spacing w:before="89" w:line="276" w:lineRule="auto"/>
        <w:ind w:left="173" w:right="280" w:firstLine="708"/>
        <w:jc w:val="both"/>
      </w:pPr>
      <w:r>
        <w:rPr>
          <w:b/>
        </w:rPr>
        <w:t>ЖИРЫ</w:t>
      </w:r>
      <w:r>
        <w:rPr>
          <w:b/>
          <w:spacing w:val="71"/>
        </w:rPr>
        <w:t xml:space="preserve"> </w:t>
      </w:r>
      <w:r>
        <w:t>(липиды)   важнейшие   «строительные»</w:t>
      </w:r>
      <w:r>
        <w:rPr>
          <w:spacing w:val="70"/>
        </w:rPr>
        <w:t xml:space="preserve"> </w:t>
      </w:r>
      <w:r>
        <w:t>элементы   клеток,   органов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вторыми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энергии, поступающей с пищей, способствуют проникновению внутрь клеток воды,</w:t>
      </w:r>
      <w:r>
        <w:rPr>
          <w:spacing w:val="1"/>
        </w:rPr>
        <w:t xml:space="preserve"> </w:t>
      </w:r>
      <w:r>
        <w:t>солей,</w:t>
      </w:r>
      <w:r>
        <w:rPr>
          <w:spacing w:val="-2"/>
        </w:rPr>
        <w:t xml:space="preserve"> </w:t>
      </w:r>
      <w:r>
        <w:t>сахара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а также удалению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обмена.</w:t>
      </w:r>
    </w:p>
    <w:p w:rsidR="00772D5B" w:rsidRDefault="00B60D71">
      <w:pPr>
        <w:spacing w:line="276" w:lineRule="auto"/>
        <w:ind w:left="173" w:right="279" w:firstLine="708"/>
        <w:jc w:val="both"/>
        <w:rPr>
          <w:sz w:val="28"/>
        </w:rPr>
      </w:pPr>
      <w:proofErr w:type="gramStart"/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жиров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растительное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масло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(подсолнечное, оливковое, рапсовое, кукурузное и др.), сало, сливочное и топленое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масло,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сыр,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сметана,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сливки,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мясо,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рыба</w:t>
      </w:r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пище</w:t>
      </w:r>
      <w:r>
        <w:rPr>
          <w:spacing w:val="1"/>
          <w:sz w:val="28"/>
        </w:rPr>
        <w:t xml:space="preserve"> </w:t>
      </w:r>
      <w:r>
        <w:rPr>
          <w:sz w:val="28"/>
        </w:rPr>
        <w:t>жиры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жировых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1"/>
          <w:sz w:val="28"/>
        </w:rPr>
        <w:t xml:space="preserve"> </w:t>
      </w:r>
      <w:r>
        <w:rPr>
          <w:sz w:val="28"/>
        </w:rPr>
        <w:t>(масло,</w:t>
      </w:r>
      <w:r>
        <w:rPr>
          <w:spacing w:val="-13"/>
          <w:sz w:val="28"/>
        </w:rPr>
        <w:t xml:space="preserve"> </w:t>
      </w:r>
      <w:r>
        <w:rPr>
          <w:sz w:val="28"/>
        </w:rPr>
        <w:t>сало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др.)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так</w:t>
      </w:r>
      <w:r>
        <w:rPr>
          <w:spacing w:val="-10"/>
          <w:sz w:val="28"/>
        </w:rPr>
        <w:t xml:space="preserve"> </w:t>
      </w:r>
      <w:r>
        <w:rPr>
          <w:sz w:val="28"/>
        </w:rPr>
        <w:t>называемых</w:t>
      </w:r>
      <w:r>
        <w:rPr>
          <w:spacing w:val="-12"/>
          <w:sz w:val="28"/>
        </w:rPr>
        <w:t xml:space="preserve"> </w:t>
      </w:r>
      <w:r>
        <w:rPr>
          <w:sz w:val="28"/>
        </w:rPr>
        <w:t>скрытых</w:t>
      </w:r>
      <w:r>
        <w:rPr>
          <w:spacing w:val="-9"/>
          <w:sz w:val="28"/>
        </w:rPr>
        <w:t xml:space="preserve"> </w:t>
      </w:r>
      <w:r>
        <w:rPr>
          <w:sz w:val="28"/>
        </w:rPr>
        <w:t>жиров,</w:t>
      </w:r>
      <w:r>
        <w:rPr>
          <w:spacing w:val="-67"/>
          <w:sz w:val="28"/>
        </w:rPr>
        <w:t xml:space="preserve"> </w:t>
      </w:r>
      <w:r>
        <w:rPr>
          <w:sz w:val="28"/>
        </w:rPr>
        <w:t>входящих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продуктов.</w:t>
      </w:r>
    </w:p>
    <w:p w:rsidR="00772D5B" w:rsidRDefault="00B60D71">
      <w:pPr>
        <w:pStyle w:val="a3"/>
        <w:spacing w:line="276" w:lineRule="auto"/>
        <w:ind w:left="173" w:right="283" w:firstLine="708"/>
        <w:jc w:val="both"/>
      </w:pPr>
      <w:r>
        <w:t>Суточная потребность в жирах примерно 1 г на 1 кг массы тела. У детей</w:t>
      </w:r>
      <w:r>
        <w:rPr>
          <w:spacing w:val="1"/>
        </w:rPr>
        <w:t xml:space="preserve"> </w:t>
      </w:r>
      <w:r>
        <w:t>растительные</w:t>
      </w:r>
      <w:r>
        <w:rPr>
          <w:spacing w:val="-10"/>
        </w:rPr>
        <w:t xml:space="preserve"> </w:t>
      </w:r>
      <w:r>
        <w:t>жиры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10-20%,</w:t>
      </w:r>
      <w:r>
        <w:rPr>
          <w:spacing w:val="-11"/>
        </w:rPr>
        <w:t xml:space="preserve"> </w:t>
      </w:r>
      <w:r>
        <w:t>остальное</w:t>
      </w:r>
      <w:r>
        <w:rPr>
          <w:spacing w:val="-12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жиры,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сливочное масло – 50%. Правильно построенный рацион включает такое количество</w:t>
      </w:r>
      <w:r>
        <w:rPr>
          <w:spacing w:val="-67"/>
        </w:rPr>
        <w:t xml:space="preserve"> </w:t>
      </w:r>
      <w:r>
        <w:t>жиров,</w:t>
      </w:r>
      <w:r>
        <w:rPr>
          <w:spacing w:val="-17"/>
        </w:rPr>
        <w:t xml:space="preserve"> </w:t>
      </w:r>
      <w:r>
        <w:t>котор</w:t>
      </w:r>
      <w:r>
        <w:t>ое</w:t>
      </w:r>
      <w:r>
        <w:rPr>
          <w:spacing w:val="-15"/>
        </w:rPr>
        <w:t xml:space="preserve"> </w:t>
      </w:r>
      <w:r>
        <w:t>обеспечит</w:t>
      </w:r>
      <w:r>
        <w:rPr>
          <w:spacing w:val="-16"/>
        </w:rPr>
        <w:t xml:space="preserve"> </w:t>
      </w:r>
      <w:r>
        <w:t>30-35%</w:t>
      </w:r>
      <w:r>
        <w:rPr>
          <w:spacing w:val="-14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энергетической</w:t>
      </w:r>
      <w:r>
        <w:rPr>
          <w:spacing w:val="-14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(калорийности)</w:t>
      </w:r>
      <w:r>
        <w:rPr>
          <w:spacing w:val="-67"/>
        </w:rPr>
        <w:t xml:space="preserve"> </w:t>
      </w:r>
      <w:r>
        <w:t>рациона.</w:t>
      </w:r>
    </w:p>
    <w:p w:rsidR="00772D5B" w:rsidRDefault="00B60D71">
      <w:pPr>
        <w:pStyle w:val="a3"/>
        <w:spacing w:before="1" w:line="276" w:lineRule="auto"/>
        <w:ind w:left="173" w:right="280" w:firstLine="708"/>
        <w:jc w:val="both"/>
      </w:pPr>
      <w:r>
        <w:t>Например,</w:t>
      </w:r>
      <w:r>
        <w:rPr>
          <w:spacing w:val="52"/>
        </w:rPr>
        <w:t xml:space="preserve"> </w:t>
      </w:r>
      <w:r>
        <w:t>если</w:t>
      </w:r>
      <w:r>
        <w:rPr>
          <w:spacing w:val="51"/>
        </w:rPr>
        <w:t xml:space="preserve"> </w:t>
      </w:r>
      <w:r>
        <w:t>школьник</w:t>
      </w:r>
      <w:r>
        <w:rPr>
          <w:spacing w:val="52"/>
        </w:rPr>
        <w:t xml:space="preserve"> </w:t>
      </w:r>
      <w:r>
        <w:t>нуждается</w:t>
      </w:r>
      <w:r>
        <w:rPr>
          <w:spacing w:val="118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получении</w:t>
      </w:r>
      <w:r>
        <w:rPr>
          <w:spacing w:val="121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пищей</w:t>
      </w:r>
      <w:r>
        <w:rPr>
          <w:spacing w:val="121"/>
        </w:rPr>
        <w:t xml:space="preserve"> </w:t>
      </w:r>
      <w:r>
        <w:t>2500</w:t>
      </w:r>
      <w:r>
        <w:rPr>
          <w:spacing w:val="122"/>
        </w:rPr>
        <w:t xml:space="preserve"> </w:t>
      </w:r>
      <w:r>
        <w:t>ккал,</w:t>
      </w:r>
      <w:r>
        <w:rPr>
          <w:spacing w:val="-68"/>
        </w:rPr>
        <w:t xml:space="preserve"> </w:t>
      </w:r>
      <w:r>
        <w:t>то жиры должны обеспечить 750-875 ккал, что соответствует потреблению 83-97 г</w:t>
      </w:r>
      <w:r>
        <w:rPr>
          <w:spacing w:val="1"/>
        </w:rPr>
        <w:t xml:space="preserve"> </w:t>
      </w:r>
      <w:r>
        <w:t>жиров. Это можно возместить примерно</w:t>
      </w:r>
      <w:r>
        <w:t xml:space="preserve"> 3 столовыми ложками растительного масла,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авокадо,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арахиса.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занимающихся спортом, увеличивать не рекомендуется за исключением тех случаев,</w:t>
      </w:r>
      <w:r>
        <w:rPr>
          <w:spacing w:val="-67"/>
        </w:rPr>
        <w:t xml:space="preserve"> </w:t>
      </w:r>
      <w:r>
        <w:t>когда ребенок занимается зимними видами спорта и во время занятий теряет много</w:t>
      </w:r>
      <w:r>
        <w:rPr>
          <w:spacing w:val="1"/>
        </w:rPr>
        <w:t xml:space="preserve"> </w:t>
      </w:r>
      <w:r>
        <w:t>тепла.</w:t>
      </w:r>
    </w:p>
    <w:p w:rsidR="00772D5B" w:rsidRDefault="00B60D71">
      <w:pPr>
        <w:pStyle w:val="Heading1"/>
        <w:spacing w:before="3" w:after="52"/>
        <w:ind w:left="1045" w:right="1159"/>
        <w:jc w:val="center"/>
      </w:pPr>
      <w:r>
        <w:t>Продукты,</w:t>
      </w:r>
      <w:r>
        <w:rPr>
          <w:spacing w:val="-4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жир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7"/>
        <w:gridCol w:w="5125"/>
      </w:tblGrid>
      <w:tr w:rsidR="00772D5B">
        <w:trPr>
          <w:trHeight w:val="369"/>
        </w:trPr>
        <w:tc>
          <w:tcPr>
            <w:tcW w:w="5127" w:type="dxa"/>
          </w:tcPr>
          <w:p w:rsidR="00772D5B" w:rsidRDefault="00B60D71">
            <w:pPr>
              <w:pStyle w:val="TableParagraph"/>
              <w:spacing w:line="320" w:lineRule="exact"/>
              <w:ind w:left="82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Животного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происхождения</w:t>
            </w:r>
          </w:p>
        </w:tc>
        <w:tc>
          <w:tcPr>
            <w:tcW w:w="5125" w:type="dxa"/>
          </w:tcPr>
          <w:p w:rsidR="00772D5B" w:rsidRDefault="00B60D71">
            <w:pPr>
              <w:pStyle w:val="TableParagraph"/>
              <w:spacing w:line="320" w:lineRule="exact"/>
              <w:ind w:left="6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Растительного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происхождения</w:t>
            </w:r>
          </w:p>
        </w:tc>
      </w:tr>
      <w:tr w:rsidR="00772D5B">
        <w:trPr>
          <w:trHeight w:val="3333"/>
        </w:trPr>
        <w:tc>
          <w:tcPr>
            <w:tcW w:w="5127" w:type="dxa"/>
          </w:tcPr>
          <w:p w:rsidR="00772D5B" w:rsidRDefault="00B60D71">
            <w:pPr>
              <w:pStyle w:val="TableParagraph"/>
              <w:spacing w:line="278" w:lineRule="auto"/>
              <w:ind w:left="280" w:right="1570"/>
              <w:jc w:val="left"/>
              <w:rPr>
                <w:sz w:val="28"/>
              </w:rPr>
            </w:pPr>
            <w:r>
              <w:rPr>
                <w:sz w:val="28"/>
              </w:rPr>
              <w:t>масло топленое, сливочное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сметана</w:t>
            </w:r>
          </w:p>
          <w:p w:rsidR="00772D5B" w:rsidRDefault="00B60D71">
            <w:pPr>
              <w:pStyle w:val="TableParagraph"/>
              <w:spacing w:line="317" w:lineRule="exact"/>
              <w:ind w:left="280"/>
              <w:jc w:val="left"/>
              <w:rPr>
                <w:sz w:val="28"/>
              </w:rPr>
            </w:pPr>
            <w:r>
              <w:rPr>
                <w:sz w:val="28"/>
              </w:rPr>
              <w:t>творог</w:t>
            </w:r>
          </w:p>
          <w:p w:rsidR="00772D5B" w:rsidRDefault="00B60D71">
            <w:pPr>
              <w:pStyle w:val="TableParagraph"/>
              <w:spacing w:before="40" w:line="276" w:lineRule="auto"/>
              <w:ind w:left="280" w:right="2176"/>
              <w:jc w:val="left"/>
              <w:rPr>
                <w:sz w:val="28"/>
              </w:rPr>
            </w:pPr>
            <w:r>
              <w:rPr>
                <w:sz w:val="28"/>
              </w:rPr>
              <w:t>сливочное мороженое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сливки</w:t>
            </w:r>
          </w:p>
          <w:p w:rsidR="00772D5B" w:rsidRDefault="00B60D71">
            <w:pPr>
              <w:pStyle w:val="TableParagraph"/>
              <w:spacing w:before="2" w:line="240" w:lineRule="auto"/>
              <w:ind w:left="280"/>
              <w:jc w:val="left"/>
              <w:rPr>
                <w:sz w:val="28"/>
              </w:rPr>
            </w:pPr>
            <w:r>
              <w:rPr>
                <w:sz w:val="28"/>
              </w:rPr>
              <w:t>яйца</w:t>
            </w:r>
          </w:p>
          <w:p w:rsidR="00772D5B" w:rsidRDefault="00B60D71">
            <w:pPr>
              <w:pStyle w:val="TableParagraph"/>
              <w:spacing w:before="47" w:line="276" w:lineRule="auto"/>
              <w:ind w:left="280" w:right="1369"/>
              <w:jc w:val="left"/>
              <w:rPr>
                <w:sz w:val="28"/>
              </w:rPr>
            </w:pPr>
            <w:r>
              <w:rPr>
                <w:sz w:val="28"/>
              </w:rPr>
              <w:t>свинина, баранина, говядина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утка,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гусь</w:t>
            </w:r>
          </w:p>
          <w:p w:rsidR="00772D5B" w:rsidRDefault="00B60D71">
            <w:pPr>
              <w:pStyle w:val="TableParagraph"/>
              <w:spacing w:before="1" w:line="240" w:lineRule="auto"/>
              <w:ind w:left="280"/>
              <w:jc w:val="left"/>
              <w:rPr>
                <w:sz w:val="28"/>
              </w:rPr>
            </w:pPr>
            <w:r>
              <w:rPr>
                <w:sz w:val="28"/>
              </w:rPr>
              <w:t>семга,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осетр,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сельдь,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икра</w:t>
            </w:r>
          </w:p>
        </w:tc>
        <w:tc>
          <w:tcPr>
            <w:tcW w:w="5125" w:type="dxa"/>
          </w:tcPr>
          <w:p w:rsidR="00772D5B" w:rsidRDefault="00B60D71">
            <w:pPr>
              <w:pStyle w:val="TableParagraph"/>
              <w:spacing w:line="278" w:lineRule="auto"/>
              <w:ind w:left="278" w:right="2392"/>
              <w:jc w:val="both"/>
              <w:rPr>
                <w:sz w:val="28"/>
              </w:rPr>
            </w:pPr>
            <w:r>
              <w:rPr>
                <w:sz w:val="28"/>
              </w:rPr>
              <w:t>масло подсолнечное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кукурузное</w:t>
            </w:r>
          </w:p>
          <w:p w:rsidR="00772D5B" w:rsidRDefault="00B60D71">
            <w:pPr>
              <w:pStyle w:val="TableParagraph"/>
              <w:spacing w:line="276" w:lineRule="auto"/>
              <w:ind w:left="278" w:right="2761"/>
              <w:jc w:val="both"/>
              <w:rPr>
                <w:sz w:val="28"/>
              </w:rPr>
            </w:pPr>
            <w:r>
              <w:rPr>
                <w:sz w:val="28"/>
              </w:rPr>
              <w:t>масло оливковое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масло кунжутное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льняное</w:t>
            </w:r>
          </w:p>
          <w:p w:rsidR="00772D5B" w:rsidRDefault="00B60D71">
            <w:pPr>
              <w:pStyle w:val="TableParagraph"/>
              <w:spacing w:line="276" w:lineRule="auto"/>
              <w:ind w:left="278" w:right="2844"/>
              <w:jc w:val="both"/>
              <w:rPr>
                <w:sz w:val="28"/>
              </w:rPr>
            </w:pPr>
            <w:r>
              <w:rPr>
                <w:sz w:val="28"/>
              </w:rPr>
              <w:t>халва и шоколад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орехи</w:t>
            </w:r>
          </w:p>
        </w:tc>
      </w:tr>
    </w:tbl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22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1E0"/>
      </w:tblPr>
      <w:tblGrid>
        <w:gridCol w:w="1270"/>
        <w:gridCol w:w="8891"/>
      </w:tblGrid>
      <w:tr w:rsidR="00772D5B">
        <w:trPr>
          <w:trHeight w:val="1010"/>
        </w:trPr>
        <w:tc>
          <w:tcPr>
            <w:tcW w:w="1270" w:type="dxa"/>
            <w:tcBorders>
              <w:right w:val="nil"/>
            </w:tcBorders>
          </w:tcPr>
          <w:p w:rsidR="00772D5B" w:rsidRDefault="00772D5B">
            <w:pPr>
              <w:pStyle w:val="TableParagraph"/>
              <w:spacing w:before="7" w:line="240" w:lineRule="auto"/>
              <w:jc w:val="left"/>
              <w:rPr>
                <w:b/>
                <w:sz w:val="2"/>
              </w:rPr>
            </w:pPr>
          </w:p>
          <w:p w:rsidR="00772D5B" w:rsidRDefault="00B60D71">
            <w:pPr>
              <w:pStyle w:val="TableParagraph"/>
              <w:spacing w:line="240" w:lineRule="auto"/>
              <w:ind w:left="21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4" cy="593883"/>
                  <wp:effectExtent l="0" t="0" r="0" b="0"/>
                  <wp:docPr id="11" name="image10.jpeg" descr="https://storage.googleapis.com/stateless-eng911-ru/2018/12/f4ab5d21-vosklicatelnii-z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1" w:type="dxa"/>
            <w:tcBorders>
              <w:left w:val="nil"/>
            </w:tcBorders>
          </w:tcPr>
          <w:p w:rsidR="00772D5B" w:rsidRDefault="00B60D71">
            <w:pPr>
              <w:pStyle w:val="TableParagraph"/>
              <w:spacing w:before="177" w:line="240" w:lineRule="auto"/>
              <w:ind w:left="239"/>
              <w:jc w:val="left"/>
              <w:rPr>
                <w:sz w:val="28"/>
              </w:rPr>
            </w:pPr>
            <w:r>
              <w:rPr>
                <w:sz w:val="28"/>
              </w:rPr>
              <w:t>Недостаток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жиров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ведет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задержке  нормального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снижению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иммунитета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простудным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заболеваниям.</w:t>
            </w:r>
          </w:p>
        </w:tc>
      </w:tr>
    </w:tbl>
    <w:p w:rsidR="00772D5B" w:rsidRDefault="00772D5B">
      <w:pPr>
        <w:rPr>
          <w:sz w:val="28"/>
        </w:rPr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spacing w:before="6"/>
        <w:rPr>
          <w:b/>
          <w:sz w:val="17"/>
        </w:rPr>
      </w:pPr>
    </w:p>
    <w:p w:rsidR="00772D5B" w:rsidRDefault="00B60D71">
      <w:pPr>
        <w:pStyle w:val="a3"/>
        <w:spacing w:before="89" w:line="276" w:lineRule="auto"/>
        <w:ind w:left="173" w:right="282" w:firstLine="708"/>
        <w:jc w:val="both"/>
      </w:pPr>
      <w:r>
        <w:rPr>
          <w:b/>
        </w:rPr>
        <w:t>УГЛЕВОДЫ</w:t>
      </w:r>
      <w:r>
        <w:rPr>
          <w:b/>
          <w:spacing w:val="-1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главный</w:t>
      </w:r>
      <w:r>
        <w:rPr>
          <w:spacing w:val="-15"/>
        </w:rPr>
        <w:t xml:space="preserve"> </w:t>
      </w:r>
      <w:r>
        <w:t>источник</w:t>
      </w:r>
      <w:r>
        <w:rPr>
          <w:spacing w:val="-14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организма,</w:t>
      </w:r>
      <w:r>
        <w:rPr>
          <w:spacing w:val="-14"/>
        </w:rPr>
        <w:t xml:space="preserve"> </w:t>
      </w:r>
      <w:r>
        <w:t>обеспечивающий</w:t>
      </w:r>
      <w:r>
        <w:rPr>
          <w:spacing w:val="-67"/>
        </w:rPr>
        <w:t xml:space="preserve"> </w:t>
      </w:r>
      <w:r>
        <w:rPr>
          <w:spacing w:val="-1"/>
        </w:rPr>
        <w:t>половину</w:t>
      </w:r>
      <w:r>
        <w:rPr>
          <w:spacing w:val="-17"/>
        </w:rPr>
        <w:t xml:space="preserve"> </w:t>
      </w:r>
      <w:r>
        <w:rPr>
          <w:spacing w:val="-1"/>
        </w:rPr>
        <w:t>общей</w:t>
      </w:r>
      <w:r>
        <w:rPr>
          <w:spacing w:val="-15"/>
        </w:rPr>
        <w:t xml:space="preserve"> </w:t>
      </w:r>
      <w:r>
        <w:rPr>
          <w:spacing w:val="-1"/>
        </w:rPr>
        <w:t>калорийности</w:t>
      </w:r>
      <w:r>
        <w:rPr>
          <w:spacing w:val="-15"/>
        </w:rPr>
        <w:t xml:space="preserve"> </w:t>
      </w:r>
      <w:r>
        <w:t>рациона.</w:t>
      </w:r>
      <w:r>
        <w:rPr>
          <w:spacing w:val="-8"/>
        </w:rPr>
        <w:t xml:space="preserve"> </w:t>
      </w:r>
      <w:r>
        <w:t>Незащищенные</w:t>
      </w:r>
      <w:r>
        <w:rPr>
          <w:spacing w:val="-13"/>
        </w:rPr>
        <w:t xml:space="preserve"> </w:t>
      </w:r>
      <w:r>
        <w:t>углеводы</w:t>
      </w:r>
      <w:r>
        <w:rPr>
          <w:spacing w:val="-13"/>
        </w:rPr>
        <w:t xml:space="preserve"> </w:t>
      </w:r>
      <w:r>
        <w:t>(рафинированные)</w:t>
      </w:r>
      <w:r>
        <w:rPr>
          <w:spacing w:val="-68"/>
        </w:rPr>
        <w:t xml:space="preserve"> </w:t>
      </w:r>
      <w:r>
        <w:t>глюкоза, сахароза, очень быстро всасываются в кровь и быстро распадаются, давая</w:t>
      </w:r>
      <w:r>
        <w:rPr>
          <w:spacing w:val="1"/>
        </w:rPr>
        <w:t xml:space="preserve"> </w:t>
      </w:r>
      <w:r>
        <w:t>энергию, быстро</w:t>
      </w:r>
      <w:r>
        <w:rPr>
          <w:spacing w:val="1"/>
        </w:rPr>
        <w:t xml:space="preserve"> </w:t>
      </w:r>
      <w:r>
        <w:t>подавляют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голода</w:t>
      </w:r>
      <w:r>
        <w:rPr>
          <w:spacing w:val="1"/>
        </w:rPr>
        <w:t xml:space="preserve"> </w:t>
      </w:r>
      <w:r>
        <w:t>(конфеты, молочный</w:t>
      </w:r>
      <w:r>
        <w:rPr>
          <w:spacing w:val="1"/>
        </w:rPr>
        <w:t xml:space="preserve"> </w:t>
      </w:r>
      <w:r>
        <w:t>шоколад).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избыточном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употреблении</w:t>
      </w:r>
      <w:r>
        <w:rPr>
          <w:spacing w:val="-15"/>
        </w:rPr>
        <w:t xml:space="preserve"> </w:t>
      </w:r>
      <w:r>
        <w:t>возрастает</w:t>
      </w:r>
      <w:r>
        <w:rPr>
          <w:spacing w:val="-17"/>
        </w:rPr>
        <w:t xml:space="preserve"> </w:t>
      </w:r>
      <w:r>
        <w:t>риск</w:t>
      </w:r>
      <w:r>
        <w:rPr>
          <w:spacing w:val="-17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ожирения,</w:t>
      </w:r>
      <w:r>
        <w:rPr>
          <w:spacing w:val="-16"/>
        </w:rPr>
        <w:t xml:space="preserve"> </w:t>
      </w:r>
      <w:r>
        <w:t>сахарного</w:t>
      </w:r>
      <w:r>
        <w:rPr>
          <w:spacing w:val="-16"/>
        </w:rPr>
        <w:t xml:space="preserve"> </w:t>
      </w:r>
      <w:r>
        <w:t>диабета,</w:t>
      </w:r>
      <w:r>
        <w:rPr>
          <w:spacing w:val="-67"/>
        </w:rPr>
        <w:t xml:space="preserve"> </w:t>
      </w:r>
      <w:r>
        <w:t>кариеса зубов. Поэтом</w:t>
      </w:r>
      <w:r>
        <w:t>у их количество не должно превышать 10-15% от 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углеводов.</w:t>
      </w:r>
    </w:p>
    <w:p w:rsidR="00772D5B" w:rsidRDefault="00B60D71">
      <w:pPr>
        <w:pStyle w:val="a3"/>
        <w:spacing w:line="276" w:lineRule="auto"/>
        <w:ind w:left="173" w:right="279" w:firstLine="708"/>
        <w:jc w:val="both"/>
      </w:pPr>
      <w:r>
        <w:t>Защищенные углеводы (крахмал) медленнее усваиваются, постепенно отдают</w:t>
      </w:r>
      <w:r>
        <w:rPr>
          <w:spacing w:val="1"/>
        </w:rPr>
        <w:t xml:space="preserve"> </w:t>
      </w:r>
      <w:r>
        <w:t>энергию и реже вызывают ожирение. Важно включать в ежедневный рацион 20%</w:t>
      </w:r>
      <w:r>
        <w:rPr>
          <w:spacing w:val="1"/>
        </w:rPr>
        <w:t xml:space="preserve"> </w:t>
      </w:r>
      <w:r>
        <w:t>сверх защищенных углеводов (</w:t>
      </w:r>
      <w:r>
        <w:rPr>
          <w:b/>
          <w:i/>
        </w:rPr>
        <w:t>клетчатка</w:t>
      </w:r>
      <w:r>
        <w:rPr>
          <w:b/>
          <w:i/>
        </w:rPr>
        <w:t>, желеобразные вещества</w:t>
      </w:r>
      <w:r>
        <w:t>), которые не</w:t>
      </w:r>
      <w:r>
        <w:rPr>
          <w:spacing w:val="1"/>
        </w:rPr>
        <w:t xml:space="preserve"> </w:t>
      </w:r>
      <w:r>
        <w:t xml:space="preserve">перевариваются    </w:t>
      </w:r>
      <w:r>
        <w:rPr>
          <w:spacing w:val="55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не     </w:t>
      </w:r>
      <w:r>
        <w:rPr>
          <w:spacing w:val="55"/>
        </w:rPr>
        <w:t xml:space="preserve"> </w:t>
      </w:r>
      <w:r>
        <w:t xml:space="preserve">всасываются     </w:t>
      </w:r>
      <w:r>
        <w:rPr>
          <w:spacing w:val="54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 xml:space="preserve">организме,     </w:t>
      </w:r>
      <w:r>
        <w:rPr>
          <w:spacing w:val="53"/>
        </w:rPr>
        <w:t xml:space="preserve"> </w:t>
      </w:r>
      <w:r>
        <w:t xml:space="preserve">но     </w:t>
      </w:r>
      <w:r>
        <w:rPr>
          <w:spacing w:val="56"/>
        </w:rPr>
        <w:t xml:space="preserve"> </w:t>
      </w:r>
      <w:r>
        <w:t>участвуют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 микрофлоры кишечника.</w:t>
      </w: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1E0"/>
      </w:tblPr>
      <w:tblGrid>
        <w:gridCol w:w="1200"/>
        <w:gridCol w:w="8961"/>
      </w:tblGrid>
      <w:tr w:rsidR="00772D5B">
        <w:trPr>
          <w:trHeight w:val="967"/>
        </w:trPr>
        <w:tc>
          <w:tcPr>
            <w:tcW w:w="1200" w:type="dxa"/>
            <w:tcBorders>
              <w:right w:val="nil"/>
            </w:tcBorders>
          </w:tcPr>
          <w:p w:rsidR="00772D5B" w:rsidRDefault="00B60D71">
            <w:pPr>
              <w:pStyle w:val="TableParagraph"/>
              <w:spacing w:line="240" w:lineRule="auto"/>
              <w:ind w:left="21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3" cy="593883"/>
                  <wp:effectExtent l="0" t="0" r="0" b="0"/>
                  <wp:docPr id="13" name="image10.jpeg" descr="https://storage.googleapis.com/stateless-eng911-ru/2018/12/f4ab5d21-vosklicatelnii-z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3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  <w:tcBorders>
              <w:left w:val="nil"/>
            </w:tcBorders>
          </w:tcPr>
          <w:p w:rsidR="00772D5B" w:rsidRDefault="00B60D71">
            <w:pPr>
              <w:pStyle w:val="TableParagraph"/>
              <w:tabs>
                <w:tab w:val="left" w:pos="2278"/>
                <w:tab w:val="left" w:pos="3936"/>
                <w:tab w:val="left" w:pos="5452"/>
                <w:tab w:val="left" w:pos="6894"/>
                <w:tab w:val="left" w:pos="7338"/>
              </w:tabs>
              <w:spacing w:line="240" w:lineRule="auto"/>
              <w:ind w:left="170" w:right="59"/>
              <w:jc w:val="left"/>
              <w:rPr>
                <w:sz w:val="28"/>
              </w:rPr>
            </w:pPr>
            <w:r>
              <w:rPr>
                <w:sz w:val="28"/>
              </w:rPr>
              <w:t>Недостаточное</w:t>
            </w:r>
            <w:r>
              <w:rPr>
                <w:sz w:val="28"/>
              </w:rPr>
              <w:tab/>
              <w:t>количество</w:t>
            </w:r>
            <w:r>
              <w:rPr>
                <w:sz w:val="28"/>
              </w:rPr>
              <w:tab/>
              <w:t>углеводов</w:t>
            </w:r>
            <w:r>
              <w:rPr>
                <w:sz w:val="28"/>
              </w:rPr>
              <w:tab/>
              <w:t>приводит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хронической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усталости,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головной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боли,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перепадам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вздутию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живота,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:rsidR="00772D5B" w:rsidRDefault="00B60D71">
            <w:pPr>
              <w:pStyle w:val="TableParagraph"/>
              <w:spacing w:line="309" w:lineRule="exact"/>
              <w:ind w:left="170"/>
              <w:jc w:val="left"/>
              <w:rPr>
                <w:sz w:val="28"/>
              </w:rPr>
            </w:pPr>
            <w:r>
              <w:rPr>
                <w:sz w:val="28"/>
              </w:rPr>
              <w:t>избыток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ожирению.</w:t>
            </w:r>
          </w:p>
        </w:tc>
      </w:tr>
    </w:tbl>
    <w:p w:rsidR="00772D5B" w:rsidRDefault="00772D5B">
      <w:pPr>
        <w:pStyle w:val="a3"/>
        <w:spacing w:before="2"/>
        <w:rPr>
          <w:sz w:val="24"/>
        </w:rPr>
      </w:pPr>
    </w:p>
    <w:p w:rsidR="00772D5B" w:rsidRDefault="00B60D71">
      <w:pPr>
        <w:pStyle w:val="Heading1"/>
        <w:spacing w:before="89"/>
        <w:ind w:left="1047" w:right="1154"/>
        <w:jc w:val="center"/>
      </w:pPr>
      <w:r>
        <w:t>Продукты,</w:t>
      </w:r>
      <w:r>
        <w:rPr>
          <w:spacing w:val="-2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углеводы</w:t>
      </w: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414"/>
        <w:gridCol w:w="3385"/>
      </w:tblGrid>
      <w:tr w:rsidR="00772D5B">
        <w:trPr>
          <w:trHeight w:val="434"/>
        </w:trPr>
        <w:tc>
          <w:tcPr>
            <w:tcW w:w="3399" w:type="dxa"/>
          </w:tcPr>
          <w:p w:rsidR="00772D5B" w:rsidRDefault="00B60D71">
            <w:pPr>
              <w:pStyle w:val="TableParagraph"/>
              <w:spacing w:line="320" w:lineRule="exact"/>
              <w:ind w:left="63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Легкоусвояемые</w:t>
            </w:r>
          </w:p>
        </w:tc>
        <w:tc>
          <w:tcPr>
            <w:tcW w:w="3414" w:type="dxa"/>
          </w:tcPr>
          <w:p w:rsidR="00772D5B" w:rsidRDefault="00B60D71">
            <w:pPr>
              <w:pStyle w:val="TableParagraph"/>
              <w:spacing w:line="320" w:lineRule="exact"/>
              <w:ind w:left="38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Медленноусвояемые</w:t>
            </w:r>
          </w:p>
        </w:tc>
        <w:tc>
          <w:tcPr>
            <w:tcW w:w="3385" w:type="dxa"/>
          </w:tcPr>
          <w:p w:rsidR="00772D5B" w:rsidRDefault="00B60D71">
            <w:pPr>
              <w:pStyle w:val="TableParagraph"/>
              <w:spacing w:line="320" w:lineRule="exact"/>
              <w:ind w:left="101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Клетчатка</w:t>
            </w:r>
          </w:p>
        </w:tc>
      </w:tr>
      <w:tr w:rsidR="00772D5B">
        <w:trPr>
          <w:trHeight w:val="3333"/>
        </w:trPr>
        <w:tc>
          <w:tcPr>
            <w:tcW w:w="3399" w:type="dxa"/>
          </w:tcPr>
          <w:p w:rsidR="00772D5B" w:rsidRDefault="00B60D71">
            <w:pPr>
              <w:pStyle w:val="TableParagraph"/>
              <w:spacing w:line="276" w:lineRule="auto"/>
              <w:ind w:left="251" w:right="748"/>
              <w:jc w:val="left"/>
              <w:rPr>
                <w:sz w:val="28"/>
              </w:rPr>
            </w:pPr>
            <w:r>
              <w:rPr>
                <w:sz w:val="28"/>
              </w:rPr>
              <w:t>сахар, мед, варенье,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мармелад</w:t>
            </w:r>
          </w:p>
          <w:p w:rsidR="00772D5B" w:rsidRDefault="00B60D71">
            <w:pPr>
              <w:pStyle w:val="TableParagraph"/>
              <w:spacing w:line="321" w:lineRule="exact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сухофрукты</w:t>
            </w:r>
          </w:p>
          <w:p w:rsidR="00772D5B" w:rsidRDefault="00B60D71">
            <w:pPr>
              <w:pStyle w:val="TableParagraph"/>
              <w:spacing w:before="43" w:line="276" w:lineRule="auto"/>
              <w:ind w:left="251" w:right="393"/>
              <w:jc w:val="left"/>
              <w:rPr>
                <w:sz w:val="28"/>
              </w:rPr>
            </w:pPr>
            <w:r>
              <w:rPr>
                <w:sz w:val="28"/>
              </w:rPr>
              <w:t>кондитерские изделия,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жидкие молочные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</w:p>
          <w:p w:rsidR="00772D5B" w:rsidRDefault="00B60D71">
            <w:pPr>
              <w:pStyle w:val="TableParagraph"/>
              <w:spacing w:line="276" w:lineRule="auto"/>
              <w:ind w:left="251" w:right="836"/>
              <w:jc w:val="left"/>
              <w:rPr>
                <w:sz w:val="28"/>
              </w:rPr>
            </w:pPr>
            <w:r>
              <w:rPr>
                <w:sz w:val="28"/>
              </w:rPr>
              <w:t>из фруктов – дыня,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виноград,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бананы,</w:t>
            </w:r>
          </w:p>
          <w:p w:rsidR="00772D5B" w:rsidRDefault="00B60D71">
            <w:pPr>
              <w:pStyle w:val="TableParagraph"/>
              <w:spacing w:before="2" w:line="240" w:lineRule="auto"/>
              <w:ind w:left="251"/>
              <w:jc w:val="left"/>
              <w:rPr>
                <w:sz w:val="28"/>
              </w:rPr>
            </w:pPr>
            <w:r>
              <w:rPr>
                <w:sz w:val="28"/>
              </w:rPr>
              <w:t>финики</w:t>
            </w:r>
          </w:p>
        </w:tc>
        <w:tc>
          <w:tcPr>
            <w:tcW w:w="3414" w:type="dxa"/>
          </w:tcPr>
          <w:p w:rsidR="00772D5B" w:rsidRDefault="00B60D71">
            <w:pPr>
              <w:pStyle w:val="TableParagraph"/>
              <w:spacing w:line="240" w:lineRule="auto"/>
              <w:ind w:left="227" w:right="210"/>
              <w:jc w:val="left"/>
              <w:rPr>
                <w:sz w:val="28"/>
              </w:rPr>
            </w:pPr>
            <w:r>
              <w:rPr>
                <w:sz w:val="28"/>
              </w:rPr>
              <w:t>хлеб, несладкая выпечка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макаронные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  <w:p w:rsidR="00772D5B" w:rsidRDefault="00B60D71">
            <w:pPr>
              <w:pStyle w:val="TableParagraph"/>
              <w:spacing w:line="240" w:lineRule="auto"/>
              <w:ind w:left="227" w:right="1921"/>
              <w:jc w:val="left"/>
              <w:rPr>
                <w:sz w:val="28"/>
              </w:rPr>
            </w:pPr>
            <w:r>
              <w:rPr>
                <w:sz w:val="28"/>
              </w:rPr>
              <w:t>кукуруза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картофель</w:t>
            </w:r>
          </w:p>
          <w:p w:rsidR="00772D5B" w:rsidRDefault="00B60D71">
            <w:pPr>
              <w:pStyle w:val="TableParagraph"/>
              <w:spacing w:line="240" w:lineRule="auto"/>
              <w:ind w:left="227" w:right="250"/>
              <w:jc w:val="left"/>
              <w:rPr>
                <w:sz w:val="28"/>
              </w:rPr>
            </w:pPr>
            <w:r>
              <w:rPr>
                <w:sz w:val="28"/>
              </w:rPr>
              <w:t>бобовые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(горох,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фасоль)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фруктов – яблоки,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груши,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сливы,</w:t>
            </w:r>
          </w:p>
          <w:p w:rsidR="00772D5B" w:rsidRDefault="00B60D71">
            <w:pPr>
              <w:pStyle w:val="TableParagraph"/>
              <w:spacing w:line="240" w:lineRule="auto"/>
              <w:ind w:left="227"/>
              <w:jc w:val="left"/>
              <w:rPr>
                <w:sz w:val="28"/>
              </w:rPr>
            </w:pPr>
            <w:r>
              <w:rPr>
                <w:sz w:val="28"/>
              </w:rPr>
              <w:t>цитрусовые</w:t>
            </w:r>
          </w:p>
        </w:tc>
        <w:tc>
          <w:tcPr>
            <w:tcW w:w="3385" w:type="dxa"/>
          </w:tcPr>
          <w:p w:rsidR="00772D5B" w:rsidRDefault="00B60D71">
            <w:pPr>
              <w:pStyle w:val="TableParagraph"/>
              <w:spacing w:line="240" w:lineRule="auto"/>
              <w:ind w:left="203" w:right="1239"/>
              <w:jc w:val="left"/>
              <w:rPr>
                <w:sz w:val="28"/>
              </w:rPr>
            </w:pPr>
            <w:r>
              <w:rPr>
                <w:sz w:val="28"/>
              </w:rPr>
              <w:t>овощи, зелень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фрукты и ягоды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бобовые</w:t>
            </w:r>
          </w:p>
          <w:p w:rsidR="00772D5B" w:rsidRDefault="00B60D71">
            <w:pPr>
              <w:pStyle w:val="TableParagraph"/>
              <w:spacing w:line="240" w:lineRule="auto"/>
              <w:ind w:left="203" w:right="200"/>
              <w:jc w:val="left"/>
              <w:rPr>
                <w:sz w:val="28"/>
              </w:rPr>
            </w:pPr>
            <w:r>
              <w:rPr>
                <w:sz w:val="28"/>
              </w:rPr>
              <w:t>отрубной хлеб и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 из муки грубого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помола</w:t>
            </w:r>
          </w:p>
          <w:p w:rsidR="00772D5B" w:rsidRDefault="00B60D71">
            <w:pPr>
              <w:pStyle w:val="TableParagraph"/>
              <w:spacing w:line="240" w:lineRule="auto"/>
              <w:ind w:left="203" w:right="948"/>
              <w:jc w:val="both"/>
              <w:rPr>
                <w:sz w:val="28"/>
              </w:rPr>
            </w:pPr>
            <w:r>
              <w:rPr>
                <w:sz w:val="28"/>
              </w:rPr>
              <w:t>крупы (гречневая,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овсяная, перловая,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пшенная, ячневая,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рисовая)</w:t>
            </w:r>
          </w:p>
        </w:tc>
      </w:tr>
    </w:tbl>
    <w:p w:rsidR="00772D5B" w:rsidRDefault="00772D5B">
      <w:pPr>
        <w:pStyle w:val="a3"/>
        <w:spacing w:before="9"/>
        <w:rPr>
          <w:b/>
          <w:sz w:val="23"/>
        </w:rPr>
      </w:pPr>
    </w:p>
    <w:p w:rsidR="00772D5B" w:rsidRDefault="00B60D71">
      <w:pPr>
        <w:pStyle w:val="a3"/>
        <w:spacing w:before="89" w:line="276" w:lineRule="auto"/>
        <w:ind w:left="173" w:right="286" w:firstLine="708"/>
        <w:jc w:val="both"/>
      </w:pPr>
      <w:r>
        <w:rPr>
          <w:b/>
        </w:rPr>
        <w:t>ВИТАМИНЫ</w:t>
      </w:r>
      <w:r>
        <w:rPr>
          <w:b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«</w:t>
      </w:r>
      <w:proofErr w:type="spellStart"/>
      <w:r>
        <w:t>vita</w:t>
      </w:r>
      <w:proofErr w:type="spellEnd"/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-14"/>
        </w:rPr>
        <w:t xml:space="preserve"> </w:t>
      </w:r>
      <w:r>
        <w:t>сопротивляемость</w:t>
      </w:r>
      <w:r>
        <w:rPr>
          <w:spacing w:val="-11"/>
        </w:rPr>
        <w:t xml:space="preserve"> </w:t>
      </w:r>
      <w:r>
        <w:t>организма</w:t>
      </w:r>
      <w:r>
        <w:rPr>
          <w:spacing w:val="-12"/>
        </w:rPr>
        <w:t xml:space="preserve"> </w:t>
      </w:r>
      <w:r>
        <w:t>различным</w:t>
      </w:r>
      <w:r>
        <w:rPr>
          <w:spacing w:val="-10"/>
        </w:rPr>
        <w:t xml:space="preserve"> </w:t>
      </w:r>
      <w:r>
        <w:t>заболеваниям,</w:t>
      </w:r>
      <w:r>
        <w:rPr>
          <w:spacing w:val="-11"/>
        </w:rPr>
        <w:t xml:space="preserve"> </w:t>
      </w:r>
      <w:r>
        <w:t>снижают</w:t>
      </w:r>
      <w:r>
        <w:rPr>
          <w:spacing w:val="-67"/>
        </w:rPr>
        <w:t xml:space="preserve"> </w:t>
      </w:r>
      <w:r>
        <w:t>утомляемость.</w:t>
      </w:r>
    </w:p>
    <w:p w:rsidR="00772D5B" w:rsidRDefault="00772D5B">
      <w:pPr>
        <w:spacing w:line="276" w:lineRule="auto"/>
        <w:jc w:val="both"/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3460"/>
        <w:gridCol w:w="6904"/>
      </w:tblGrid>
      <w:tr w:rsidR="00772D5B">
        <w:trPr>
          <w:trHeight w:val="2198"/>
        </w:trPr>
        <w:tc>
          <w:tcPr>
            <w:tcW w:w="3460" w:type="dxa"/>
          </w:tcPr>
          <w:p w:rsidR="00772D5B" w:rsidRDefault="00B60D71">
            <w:pPr>
              <w:pStyle w:val="TableParagraph"/>
              <w:spacing w:line="240" w:lineRule="auto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5148" cy="1374362"/>
                  <wp:effectExtent l="0" t="0" r="0" b="0"/>
                  <wp:docPr id="15" name="image11.jpeg" descr="kapp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48" cy="137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4" w:type="dxa"/>
          </w:tcPr>
          <w:p w:rsidR="00772D5B" w:rsidRDefault="00B60D71">
            <w:pPr>
              <w:pStyle w:val="TableParagraph"/>
              <w:spacing w:line="276" w:lineRule="auto"/>
              <w:ind w:left="355" w:right="198"/>
              <w:jc w:val="both"/>
              <w:rPr>
                <w:sz w:val="28"/>
              </w:rPr>
            </w:pPr>
            <w:r>
              <w:rPr>
                <w:sz w:val="28"/>
              </w:rPr>
              <w:t>Недостаточное поступление витаминов может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недостаточным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употреблением,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нерационального хранения и кулинарной 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</w:tc>
      </w:tr>
    </w:tbl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/>
      </w:tblPr>
      <w:tblGrid>
        <w:gridCol w:w="1266"/>
        <w:gridCol w:w="8911"/>
      </w:tblGrid>
      <w:tr w:rsidR="00772D5B">
        <w:trPr>
          <w:trHeight w:val="1482"/>
        </w:trPr>
        <w:tc>
          <w:tcPr>
            <w:tcW w:w="1266" w:type="dxa"/>
            <w:tcBorders>
              <w:right w:val="nil"/>
            </w:tcBorders>
          </w:tcPr>
          <w:p w:rsidR="00772D5B" w:rsidRDefault="00772D5B">
            <w:pPr>
              <w:pStyle w:val="TableParagraph"/>
              <w:spacing w:before="8" w:line="240" w:lineRule="auto"/>
              <w:jc w:val="left"/>
              <w:rPr>
                <w:sz w:val="18"/>
              </w:rPr>
            </w:pPr>
          </w:p>
          <w:p w:rsidR="00772D5B" w:rsidRDefault="00B60D71">
            <w:pPr>
              <w:pStyle w:val="TableParagraph"/>
              <w:spacing w:line="240" w:lineRule="auto"/>
              <w:ind w:left="2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8351" cy="659415"/>
                  <wp:effectExtent l="0" t="0" r="0" b="0"/>
                  <wp:docPr id="17" name="image12.jpeg" descr="https://storage.googleapis.com/stateless-eng911-ru/2018/12/f4ab5d21-vosklicatelnii-z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51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1" w:type="dxa"/>
            <w:tcBorders>
              <w:left w:val="nil"/>
            </w:tcBorders>
          </w:tcPr>
          <w:p w:rsidR="00772D5B" w:rsidRDefault="00B60D71">
            <w:pPr>
              <w:pStyle w:val="TableParagraph"/>
              <w:spacing w:line="276" w:lineRule="auto"/>
              <w:ind w:left="123" w:right="74"/>
              <w:jc w:val="both"/>
              <w:rPr>
                <w:sz w:val="28"/>
              </w:rPr>
            </w:pPr>
            <w:r>
              <w:rPr>
                <w:sz w:val="28"/>
              </w:rPr>
              <w:t>Интенсивная физическая (подготовка к соревнованиям), эмоциональная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нагрузка </w:t>
            </w:r>
            <w:r>
              <w:rPr>
                <w:rFonts w:ascii="Arial MT" w:hAnsi="Arial MT"/>
                <w:sz w:val="18"/>
              </w:rPr>
              <w:t>(</w:t>
            </w:r>
            <w:r>
              <w:rPr>
                <w:sz w:val="28"/>
              </w:rPr>
              <w:t>подготовка к контрольной работе или экзаменам), стрессовые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инфекционные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увеличивают</w:t>
            </w:r>
          </w:p>
          <w:p w:rsidR="00772D5B" w:rsidRDefault="00B60D71">
            <w:pPr>
              <w:pStyle w:val="TableParagraph"/>
              <w:spacing w:line="240" w:lineRule="auto"/>
              <w:ind w:left="123"/>
              <w:jc w:val="both"/>
              <w:rPr>
                <w:sz w:val="28"/>
              </w:rPr>
            </w:pPr>
            <w:r>
              <w:rPr>
                <w:sz w:val="28"/>
              </w:rPr>
              <w:t>потребность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витаминах.</w:t>
            </w:r>
          </w:p>
        </w:tc>
      </w:tr>
    </w:tbl>
    <w:p w:rsidR="00772D5B" w:rsidRDefault="00772D5B">
      <w:pPr>
        <w:pStyle w:val="a3"/>
        <w:spacing w:before="9"/>
        <w:rPr>
          <w:sz w:val="23"/>
        </w:rPr>
      </w:pPr>
    </w:p>
    <w:p w:rsidR="00772D5B" w:rsidRDefault="00772D5B">
      <w:pPr>
        <w:pStyle w:val="a3"/>
        <w:spacing w:before="89" w:line="276" w:lineRule="auto"/>
        <w:ind w:left="173" w:right="279" w:firstLine="708"/>
        <w:jc w:val="both"/>
      </w:pPr>
      <w:r>
        <w:pict>
          <v:rect id="_x0000_s1034" style="position:absolute;left:0;text-align:left;margin-left:182.35pt;margin-top:-71.05pt;width:3pt;height:16.45pt;z-index:-16503808;mso-position-horizontal-relative:page" fillcolor="#f8f8f8" stroked="f">
            <w10:wrap anchorx="page"/>
          </v:rect>
        </w:pict>
      </w:r>
      <w:r w:rsidR="00B60D71">
        <w:rPr>
          <w:b/>
        </w:rPr>
        <w:t>МИНЕРАЛЬНЫЕ</w:t>
      </w:r>
      <w:r w:rsidR="00B60D71">
        <w:rPr>
          <w:b/>
          <w:spacing w:val="1"/>
        </w:rPr>
        <w:t xml:space="preserve"> </w:t>
      </w:r>
      <w:r w:rsidR="00B60D71">
        <w:rPr>
          <w:b/>
        </w:rPr>
        <w:t>ВЕЩЕСТВА</w:t>
      </w:r>
      <w:r w:rsidR="00B60D71">
        <w:rPr>
          <w:b/>
          <w:spacing w:val="1"/>
        </w:rPr>
        <w:t xml:space="preserve"> </w:t>
      </w:r>
      <w:r w:rsidR="00B60D71">
        <w:t>–</w:t>
      </w:r>
      <w:r w:rsidR="00B60D71">
        <w:rPr>
          <w:spacing w:val="1"/>
        </w:rPr>
        <w:t xml:space="preserve"> </w:t>
      </w:r>
      <w:r w:rsidR="00B60D71">
        <w:t>обязательный</w:t>
      </w:r>
      <w:r w:rsidR="00B60D71">
        <w:rPr>
          <w:spacing w:val="1"/>
        </w:rPr>
        <w:t xml:space="preserve"> </w:t>
      </w:r>
      <w:r w:rsidR="00B60D71">
        <w:t>компонент</w:t>
      </w:r>
      <w:r w:rsidR="00B60D71">
        <w:rPr>
          <w:spacing w:val="1"/>
        </w:rPr>
        <w:t xml:space="preserve"> </w:t>
      </w:r>
      <w:r w:rsidR="00B60D71">
        <w:t>пищи.</w:t>
      </w:r>
      <w:r w:rsidR="00B60D71">
        <w:rPr>
          <w:spacing w:val="1"/>
        </w:rPr>
        <w:t xml:space="preserve"> </w:t>
      </w:r>
      <w:r w:rsidR="00B60D71">
        <w:t>Они</w:t>
      </w:r>
      <w:r w:rsidR="00B60D71">
        <w:rPr>
          <w:spacing w:val="1"/>
        </w:rPr>
        <w:t xml:space="preserve"> </w:t>
      </w:r>
      <w:r w:rsidR="00B60D71">
        <w:t>являются</w:t>
      </w:r>
      <w:r w:rsidR="00B60D71">
        <w:rPr>
          <w:spacing w:val="39"/>
        </w:rPr>
        <w:t xml:space="preserve"> </w:t>
      </w:r>
      <w:r w:rsidR="00B60D71">
        <w:t>составной</w:t>
      </w:r>
      <w:r w:rsidR="00B60D71">
        <w:rPr>
          <w:spacing w:val="110"/>
        </w:rPr>
        <w:t xml:space="preserve"> </w:t>
      </w:r>
      <w:r w:rsidR="00B60D71">
        <w:t>частью</w:t>
      </w:r>
      <w:r w:rsidR="00B60D71">
        <w:rPr>
          <w:spacing w:val="108"/>
        </w:rPr>
        <w:t xml:space="preserve"> </w:t>
      </w:r>
      <w:r w:rsidR="00B60D71">
        <w:t>многих</w:t>
      </w:r>
      <w:r w:rsidR="00B60D71">
        <w:rPr>
          <w:spacing w:val="105"/>
        </w:rPr>
        <w:t xml:space="preserve"> </w:t>
      </w:r>
      <w:r w:rsidR="00B60D71">
        <w:t>сложных</w:t>
      </w:r>
      <w:r w:rsidR="00B60D71">
        <w:rPr>
          <w:spacing w:val="112"/>
        </w:rPr>
        <w:t xml:space="preserve"> </w:t>
      </w:r>
      <w:r w:rsidR="00B60D71">
        <w:t>соединений.</w:t>
      </w:r>
      <w:r w:rsidR="00B60D71">
        <w:rPr>
          <w:spacing w:val="108"/>
        </w:rPr>
        <w:t xml:space="preserve"> </w:t>
      </w:r>
      <w:r w:rsidR="00B60D71">
        <w:t>Так,</w:t>
      </w:r>
      <w:r w:rsidR="00B60D71">
        <w:rPr>
          <w:spacing w:val="106"/>
        </w:rPr>
        <w:t xml:space="preserve"> </w:t>
      </w:r>
      <w:r w:rsidR="00B60D71">
        <w:t>железо</w:t>
      </w:r>
      <w:r w:rsidR="00B60D71">
        <w:rPr>
          <w:spacing w:val="110"/>
        </w:rPr>
        <w:t xml:space="preserve"> </w:t>
      </w:r>
      <w:r w:rsidR="00B60D71">
        <w:t>входит</w:t>
      </w:r>
      <w:r w:rsidR="00B60D71">
        <w:rPr>
          <w:spacing w:val="-68"/>
        </w:rPr>
        <w:t xml:space="preserve"> </w:t>
      </w:r>
      <w:r w:rsidR="00B60D71">
        <w:t>в</w:t>
      </w:r>
      <w:r w:rsidR="00B60D71">
        <w:rPr>
          <w:spacing w:val="1"/>
        </w:rPr>
        <w:t xml:space="preserve"> </w:t>
      </w:r>
      <w:r w:rsidR="00B60D71">
        <w:t>состав</w:t>
      </w:r>
      <w:r w:rsidR="00B60D71">
        <w:rPr>
          <w:spacing w:val="70"/>
        </w:rPr>
        <w:t xml:space="preserve"> </w:t>
      </w:r>
      <w:r w:rsidR="00B60D71">
        <w:t>гемоглобина,</w:t>
      </w:r>
      <w:r w:rsidR="00B60D71">
        <w:rPr>
          <w:spacing w:val="70"/>
        </w:rPr>
        <w:t xml:space="preserve"> </w:t>
      </w:r>
      <w:r w:rsidR="00B60D71">
        <w:t>придавая</w:t>
      </w:r>
      <w:r w:rsidR="00B60D71">
        <w:rPr>
          <w:spacing w:val="70"/>
        </w:rPr>
        <w:t xml:space="preserve"> </w:t>
      </w:r>
      <w:r w:rsidR="00B60D71">
        <w:t>ему</w:t>
      </w:r>
      <w:r w:rsidR="00B60D71">
        <w:rPr>
          <w:spacing w:val="70"/>
        </w:rPr>
        <w:t xml:space="preserve"> </w:t>
      </w:r>
      <w:r w:rsidR="00B60D71">
        <w:t>свойства</w:t>
      </w:r>
      <w:r w:rsidR="00B60D71">
        <w:rPr>
          <w:spacing w:val="70"/>
        </w:rPr>
        <w:t xml:space="preserve"> </w:t>
      </w:r>
      <w:r w:rsidR="00B60D71">
        <w:t>переносчика</w:t>
      </w:r>
      <w:r w:rsidR="00B60D71">
        <w:rPr>
          <w:spacing w:val="70"/>
        </w:rPr>
        <w:t xml:space="preserve"> </w:t>
      </w:r>
      <w:r w:rsidR="00B60D71">
        <w:t>кислорода,</w:t>
      </w:r>
      <w:r w:rsidR="00B60D71">
        <w:rPr>
          <w:spacing w:val="70"/>
        </w:rPr>
        <w:t xml:space="preserve"> </w:t>
      </w:r>
      <w:r w:rsidR="00B60D71">
        <w:t>фосфор</w:t>
      </w:r>
      <w:r w:rsidR="00B60D71">
        <w:rPr>
          <w:spacing w:val="70"/>
        </w:rPr>
        <w:t xml:space="preserve"> </w:t>
      </w:r>
      <w:r w:rsidR="00B60D71">
        <w:t>–</w:t>
      </w:r>
      <w:r w:rsidR="00B60D71">
        <w:rPr>
          <w:spacing w:val="-67"/>
        </w:rPr>
        <w:t xml:space="preserve"> </w:t>
      </w:r>
      <w:r w:rsidR="00B60D71">
        <w:t>в</w:t>
      </w:r>
      <w:r w:rsidR="00B60D71">
        <w:rPr>
          <w:spacing w:val="1"/>
        </w:rPr>
        <w:t xml:space="preserve"> </w:t>
      </w:r>
      <w:r w:rsidR="00B60D71">
        <w:t>состав</w:t>
      </w:r>
      <w:r w:rsidR="00B60D71">
        <w:rPr>
          <w:spacing w:val="1"/>
        </w:rPr>
        <w:t xml:space="preserve"> </w:t>
      </w:r>
      <w:proofErr w:type="spellStart"/>
      <w:r w:rsidR="00B60D71">
        <w:t>фосфатидов</w:t>
      </w:r>
      <w:proofErr w:type="spellEnd"/>
      <w:r w:rsidR="00B60D71">
        <w:rPr>
          <w:spacing w:val="1"/>
        </w:rPr>
        <w:t xml:space="preserve"> </w:t>
      </w:r>
      <w:r w:rsidR="00B60D71">
        <w:t>и</w:t>
      </w:r>
      <w:r w:rsidR="00B60D71">
        <w:rPr>
          <w:spacing w:val="1"/>
        </w:rPr>
        <w:t xml:space="preserve"> </w:t>
      </w:r>
      <w:r w:rsidR="00B60D71">
        <w:t>богатых</w:t>
      </w:r>
      <w:r w:rsidR="00B60D71">
        <w:rPr>
          <w:spacing w:val="1"/>
        </w:rPr>
        <w:t xml:space="preserve"> </w:t>
      </w:r>
      <w:r w:rsidR="00B60D71">
        <w:t>энергией</w:t>
      </w:r>
      <w:r w:rsidR="00B60D71">
        <w:rPr>
          <w:spacing w:val="1"/>
        </w:rPr>
        <w:t xml:space="preserve"> </w:t>
      </w:r>
      <w:r w:rsidR="00B60D71">
        <w:t>соединений</w:t>
      </w:r>
      <w:r w:rsidR="00B60D71">
        <w:rPr>
          <w:spacing w:val="1"/>
        </w:rPr>
        <w:t xml:space="preserve"> </w:t>
      </w:r>
      <w:r w:rsidR="00B60D71">
        <w:t>АТФ,</w:t>
      </w:r>
      <w:r w:rsidR="00B60D71">
        <w:rPr>
          <w:spacing w:val="1"/>
        </w:rPr>
        <w:t xml:space="preserve"> </w:t>
      </w:r>
      <w:r w:rsidR="00B60D71">
        <w:t>кобальт</w:t>
      </w:r>
      <w:r w:rsidR="00B60D71">
        <w:rPr>
          <w:spacing w:val="1"/>
        </w:rPr>
        <w:t xml:space="preserve"> </w:t>
      </w:r>
      <w:r w:rsidR="00B60D71">
        <w:t>–</w:t>
      </w:r>
      <w:r w:rsidR="00B60D71">
        <w:rPr>
          <w:spacing w:val="1"/>
        </w:rPr>
        <w:t xml:space="preserve"> </w:t>
      </w:r>
      <w:r w:rsidR="00B60D71">
        <w:t>в</w:t>
      </w:r>
      <w:r w:rsidR="00B60D71">
        <w:rPr>
          <w:spacing w:val="1"/>
        </w:rPr>
        <w:t xml:space="preserve"> </w:t>
      </w:r>
      <w:r w:rsidR="00B60D71">
        <w:t>состав</w:t>
      </w:r>
      <w:r w:rsidR="00B60D71">
        <w:rPr>
          <w:spacing w:val="1"/>
        </w:rPr>
        <w:t xml:space="preserve"> </w:t>
      </w:r>
      <w:r w:rsidR="00B60D71">
        <w:t>витамина</w:t>
      </w:r>
      <w:proofErr w:type="gramStart"/>
      <w:r w:rsidR="00B60D71">
        <w:rPr>
          <w:spacing w:val="32"/>
        </w:rPr>
        <w:t xml:space="preserve"> </w:t>
      </w:r>
      <w:r w:rsidR="00B60D71">
        <w:t>В</w:t>
      </w:r>
      <w:proofErr w:type="gramEnd"/>
      <w:r w:rsidR="00B60D71">
        <w:t>,</w:t>
      </w:r>
      <w:r w:rsidR="00B60D71">
        <w:rPr>
          <w:spacing w:val="31"/>
        </w:rPr>
        <w:t xml:space="preserve"> </w:t>
      </w:r>
      <w:r w:rsidR="00B60D71">
        <w:t>йод</w:t>
      </w:r>
      <w:r w:rsidR="00B60D71">
        <w:rPr>
          <w:spacing w:val="36"/>
        </w:rPr>
        <w:t xml:space="preserve"> </w:t>
      </w:r>
      <w:r w:rsidR="00B60D71">
        <w:t>–</w:t>
      </w:r>
      <w:r w:rsidR="00B60D71">
        <w:rPr>
          <w:spacing w:val="33"/>
        </w:rPr>
        <w:t xml:space="preserve"> </w:t>
      </w:r>
      <w:r w:rsidR="00B60D71">
        <w:t>в</w:t>
      </w:r>
      <w:r w:rsidR="00B60D71">
        <w:rPr>
          <w:spacing w:val="31"/>
        </w:rPr>
        <w:t xml:space="preserve"> </w:t>
      </w:r>
      <w:r w:rsidR="00B60D71">
        <w:t>состав</w:t>
      </w:r>
      <w:r w:rsidR="00B60D71">
        <w:rPr>
          <w:spacing w:val="32"/>
        </w:rPr>
        <w:t xml:space="preserve"> </w:t>
      </w:r>
      <w:r w:rsidR="00B60D71">
        <w:t>гормонов</w:t>
      </w:r>
      <w:r w:rsidR="00B60D71">
        <w:rPr>
          <w:spacing w:val="28"/>
        </w:rPr>
        <w:t xml:space="preserve"> </w:t>
      </w:r>
      <w:r w:rsidR="00B60D71">
        <w:t>щитовидной</w:t>
      </w:r>
      <w:r w:rsidR="00B60D71">
        <w:rPr>
          <w:spacing w:val="33"/>
        </w:rPr>
        <w:t xml:space="preserve"> </w:t>
      </w:r>
      <w:r w:rsidR="00B60D71">
        <w:t>железы,</w:t>
      </w:r>
      <w:r w:rsidR="00B60D71">
        <w:rPr>
          <w:spacing w:val="31"/>
        </w:rPr>
        <w:t xml:space="preserve"> </w:t>
      </w:r>
      <w:r w:rsidR="00B60D71">
        <w:t>цинк</w:t>
      </w:r>
      <w:r w:rsidR="00B60D71">
        <w:rPr>
          <w:spacing w:val="37"/>
        </w:rPr>
        <w:t xml:space="preserve"> </w:t>
      </w:r>
      <w:r w:rsidR="00B60D71">
        <w:t>–</w:t>
      </w:r>
      <w:r w:rsidR="00B60D71">
        <w:rPr>
          <w:spacing w:val="34"/>
        </w:rPr>
        <w:t xml:space="preserve"> </w:t>
      </w:r>
      <w:r w:rsidR="00B60D71">
        <w:t>поджелудочной</w:t>
      </w:r>
      <w:r w:rsidR="00B60D71">
        <w:rPr>
          <w:spacing w:val="-68"/>
        </w:rPr>
        <w:t xml:space="preserve"> </w:t>
      </w:r>
      <w:r w:rsidR="00B60D71">
        <w:t>и</w:t>
      </w:r>
      <w:r w:rsidR="00B60D71">
        <w:rPr>
          <w:spacing w:val="-1"/>
        </w:rPr>
        <w:t xml:space="preserve"> </w:t>
      </w:r>
      <w:r w:rsidR="00B60D71">
        <w:t>половых</w:t>
      </w:r>
      <w:r w:rsidR="00B60D71">
        <w:rPr>
          <w:spacing w:val="1"/>
        </w:rPr>
        <w:t xml:space="preserve"> </w:t>
      </w:r>
      <w:r w:rsidR="00B60D71">
        <w:t>желез,</w:t>
      </w:r>
      <w:r w:rsidR="00B60D71">
        <w:rPr>
          <w:spacing w:val="-2"/>
        </w:rPr>
        <w:t xml:space="preserve"> </w:t>
      </w:r>
      <w:r w:rsidR="00B60D71">
        <w:t>хлор</w:t>
      </w:r>
      <w:r w:rsidR="00B60D71">
        <w:rPr>
          <w:spacing w:val="-3"/>
        </w:rPr>
        <w:t xml:space="preserve"> </w:t>
      </w:r>
      <w:r w:rsidR="00B60D71">
        <w:t>и</w:t>
      </w:r>
      <w:r w:rsidR="00B60D71">
        <w:rPr>
          <w:spacing w:val="-1"/>
        </w:rPr>
        <w:t xml:space="preserve"> </w:t>
      </w:r>
      <w:r w:rsidR="00B60D71">
        <w:t>натрий</w:t>
      </w:r>
      <w:r w:rsidR="00B60D71">
        <w:rPr>
          <w:spacing w:val="1"/>
        </w:rPr>
        <w:t xml:space="preserve"> </w:t>
      </w:r>
      <w:r w:rsidR="00B60D71">
        <w:t>–</w:t>
      </w:r>
      <w:r w:rsidR="00B60D71">
        <w:rPr>
          <w:spacing w:val="-1"/>
        </w:rPr>
        <w:t xml:space="preserve"> </w:t>
      </w:r>
      <w:r w:rsidR="00B60D71">
        <w:t>в</w:t>
      </w:r>
      <w:r w:rsidR="00B60D71">
        <w:rPr>
          <w:spacing w:val="-2"/>
        </w:rPr>
        <w:t xml:space="preserve"> </w:t>
      </w:r>
      <w:r w:rsidR="00B60D71">
        <w:t>состав</w:t>
      </w:r>
      <w:r w:rsidR="00B60D71">
        <w:rPr>
          <w:spacing w:val="-2"/>
        </w:rPr>
        <w:t xml:space="preserve"> </w:t>
      </w:r>
      <w:r w:rsidR="00B60D71">
        <w:t>пищеварительных</w:t>
      </w:r>
      <w:r w:rsidR="00B60D71">
        <w:rPr>
          <w:spacing w:val="1"/>
        </w:rPr>
        <w:t xml:space="preserve"> </w:t>
      </w:r>
      <w:r w:rsidR="00B60D71">
        <w:t>соков</w:t>
      </w:r>
      <w:r w:rsidR="00B60D71">
        <w:rPr>
          <w:spacing w:val="-5"/>
        </w:rPr>
        <w:t xml:space="preserve"> </w:t>
      </w:r>
      <w:r w:rsidR="00B60D71">
        <w:t>и т.д.</w:t>
      </w:r>
    </w:p>
    <w:p w:rsidR="00772D5B" w:rsidRDefault="00B60D71">
      <w:pPr>
        <w:pStyle w:val="a3"/>
        <w:spacing w:before="1" w:line="276" w:lineRule="auto"/>
        <w:ind w:left="173" w:right="286" w:firstLine="708"/>
        <w:jc w:val="both"/>
      </w:pPr>
      <w:r>
        <w:t xml:space="preserve">Растущий   </w:t>
      </w:r>
      <w:r>
        <w:rPr>
          <w:spacing w:val="1"/>
        </w:rPr>
        <w:t xml:space="preserve"> </w:t>
      </w:r>
      <w:r>
        <w:t>детский     организм     испытывает     повышенную     потребность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веществах,</w:t>
      </w:r>
      <w:r>
        <w:rPr>
          <w:spacing w:val="-4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кальции,</w:t>
      </w:r>
      <w:r>
        <w:rPr>
          <w:spacing w:val="-5"/>
        </w:rPr>
        <w:t xml:space="preserve"> </w:t>
      </w:r>
      <w:r>
        <w:t>фосфоре, магнии,</w:t>
      </w:r>
      <w:r>
        <w:rPr>
          <w:spacing w:val="-1"/>
        </w:rPr>
        <w:t xml:space="preserve"> </w:t>
      </w:r>
      <w:r>
        <w:t>железе.</w:t>
      </w:r>
    </w:p>
    <w:p w:rsidR="00772D5B" w:rsidRDefault="00772D5B">
      <w:pPr>
        <w:pStyle w:val="a3"/>
        <w:spacing w:before="3"/>
        <w:rPr>
          <w:sz w:val="32"/>
        </w:rPr>
      </w:pPr>
    </w:p>
    <w:p w:rsidR="00772D5B" w:rsidRDefault="00B60D71">
      <w:pPr>
        <w:pStyle w:val="a3"/>
        <w:spacing w:line="276" w:lineRule="auto"/>
        <w:ind w:left="173" w:right="280" w:firstLine="708"/>
        <w:jc w:val="both"/>
      </w:pPr>
      <w:r>
        <w:rPr>
          <w:b/>
        </w:rPr>
        <w:t xml:space="preserve">ВОДА. </w:t>
      </w:r>
      <w:r>
        <w:t>Дети в школьном возрасте должны в сутки выпивать один-полтора</w:t>
      </w:r>
      <w:r>
        <w:rPr>
          <w:spacing w:val="1"/>
        </w:rPr>
        <w:t xml:space="preserve"> </w:t>
      </w:r>
      <w:r>
        <w:t>литра</w:t>
      </w:r>
      <w:r>
        <w:rPr>
          <w:spacing w:val="56"/>
        </w:rPr>
        <w:t xml:space="preserve"> </w:t>
      </w:r>
      <w:r>
        <w:t>чистой</w:t>
      </w:r>
      <w:r>
        <w:rPr>
          <w:spacing w:val="57"/>
        </w:rPr>
        <w:t xml:space="preserve"> </w:t>
      </w:r>
      <w:r>
        <w:t>питьевой</w:t>
      </w:r>
      <w:r>
        <w:rPr>
          <w:spacing w:val="57"/>
        </w:rPr>
        <w:t xml:space="preserve"> </w:t>
      </w:r>
      <w:r>
        <w:t>воды.</w:t>
      </w:r>
      <w:r>
        <w:rPr>
          <w:spacing w:val="56"/>
        </w:rPr>
        <w:t xml:space="preserve"> </w:t>
      </w:r>
      <w:r>
        <w:t>Речь</w:t>
      </w:r>
      <w:r>
        <w:rPr>
          <w:spacing w:val="56"/>
        </w:rPr>
        <w:t xml:space="preserve"> </w:t>
      </w:r>
      <w:r>
        <w:t>идет</w:t>
      </w:r>
      <w:r>
        <w:rPr>
          <w:spacing w:val="55"/>
        </w:rPr>
        <w:t xml:space="preserve"> </w:t>
      </w:r>
      <w:r>
        <w:t>именно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воде,</w:t>
      </w:r>
      <w:r>
        <w:rPr>
          <w:spacing w:val="55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чае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соках.</w:t>
      </w:r>
      <w:r>
        <w:rPr>
          <w:spacing w:val="55"/>
        </w:rPr>
        <w:t xml:space="preserve"> </w:t>
      </w:r>
      <w:r>
        <w:t>Сок</w:t>
      </w:r>
      <w:r>
        <w:rPr>
          <w:spacing w:val="-6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ежедневном</w:t>
      </w:r>
      <w:r>
        <w:rPr>
          <w:spacing w:val="110"/>
        </w:rPr>
        <w:t xml:space="preserve"> </w:t>
      </w:r>
      <w:r>
        <w:t>рационе</w:t>
      </w:r>
      <w:r>
        <w:rPr>
          <w:spacing w:val="112"/>
        </w:rPr>
        <w:t xml:space="preserve"> </w:t>
      </w:r>
      <w:r>
        <w:t>не</w:t>
      </w:r>
      <w:r>
        <w:rPr>
          <w:spacing w:val="113"/>
        </w:rPr>
        <w:t xml:space="preserve"> </w:t>
      </w:r>
      <w:r>
        <w:t>должен</w:t>
      </w:r>
      <w:r>
        <w:rPr>
          <w:spacing w:val="113"/>
        </w:rPr>
        <w:t xml:space="preserve"> </w:t>
      </w:r>
      <w:r>
        <w:t>превышать</w:t>
      </w:r>
      <w:r>
        <w:rPr>
          <w:spacing w:val="112"/>
        </w:rPr>
        <w:t xml:space="preserve"> </w:t>
      </w:r>
      <w:r>
        <w:t>200</w:t>
      </w:r>
      <w:r>
        <w:rPr>
          <w:spacing w:val="113"/>
        </w:rPr>
        <w:t xml:space="preserve"> </w:t>
      </w:r>
      <w:r>
        <w:t>мл.</w:t>
      </w:r>
      <w:r>
        <w:rPr>
          <w:spacing w:val="109"/>
        </w:rPr>
        <w:t xml:space="preserve"> </w:t>
      </w:r>
      <w:r>
        <w:t>Газированные</w:t>
      </w:r>
      <w:r>
        <w:rPr>
          <w:spacing w:val="113"/>
        </w:rPr>
        <w:t xml:space="preserve"> </w:t>
      </w:r>
      <w:r>
        <w:t>напитки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кофеином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рекомендованы.</w:t>
      </w:r>
      <w:r>
        <w:rPr>
          <w:spacing w:val="1"/>
        </w:rPr>
        <w:t xml:space="preserve"> </w:t>
      </w:r>
      <w:r>
        <w:t>Следовательно, наши дети должны иметь возможность пить достаточное количество</w:t>
      </w:r>
      <w:r>
        <w:rPr>
          <w:spacing w:val="-67"/>
        </w:rPr>
        <w:t xml:space="preserve"> </w:t>
      </w:r>
      <w:r>
        <w:t>воды.</w:t>
      </w:r>
    </w:p>
    <w:p w:rsidR="00772D5B" w:rsidRDefault="00772D5B">
      <w:pPr>
        <w:pStyle w:val="a3"/>
        <w:spacing w:before="2"/>
        <w:rPr>
          <w:sz w:val="32"/>
        </w:rPr>
      </w:pPr>
    </w:p>
    <w:p w:rsidR="00772D5B" w:rsidRDefault="00B60D71">
      <w:pPr>
        <w:pStyle w:val="a3"/>
        <w:spacing w:line="276" w:lineRule="auto"/>
        <w:ind w:left="173" w:right="280" w:firstLine="708"/>
        <w:jc w:val="both"/>
      </w:pPr>
      <w:r>
        <w:rPr>
          <w:b/>
        </w:rPr>
        <w:t>КАЛОРИЙНОСТЬ.</w:t>
      </w:r>
      <w:r>
        <w:rPr>
          <w:b/>
          <w:spacing w:val="71"/>
        </w:rPr>
        <w:t xml:space="preserve"> </w:t>
      </w:r>
      <w:r>
        <w:t>Младший</w:t>
      </w:r>
      <w:r>
        <w:rPr>
          <w:spacing w:val="71"/>
        </w:rPr>
        <w:t xml:space="preserve"> </w:t>
      </w:r>
      <w:r>
        <w:t>школьник</w:t>
      </w:r>
      <w:r>
        <w:rPr>
          <w:spacing w:val="71"/>
        </w:rPr>
        <w:t xml:space="preserve"> </w:t>
      </w:r>
      <w:r>
        <w:t>(до   11   лет)   должен   получать</w:t>
      </w:r>
      <w:r>
        <w:rPr>
          <w:spacing w:val="-6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</w:t>
      </w:r>
      <w:r>
        <w:rPr>
          <w:spacing w:val="113"/>
        </w:rPr>
        <w:t xml:space="preserve"> </w:t>
      </w:r>
      <w:r>
        <w:t>2300</w:t>
      </w:r>
      <w:r>
        <w:rPr>
          <w:spacing w:val="116"/>
        </w:rPr>
        <w:t xml:space="preserve"> </w:t>
      </w:r>
      <w:r>
        <w:t>ккал</w:t>
      </w:r>
      <w:r>
        <w:rPr>
          <w:spacing w:val="116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сутки,</w:t>
      </w:r>
      <w:r>
        <w:rPr>
          <w:spacing w:val="116"/>
        </w:rPr>
        <w:t xml:space="preserve"> </w:t>
      </w:r>
      <w:r>
        <w:t>ребенок</w:t>
      </w:r>
      <w:r>
        <w:rPr>
          <w:spacing w:val="113"/>
        </w:rPr>
        <w:t xml:space="preserve"> </w:t>
      </w:r>
      <w:r>
        <w:t>от</w:t>
      </w:r>
      <w:r>
        <w:rPr>
          <w:spacing w:val="115"/>
        </w:rPr>
        <w:t xml:space="preserve"> </w:t>
      </w:r>
      <w:r>
        <w:t>11</w:t>
      </w:r>
      <w:r>
        <w:rPr>
          <w:spacing w:val="117"/>
        </w:rPr>
        <w:t xml:space="preserve"> </w:t>
      </w:r>
      <w:r>
        <w:t>до</w:t>
      </w:r>
      <w:r>
        <w:rPr>
          <w:spacing w:val="114"/>
        </w:rPr>
        <w:t xml:space="preserve"> </w:t>
      </w:r>
      <w:r>
        <w:t>14</w:t>
      </w:r>
      <w:r>
        <w:rPr>
          <w:spacing w:val="115"/>
        </w:rPr>
        <w:t xml:space="preserve"> </w:t>
      </w:r>
      <w:r>
        <w:t>лет</w:t>
      </w:r>
      <w:r>
        <w:rPr>
          <w:spacing w:val="124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около</w:t>
      </w:r>
      <w:r>
        <w:rPr>
          <w:spacing w:val="116"/>
        </w:rPr>
        <w:t xml:space="preserve"> </w:t>
      </w:r>
      <w:r>
        <w:t>2500</w:t>
      </w:r>
      <w:r>
        <w:rPr>
          <w:spacing w:val="114"/>
        </w:rPr>
        <w:t xml:space="preserve"> </w:t>
      </w:r>
      <w:r>
        <w:t>ккал,</w:t>
      </w:r>
      <w:r>
        <w:rPr>
          <w:spacing w:val="-68"/>
        </w:rPr>
        <w:t xml:space="preserve"> </w:t>
      </w:r>
      <w:r>
        <w:t>а старшеклассник (от 14 до 18 лет)</w:t>
      </w:r>
      <w:r>
        <w:rPr>
          <w:spacing w:val="1"/>
        </w:rPr>
        <w:t xml:space="preserve"> </w:t>
      </w:r>
      <w:r>
        <w:t>– порядка 3000 ккал. Для</w:t>
      </w:r>
      <w:r>
        <w:rPr>
          <w:spacing w:val="1"/>
        </w:rPr>
        <w:t xml:space="preserve"> </w:t>
      </w:r>
      <w:r>
        <w:t>детей, постоянно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к суточной</w:t>
      </w:r>
      <w:r>
        <w:rPr>
          <w:spacing w:val="-3"/>
        </w:rPr>
        <w:t xml:space="preserve"> </w:t>
      </w:r>
      <w:r>
        <w:t>норме</w:t>
      </w:r>
      <w:r>
        <w:rPr>
          <w:spacing w:val="-1"/>
        </w:rPr>
        <w:t xml:space="preserve"> </w:t>
      </w:r>
      <w:r>
        <w:t>добавляется</w:t>
      </w:r>
      <w:r>
        <w:rPr>
          <w:spacing w:val="-3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ккал.</w:t>
      </w:r>
    </w:p>
    <w:p w:rsidR="00772D5B" w:rsidRDefault="00B60D71">
      <w:pPr>
        <w:pStyle w:val="a3"/>
        <w:spacing w:line="276" w:lineRule="auto"/>
        <w:ind w:left="173" w:right="284" w:firstLine="708"/>
        <w:jc w:val="both"/>
      </w:pPr>
      <w:r>
        <w:t>В течение учебного дня продолжительностью 5-6 часов учащийся затрачивает</w:t>
      </w:r>
      <w:r>
        <w:rPr>
          <w:spacing w:val="1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ккал,</w:t>
      </w:r>
      <w:r>
        <w:rPr>
          <w:spacing w:val="-2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 xml:space="preserve">четверти </w:t>
      </w:r>
      <w:proofErr w:type="spellStart"/>
      <w:r>
        <w:t>энергозатрат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сутки.</w:t>
      </w: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/>
      </w:tblPr>
      <w:tblGrid>
        <w:gridCol w:w="1161"/>
        <w:gridCol w:w="9016"/>
      </w:tblGrid>
      <w:tr w:rsidR="00772D5B">
        <w:trPr>
          <w:trHeight w:val="944"/>
        </w:trPr>
        <w:tc>
          <w:tcPr>
            <w:tcW w:w="1161" w:type="dxa"/>
            <w:tcBorders>
              <w:right w:val="nil"/>
            </w:tcBorders>
          </w:tcPr>
          <w:p w:rsidR="00772D5B" w:rsidRDefault="00B60D71">
            <w:pPr>
              <w:pStyle w:val="TableParagraph"/>
              <w:spacing w:line="240" w:lineRule="auto"/>
              <w:ind w:left="21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397" cy="593883"/>
                  <wp:effectExtent l="0" t="0" r="0" b="0"/>
                  <wp:docPr id="19" name="image10.jpeg" descr="https://storage.googleapis.com/stateless-eng911-ru/2018/12/f4ab5d21-vosklicatelnii-z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97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tcBorders>
              <w:left w:val="nil"/>
            </w:tcBorders>
          </w:tcPr>
          <w:p w:rsidR="00772D5B" w:rsidRDefault="00B60D71">
            <w:pPr>
              <w:pStyle w:val="TableParagraph"/>
              <w:spacing w:before="143" w:line="240" w:lineRule="auto"/>
              <w:ind w:left="122" w:right="748"/>
              <w:jc w:val="left"/>
              <w:rPr>
                <w:sz w:val="28"/>
              </w:rPr>
            </w:pPr>
            <w:r>
              <w:rPr>
                <w:sz w:val="28"/>
              </w:rPr>
              <w:t>Рекомендуется: сократить потребление сахара до 2 столовых ложек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чайной ложки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</w:tc>
      </w:tr>
    </w:tbl>
    <w:p w:rsidR="00772D5B" w:rsidRDefault="00772D5B">
      <w:pPr>
        <w:rPr>
          <w:sz w:val="28"/>
        </w:rPr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8"/>
        <w:rPr>
          <w:sz w:val="14"/>
        </w:rPr>
      </w:pPr>
    </w:p>
    <w:p w:rsidR="00772D5B" w:rsidRDefault="00B60D71">
      <w:pPr>
        <w:pStyle w:val="Heading1"/>
        <w:spacing w:before="89"/>
        <w:ind w:left="881"/>
      </w:pPr>
      <w:r>
        <w:t>Здоровое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основано </w:t>
      </w:r>
      <w:proofErr w:type="gramStart"/>
      <w:r>
        <w:t>на</w:t>
      </w:r>
      <w:proofErr w:type="gramEnd"/>
      <w:r>
        <w:t>:</w:t>
      </w:r>
    </w:p>
    <w:p w:rsidR="00772D5B" w:rsidRDefault="00B60D71">
      <w:pPr>
        <w:pStyle w:val="a5"/>
        <w:numPr>
          <w:ilvl w:val="0"/>
          <w:numId w:val="5"/>
        </w:numPr>
        <w:tabs>
          <w:tab w:val="left" w:pos="1167"/>
        </w:tabs>
        <w:spacing w:before="46"/>
        <w:ind w:left="1166"/>
        <w:jc w:val="left"/>
        <w:rPr>
          <w:sz w:val="28"/>
        </w:rPr>
      </w:pPr>
      <w:r>
        <w:rPr>
          <w:sz w:val="28"/>
        </w:rPr>
        <w:t>умеренности,</w:t>
      </w:r>
    </w:p>
    <w:p w:rsidR="00772D5B" w:rsidRDefault="00B60D71">
      <w:pPr>
        <w:pStyle w:val="a5"/>
        <w:numPr>
          <w:ilvl w:val="0"/>
          <w:numId w:val="5"/>
        </w:numPr>
        <w:tabs>
          <w:tab w:val="left" w:pos="1167"/>
        </w:tabs>
        <w:spacing w:before="48"/>
        <w:ind w:left="1166"/>
        <w:jc w:val="left"/>
        <w:rPr>
          <w:sz w:val="28"/>
        </w:rPr>
      </w:pPr>
      <w:r>
        <w:rPr>
          <w:sz w:val="28"/>
        </w:rPr>
        <w:t>дробности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пищи,</w:t>
      </w:r>
    </w:p>
    <w:p w:rsidR="00772D5B" w:rsidRDefault="00B60D71">
      <w:pPr>
        <w:pStyle w:val="a5"/>
        <w:numPr>
          <w:ilvl w:val="0"/>
          <w:numId w:val="5"/>
        </w:numPr>
        <w:tabs>
          <w:tab w:val="left" w:pos="1167"/>
        </w:tabs>
        <w:spacing w:before="47"/>
        <w:ind w:left="1166"/>
        <w:jc w:val="left"/>
        <w:rPr>
          <w:sz w:val="28"/>
        </w:rPr>
      </w:pPr>
      <w:proofErr w:type="gramStart"/>
      <w:r>
        <w:rPr>
          <w:sz w:val="28"/>
        </w:rPr>
        <w:t>разнообразии</w:t>
      </w:r>
      <w:proofErr w:type="gramEnd"/>
      <w:r>
        <w:rPr>
          <w:sz w:val="28"/>
        </w:rPr>
        <w:t>,</w:t>
      </w:r>
    </w:p>
    <w:p w:rsidR="00772D5B" w:rsidRDefault="00B60D71">
      <w:pPr>
        <w:pStyle w:val="a5"/>
        <w:numPr>
          <w:ilvl w:val="0"/>
          <w:numId w:val="5"/>
        </w:numPr>
        <w:tabs>
          <w:tab w:val="left" w:pos="1167"/>
        </w:tabs>
        <w:spacing w:before="48"/>
        <w:ind w:left="1166"/>
        <w:jc w:val="left"/>
        <w:rPr>
          <w:sz w:val="28"/>
        </w:rPr>
      </w:pPr>
      <w:r>
        <w:rPr>
          <w:sz w:val="28"/>
        </w:rPr>
        <w:t>биологической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полноценности,</w:t>
      </w:r>
    </w:p>
    <w:p w:rsidR="00772D5B" w:rsidRDefault="00B60D71">
      <w:pPr>
        <w:pStyle w:val="a5"/>
        <w:numPr>
          <w:ilvl w:val="0"/>
          <w:numId w:val="5"/>
        </w:numPr>
        <w:tabs>
          <w:tab w:val="left" w:pos="1167"/>
        </w:tabs>
        <w:spacing w:before="50"/>
        <w:ind w:left="1166"/>
        <w:jc w:val="left"/>
        <w:rPr>
          <w:sz w:val="28"/>
        </w:rPr>
      </w:pPr>
      <w:proofErr w:type="gramStart"/>
      <w:r>
        <w:rPr>
          <w:sz w:val="28"/>
        </w:rPr>
        <w:t>ограничении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жиров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соли,</w:t>
      </w:r>
    </w:p>
    <w:p w:rsidR="00772D5B" w:rsidRDefault="00B60D71">
      <w:pPr>
        <w:pStyle w:val="a5"/>
        <w:numPr>
          <w:ilvl w:val="0"/>
          <w:numId w:val="5"/>
        </w:numPr>
        <w:tabs>
          <w:tab w:val="left" w:pos="1167"/>
        </w:tabs>
        <w:spacing w:before="47" w:line="276" w:lineRule="auto"/>
        <w:ind w:right="287" w:firstLine="708"/>
        <w:jc w:val="left"/>
        <w:rPr>
          <w:sz w:val="28"/>
        </w:rPr>
      </w:pPr>
      <w:proofErr w:type="gramStart"/>
      <w:r>
        <w:rPr>
          <w:sz w:val="28"/>
        </w:rPr>
        <w:t>увеличении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рационе</w:t>
      </w:r>
      <w:r>
        <w:rPr>
          <w:spacing w:val="69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круп,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муки</w:t>
      </w:r>
      <w:r>
        <w:rPr>
          <w:spacing w:val="3"/>
          <w:sz w:val="28"/>
        </w:rPr>
        <w:t xml:space="preserve"> </w:t>
      </w:r>
      <w:r>
        <w:rPr>
          <w:sz w:val="28"/>
        </w:rPr>
        <w:t>грубого</w:t>
      </w:r>
      <w:r>
        <w:rPr>
          <w:spacing w:val="3"/>
          <w:sz w:val="28"/>
        </w:rPr>
        <w:t xml:space="preserve"> </w:t>
      </w:r>
      <w:r>
        <w:rPr>
          <w:sz w:val="28"/>
        </w:rPr>
        <w:t>помола,</w:t>
      </w:r>
      <w:r>
        <w:rPr>
          <w:spacing w:val="-67"/>
          <w:sz w:val="28"/>
        </w:rPr>
        <w:t xml:space="preserve"> </w:t>
      </w:r>
      <w:r>
        <w:rPr>
          <w:sz w:val="28"/>
        </w:rPr>
        <w:t>бобовых,</w:t>
      </w:r>
      <w:r>
        <w:rPr>
          <w:spacing w:val="-2"/>
          <w:sz w:val="28"/>
        </w:rPr>
        <w:t xml:space="preserve"> </w:t>
      </w:r>
      <w:r>
        <w:rPr>
          <w:sz w:val="28"/>
        </w:rPr>
        <w:t>нежирных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рыбы,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мяса,</w:t>
      </w:r>
    </w:p>
    <w:p w:rsidR="00772D5B" w:rsidRDefault="00B60D71">
      <w:pPr>
        <w:pStyle w:val="a5"/>
        <w:numPr>
          <w:ilvl w:val="0"/>
          <w:numId w:val="5"/>
        </w:numPr>
        <w:tabs>
          <w:tab w:val="left" w:pos="1167"/>
        </w:tabs>
        <w:spacing w:before="2" w:line="276" w:lineRule="auto"/>
        <w:ind w:right="292" w:firstLine="708"/>
        <w:jc w:val="left"/>
        <w:rPr>
          <w:sz w:val="28"/>
        </w:rPr>
      </w:pPr>
      <w:proofErr w:type="gramStart"/>
      <w:r>
        <w:rPr>
          <w:sz w:val="28"/>
        </w:rPr>
        <w:t>понимании</w:t>
      </w:r>
      <w:proofErr w:type="gramEnd"/>
      <w:r>
        <w:rPr>
          <w:sz w:val="28"/>
        </w:rPr>
        <w:t xml:space="preserve"> и принятии подходов правильного питания и здоровых пищевых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предпочтений.</w:t>
      </w:r>
    </w:p>
    <w:p w:rsidR="00772D5B" w:rsidRDefault="00772D5B">
      <w:pPr>
        <w:pStyle w:val="a3"/>
        <w:spacing w:before="8"/>
        <w:rPr>
          <w:sz w:val="24"/>
        </w:rPr>
      </w:pPr>
    </w:p>
    <w:p w:rsidR="00772D5B" w:rsidRDefault="00B60D71">
      <w:pPr>
        <w:pStyle w:val="Heading1"/>
        <w:numPr>
          <w:ilvl w:val="0"/>
          <w:numId w:val="6"/>
        </w:numPr>
        <w:tabs>
          <w:tab w:val="left" w:pos="455"/>
          <w:tab w:val="left" w:pos="10411"/>
        </w:tabs>
        <w:spacing w:before="89"/>
        <w:ind w:hanging="282"/>
      </w:pPr>
      <w:r>
        <w:rPr>
          <w:color w:val="FFFFFF"/>
          <w:shd w:val="clear" w:color="auto" w:fill="1346B3"/>
        </w:rPr>
        <w:t>ЧТО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ПРЕДЛОЖИТЬ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РЕБЕНКУ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НА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ЗАВТРАК?</w:t>
      </w:r>
      <w:r>
        <w:rPr>
          <w:color w:val="FFFFFF"/>
          <w:shd w:val="clear" w:color="auto" w:fill="1346B3"/>
        </w:rPr>
        <w:tab/>
      </w:r>
    </w:p>
    <w:p w:rsidR="00772D5B" w:rsidRDefault="00772D5B">
      <w:pPr>
        <w:pStyle w:val="a3"/>
        <w:spacing w:before="1"/>
        <w:rPr>
          <w:b/>
          <w:sz w:val="36"/>
        </w:rPr>
      </w:pPr>
    </w:p>
    <w:p w:rsidR="00772D5B" w:rsidRDefault="00B60D71">
      <w:pPr>
        <w:pStyle w:val="a3"/>
        <w:spacing w:line="276" w:lineRule="auto"/>
        <w:ind w:left="173" w:right="280" w:firstLine="708"/>
        <w:jc w:val="both"/>
      </w:pPr>
      <w:r>
        <w:t>Учащиеся проводят в школе 4-6 часов. Длительный перерыв в приеме пищи</w:t>
      </w:r>
      <w:r>
        <w:rPr>
          <w:spacing w:val="1"/>
        </w:rPr>
        <w:t xml:space="preserve"> </w:t>
      </w:r>
      <w:r>
        <w:t>неблагоприятно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самочувствии,</w:t>
      </w:r>
      <w:r>
        <w:rPr>
          <w:spacing w:val="1"/>
        </w:rPr>
        <w:t xml:space="preserve"> </w:t>
      </w:r>
      <w:r>
        <w:t>настроении,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младшего школьного возраста должны есть 5 раз в сутки, причем на завтрак, обед и</w:t>
      </w:r>
      <w:r>
        <w:rPr>
          <w:spacing w:val="1"/>
        </w:rPr>
        <w:t xml:space="preserve"> </w:t>
      </w:r>
      <w:r>
        <w:t>ужин</w:t>
      </w:r>
      <w:r>
        <w:rPr>
          <w:spacing w:val="-1"/>
        </w:rPr>
        <w:t xml:space="preserve"> </w:t>
      </w:r>
      <w:r>
        <w:t>непременно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горячее</w:t>
      </w:r>
      <w:r>
        <w:rPr>
          <w:spacing w:val="-2"/>
        </w:rPr>
        <w:t xml:space="preserve"> </w:t>
      </w:r>
      <w:r>
        <w:t>блюдо.</w:t>
      </w:r>
    </w:p>
    <w:p w:rsidR="00772D5B" w:rsidRDefault="00B60D71">
      <w:pPr>
        <w:pStyle w:val="a3"/>
        <w:spacing w:line="276" w:lineRule="auto"/>
        <w:ind w:left="173" w:right="286" w:firstLine="708"/>
        <w:jc w:val="both"/>
      </w:pPr>
      <w:r>
        <w:t>Школьные</w:t>
      </w:r>
      <w:r>
        <w:rPr>
          <w:spacing w:val="61"/>
        </w:rPr>
        <w:t xml:space="preserve"> </w:t>
      </w:r>
      <w:r>
        <w:t>врачи</w:t>
      </w:r>
      <w:r>
        <w:rPr>
          <w:spacing w:val="128"/>
        </w:rPr>
        <w:t xml:space="preserve"> </w:t>
      </w:r>
      <w:r>
        <w:t>часто</w:t>
      </w:r>
      <w:r>
        <w:rPr>
          <w:spacing w:val="131"/>
        </w:rPr>
        <w:t xml:space="preserve"> </w:t>
      </w:r>
      <w:r>
        <w:t>сталкиваются</w:t>
      </w:r>
      <w:r>
        <w:rPr>
          <w:spacing w:val="133"/>
        </w:rPr>
        <w:t xml:space="preserve"> </w:t>
      </w:r>
      <w:r>
        <w:t>с</w:t>
      </w:r>
      <w:r>
        <w:rPr>
          <w:spacing w:val="129"/>
        </w:rPr>
        <w:t xml:space="preserve"> </w:t>
      </w:r>
      <w:r>
        <w:t>жалобами</w:t>
      </w:r>
      <w:r>
        <w:rPr>
          <w:spacing w:val="133"/>
        </w:rPr>
        <w:t xml:space="preserve"> </w:t>
      </w:r>
      <w:r>
        <w:t>школьников</w:t>
      </w:r>
      <w:r>
        <w:rPr>
          <w:spacing w:val="129"/>
        </w:rPr>
        <w:t xml:space="preserve"> </w:t>
      </w:r>
      <w:r>
        <w:t>на</w:t>
      </w:r>
      <w:r>
        <w:rPr>
          <w:spacing w:val="129"/>
        </w:rPr>
        <w:t xml:space="preserve"> </w:t>
      </w:r>
      <w:r>
        <w:t>боль</w:t>
      </w:r>
      <w:r>
        <w:rPr>
          <w:spacing w:val="-68"/>
        </w:rPr>
        <w:t xml:space="preserve"> </w:t>
      </w:r>
      <w:r>
        <w:t>в животе. Опрос детей показывает, что регулярные боли возникают у детей, которые</w:t>
      </w:r>
      <w:r>
        <w:rPr>
          <w:spacing w:val="-67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голодными.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горячий</w:t>
      </w:r>
      <w:r>
        <w:rPr>
          <w:spacing w:val="1"/>
        </w:rPr>
        <w:t xml:space="preserve"> </w:t>
      </w:r>
      <w:r>
        <w:t>завтрак,</w:t>
      </w:r>
      <w:r>
        <w:rPr>
          <w:spacing w:val="-1"/>
        </w:rPr>
        <w:t xml:space="preserve"> </w:t>
      </w:r>
      <w:r>
        <w:t>покрывающий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энерготраты</w:t>
      </w:r>
      <w:proofErr w:type="spellEnd"/>
      <w:r>
        <w:t>.</w:t>
      </w:r>
    </w:p>
    <w:p w:rsidR="00772D5B" w:rsidRDefault="00B60D71">
      <w:pPr>
        <w:pStyle w:val="a3"/>
        <w:spacing w:line="278" w:lineRule="auto"/>
        <w:ind w:left="173" w:right="285" w:firstLine="708"/>
        <w:jc w:val="both"/>
      </w:pPr>
      <w:r>
        <w:t xml:space="preserve">«Завтракающие» перед школой дети более устойчивы </w:t>
      </w:r>
      <w:r>
        <w:t>к стрессам, умственным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психоэмоциональным</w:t>
      </w:r>
      <w:proofErr w:type="spellEnd"/>
      <w:r>
        <w:rPr>
          <w:spacing w:val="-3"/>
        </w:rPr>
        <w:t xml:space="preserve"> </w:t>
      </w:r>
      <w:r>
        <w:t>нагрузкам.</w:t>
      </w:r>
    </w:p>
    <w:p w:rsidR="00772D5B" w:rsidRDefault="00B60D71">
      <w:pPr>
        <w:pStyle w:val="a3"/>
        <w:spacing w:line="276" w:lineRule="auto"/>
        <w:ind w:left="173" w:right="279" w:firstLine="708"/>
        <w:jc w:val="both"/>
      </w:pPr>
      <w:r>
        <w:t>Первый</w:t>
      </w:r>
      <w:r>
        <w:rPr>
          <w:spacing w:val="1"/>
        </w:rPr>
        <w:t xml:space="preserve"> </w:t>
      </w:r>
      <w:r>
        <w:t>горячий</w:t>
      </w:r>
      <w:r>
        <w:rPr>
          <w:spacing w:val="1"/>
        </w:rPr>
        <w:t xml:space="preserve"> </w:t>
      </w:r>
      <w:r>
        <w:t>завтрак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полезным</w:t>
      </w:r>
      <w:r>
        <w:rPr>
          <w:spacing w:val="-15"/>
        </w:rPr>
        <w:t xml:space="preserve"> </w:t>
      </w:r>
      <w:r>
        <w:t>завтраком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школьника</w:t>
      </w:r>
      <w:r>
        <w:rPr>
          <w:spacing w:val="-12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rPr>
          <w:b/>
          <w:u w:val="thick"/>
        </w:rPr>
        <w:t>каши</w:t>
      </w:r>
      <w:r>
        <w:rPr>
          <w:b/>
          <w:spacing w:val="-13"/>
        </w:rPr>
        <w:t xml:space="preserve"> </w:t>
      </w:r>
      <w:r>
        <w:t>(овсяная,</w:t>
      </w:r>
      <w:r>
        <w:rPr>
          <w:spacing w:val="-13"/>
        </w:rPr>
        <w:t xml:space="preserve"> </w:t>
      </w:r>
      <w:r>
        <w:t>гречневая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рисовая)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масла.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чередовать,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ингредиенты – фрукты, сухофрукты, орехи, мюсли, мед. Кроме того, для утреннего</w:t>
      </w:r>
      <w:r>
        <w:rPr>
          <w:spacing w:val="1"/>
        </w:rPr>
        <w:t xml:space="preserve"> </w:t>
      </w:r>
      <w:r>
        <w:t>приема пищи также отлично подходят блюда из яиц (омлет), творога (запеканки,</w:t>
      </w:r>
      <w:r>
        <w:rPr>
          <w:spacing w:val="1"/>
        </w:rPr>
        <w:t xml:space="preserve"> </w:t>
      </w:r>
      <w:r>
        <w:t>сырники), мюсли с молоком (не более 2 раз в неделю), хлеб с сыром и сливочным</w:t>
      </w:r>
      <w:r>
        <w:rPr>
          <w:spacing w:val="1"/>
        </w:rPr>
        <w:t xml:space="preserve"> </w:t>
      </w:r>
      <w:r>
        <w:t>масло</w:t>
      </w:r>
      <w:r>
        <w:t>м. Из напитков предложить можно какао, чай, кофейный напиток, компот,</w:t>
      </w:r>
      <w:r>
        <w:rPr>
          <w:spacing w:val="1"/>
        </w:rPr>
        <w:t xml:space="preserve"> </w:t>
      </w:r>
      <w:r>
        <w:t>кисломолочные</w:t>
      </w:r>
      <w:r>
        <w:rPr>
          <w:spacing w:val="-3"/>
        </w:rPr>
        <w:t xml:space="preserve"> </w:t>
      </w:r>
      <w:r>
        <w:t>напитки.</w:t>
      </w:r>
    </w:p>
    <w:p w:rsidR="00772D5B" w:rsidRDefault="00772D5B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203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/>
      </w:tblPr>
      <w:tblGrid>
        <w:gridCol w:w="1128"/>
        <w:gridCol w:w="9051"/>
      </w:tblGrid>
      <w:tr w:rsidR="00772D5B">
        <w:trPr>
          <w:trHeight w:val="1851"/>
        </w:trPr>
        <w:tc>
          <w:tcPr>
            <w:tcW w:w="1128" w:type="dxa"/>
            <w:tcBorders>
              <w:right w:val="nil"/>
            </w:tcBorders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772D5B" w:rsidRDefault="00772D5B">
            <w:pPr>
              <w:pStyle w:val="TableParagraph"/>
              <w:spacing w:before="11" w:line="240" w:lineRule="auto"/>
              <w:jc w:val="left"/>
              <w:rPr>
                <w:sz w:val="18"/>
              </w:rPr>
            </w:pPr>
          </w:p>
          <w:p w:rsidR="00772D5B" w:rsidRDefault="00B60D71">
            <w:pPr>
              <w:pStyle w:val="TableParagraph"/>
              <w:spacing w:line="240" w:lineRule="auto"/>
              <w:ind w:left="2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2056" cy="572071"/>
                  <wp:effectExtent l="0" t="0" r="0" b="0"/>
                  <wp:docPr id="21" name="image13.jpeg" descr="https://storage.googleapis.com/stateless-eng911-ru/2018/12/f4ab5d21-vosklicatelnii-z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6" cy="57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1" w:type="dxa"/>
            <w:tcBorders>
              <w:left w:val="nil"/>
            </w:tcBorders>
          </w:tcPr>
          <w:p w:rsidR="00772D5B" w:rsidRDefault="00B60D71">
            <w:pPr>
              <w:pStyle w:val="TableParagraph"/>
              <w:spacing w:line="276" w:lineRule="auto"/>
              <w:ind w:left="122"/>
              <w:jc w:val="left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отказывается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утром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завтрака,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возможно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 режим дня (</w:t>
            </w:r>
            <w:proofErr w:type="spellStart"/>
            <w:r>
              <w:rPr>
                <w:sz w:val="28"/>
              </w:rPr>
              <w:t>сверхкалорийный</w:t>
            </w:r>
            <w:proofErr w:type="spellEnd"/>
            <w:r>
              <w:rPr>
                <w:sz w:val="28"/>
              </w:rPr>
              <w:t xml:space="preserve"> ужин, позднее засыпание и т.д.).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будете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приучая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утрам,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13-15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споров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</w:p>
          <w:p w:rsidR="00772D5B" w:rsidRDefault="00B60D71">
            <w:pPr>
              <w:pStyle w:val="TableParagraph"/>
              <w:spacing w:line="322" w:lineRule="exact"/>
              <w:ind w:left="122"/>
              <w:jc w:val="left"/>
              <w:rPr>
                <w:sz w:val="28"/>
              </w:rPr>
            </w:pPr>
            <w:r>
              <w:rPr>
                <w:sz w:val="28"/>
              </w:rPr>
              <w:t>приготовите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завтрак!</w:t>
            </w:r>
          </w:p>
        </w:tc>
      </w:tr>
    </w:tbl>
    <w:p w:rsidR="00772D5B" w:rsidRDefault="00772D5B">
      <w:pPr>
        <w:spacing w:line="322" w:lineRule="exact"/>
        <w:rPr>
          <w:sz w:val="28"/>
        </w:rPr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8"/>
        <w:rPr>
          <w:sz w:val="14"/>
        </w:rPr>
      </w:pPr>
    </w:p>
    <w:p w:rsidR="00772D5B" w:rsidRDefault="00B60D71">
      <w:pPr>
        <w:pStyle w:val="Heading1"/>
        <w:numPr>
          <w:ilvl w:val="0"/>
          <w:numId w:val="6"/>
        </w:numPr>
        <w:tabs>
          <w:tab w:val="left" w:pos="455"/>
          <w:tab w:val="left" w:pos="10411"/>
        </w:tabs>
        <w:spacing w:before="89"/>
        <w:ind w:hanging="282"/>
      </w:pPr>
      <w:r>
        <w:rPr>
          <w:color w:val="FFFFFF"/>
          <w:shd w:val="clear" w:color="auto" w:fill="1346B3"/>
        </w:rPr>
        <w:t>ОРГАНИЗАЦИЯ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ПРАВИЛЬНОГО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ПИТАНИЯ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В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ТЕЧЕНИЕ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ДНЯ</w:t>
      </w:r>
      <w:r>
        <w:rPr>
          <w:color w:val="FFFFFF"/>
          <w:shd w:val="clear" w:color="auto" w:fill="1346B3"/>
        </w:rPr>
        <w:tab/>
      </w:r>
    </w:p>
    <w:p w:rsidR="00772D5B" w:rsidRDefault="00B60D71">
      <w:pPr>
        <w:pStyle w:val="a5"/>
        <w:numPr>
          <w:ilvl w:val="1"/>
          <w:numId w:val="6"/>
        </w:numPr>
        <w:tabs>
          <w:tab w:val="left" w:pos="1167"/>
        </w:tabs>
        <w:spacing w:before="46" w:line="276" w:lineRule="auto"/>
        <w:ind w:right="288" w:firstLine="708"/>
        <w:jc w:val="both"/>
        <w:rPr>
          <w:sz w:val="28"/>
        </w:rPr>
      </w:pPr>
      <w:r>
        <w:rPr>
          <w:spacing w:val="-1"/>
          <w:sz w:val="28"/>
        </w:rPr>
        <w:t>Ребенок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должен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есть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разнообразные</w:t>
      </w:r>
      <w:r>
        <w:rPr>
          <w:spacing w:val="-18"/>
          <w:sz w:val="28"/>
        </w:rPr>
        <w:t xml:space="preserve"> </w:t>
      </w:r>
      <w:r>
        <w:rPr>
          <w:sz w:val="28"/>
        </w:rPr>
        <w:t>пищевые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продукты.</w:t>
      </w:r>
      <w:r>
        <w:rPr>
          <w:spacing w:val="-17"/>
          <w:sz w:val="28"/>
        </w:rPr>
        <w:t xml:space="preserve"> </w:t>
      </w:r>
      <w:r>
        <w:rPr>
          <w:sz w:val="28"/>
        </w:rPr>
        <w:t>Ежедневный</w:t>
      </w:r>
      <w:r>
        <w:rPr>
          <w:spacing w:val="-1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 должен содержать около 15 наименований разных продуктов питания.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наименований.</w:t>
      </w:r>
    </w:p>
    <w:p w:rsidR="00772D5B" w:rsidRDefault="00B60D71">
      <w:pPr>
        <w:pStyle w:val="a5"/>
        <w:numPr>
          <w:ilvl w:val="1"/>
          <w:numId w:val="6"/>
        </w:numPr>
        <w:tabs>
          <w:tab w:val="left" w:pos="1167"/>
        </w:tabs>
        <w:spacing w:line="276" w:lineRule="auto"/>
        <w:ind w:right="281" w:firstLine="708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12"/>
          <w:sz w:val="28"/>
        </w:rPr>
        <w:t xml:space="preserve"> </w:t>
      </w: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рационе</w:t>
      </w:r>
      <w:r>
        <w:rPr>
          <w:spacing w:val="-15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3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продукты:</w:t>
      </w:r>
      <w:r>
        <w:rPr>
          <w:spacing w:val="-4"/>
          <w:sz w:val="28"/>
        </w:rPr>
        <w:t xml:space="preserve"> </w:t>
      </w:r>
      <w:r>
        <w:rPr>
          <w:sz w:val="28"/>
        </w:rPr>
        <w:t>мясо,</w:t>
      </w:r>
      <w:r>
        <w:rPr>
          <w:spacing w:val="-6"/>
          <w:sz w:val="28"/>
        </w:rPr>
        <w:t xml:space="preserve"> </w:t>
      </w:r>
      <w:r>
        <w:rPr>
          <w:sz w:val="28"/>
        </w:rPr>
        <w:t>сливочное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масло,</w:t>
      </w:r>
      <w:r>
        <w:rPr>
          <w:spacing w:val="-5"/>
          <w:sz w:val="28"/>
        </w:rPr>
        <w:t xml:space="preserve"> </w:t>
      </w:r>
      <w:r>
        <w:rPr>
          <w:sz w:val="28"/>
        </w:rPr>
        <w:t>молоко,</w:t>
      </w:r>
      <w:r>
        <w:rPr>
          <w:spacing w:val="-6"/>
          <w:sz w:val="28"/>
        </w:rPr>
        <w:t xml:space="preserve"> </w:t>
      </w:r>
      <w:r>
        <w:rPr>
          <w:sz w:val="28"/>
        </w:rPr>
        <w:t>хлеб,</w:t>
      </w:r>
      <w:r>
        <w:rPr>
          <w:spacing w:val="-6"/>
          <w:sz w:val="28"/>
        </w:rPr>
        <w:t xml:space="preserve"> </w:t>
      </w:r>
      <w:r>
        <w:rPr>
          <w:sz w:val="28"/>
        </w:rPr>
        <w:t>крупы,</w:t>
      </w:r>
      <w:r>
        <w:rPr>
          <w:spacing w:val="-6"/>
          <w:sz w:val="28"/>
        </w:rPr>
        <w:t xml:space="preserve"> </w:t>
      </w:r>
      <w:r>
        <w:rPr>
          <w:sz w:val="28"/>
        </w:rPr>
        <w:t>свежие</w:t>
      </w:r>
      <w:r>
        <w:rPr>
          <w:spacing w:val="-4"/>
          <w:sz w:val="28"/>
        </w:rPr>
        <w:t xml:space="preserve"> </w:t>
      </w:r>
      <w:r>
        <w:rPr>
          <w:sz w:val="28"/>
        </w:rPr>
        <w:t>овощи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фрукты.</w:t>
      </w:r>
      <w:r>
        <w:rPr>
          <w:spacing w:val="-6"/>
          <w:sz w:val="28"/>
        </w:rPr>
        <w:t xml:space="preserve"> </w:t>
      </w:r>
      <w:r>
        <w:rPr>
          <w:sz w:val="28"/>
        </w:rPr>
        <w:t>Ряд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продуктов: рыба, яйца, сметана, творог и другие кисломолочные продукты, сыр </w:t>
      </w:r>
      <w:r>
        <w:rPr>
          <w:rFonts w:ascii="Tahoma" w:hAnsi="Tahoma"/>
          <w:color w:val="333333"/>
          <w:sz w:val="20"/>
        </w:rPr>
        <w:t>–</w:t>
      </w:r>
      <w:r>
        <w:rPr>
          <w:rFonts w:ascii="Tahoma" w:hAnsi="Tahoma"/>
          <w:color w:val="333333"/>
          <w:spacing w:val="1"/>
          <w:sz w:val="20"/>
        </w:rPr>
        <w:t xml:space="preserve"> </w:t>
      </w:r>
      <w:r>
        <w:rPr>
          <w:sz w:val="28"/>
        </w:rPr>
        <w:t xml:space="preserve">необязательно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должны    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      в      рацион      питания      каждый      день,</w:t>
      </w:r>
      <w:r>
        <w:rPr>
          <w:spacing w:val="1"/>
          <w:sz w:val="28"/>
        </w:rPr>
        <w:t xml:space="preserve"> </w:t>
      </w:r>
      <w:r>
        <w:rPr>
          <w:sz w:val="28"/>
        </w:rPr>
        <w:t>но 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недели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rFonts w:ascii="Tahoma" w:hAnsi="Tahoma"/>
          <w:color w:val="333333"/>
          <w:sz w:val="20"/>
        </w:rPr>
        <w:t>–</w:t>
      </w:r>
      <w:r>
        <w:rPr>
          <w:sz w:val="28"/>
        </w:rPr>
        <w:t>3</w:t>
      </w:r>
      <w:r>
        <w:rPr>
          <w:sz w:val="28"/>
        </w:rPr>
        <w:t xml:space="preserve"> раза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обязательно.</w:t>
      </w:r>
    </w:p>
    <w:p w:rsidR="00772D5B" w:rsidRDefault="00B60D71">
      <w:pPr>
        <w:pStyle w:val="a5"/>
        <w:numPr>
          <w:ilvl w:val="1"/>
          <w:numId w:val="6"/>
        </w:numPr>
        <w:tabs>
          <w:tab w:val="left" w:pos="1167"/>
        </w:tabs>
        <w:spacing w:line="276" w:lineRule="auto"/>
        <w:ind w:right="282" w:firstLine="708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питаться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приемами пищи должен составлять не более 4 часов. Учащиеся должны 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первый завтрак дома перед уходом в школу, с 09.15 до 11.30 </w:t>
      </w:r>
      <w:r>
        <w:rPr>
          <w:rFonts w:ascii="Tahoma" w:hAnsi="Tahoma"/>
          <w:color w:val="333333"/>
          <w:sz w:val="20"/>
        </w:rPr>
        <w:t xml:space="preserve">– </w:t>
      </w:r>
      <w:r>
        <w:rPr>
          <w:sz w:val="28"/>
        </w:rPr>
        <w:t>горячий завтрак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школе, в 13.10 – 15.00 (после окончания занятий) </w:t>
      </w:r>
      <w:r>
        <w:rPr>
          <w:rFonts w:ascii="Tahoma" w:hAnsi="Tahoma"/>
          <w:color w:val="333333"/>
          <w:sz w:val="20"/>
        </w:rPr>
        <w:t xml:space="preserve">– </w:t>
      </w:r>
      <w:r>
        <w:rPr>
          <w:sz w:val="28"/>
        </w:rPr>
        <w:t>обед в школе (обязательно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 продлённого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дня)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19.00</w:t>
      </w:r>
      <w:r>
        <w:rPr>
          <w:spacing w:val="-9"/>
          <w:sz w:val="28"/>
        </w:rPr>
        <w:t xml:space="preserve"> </w:t>
      </w:r>
      <w:r>
        <w:rPr>
          <w:sz w:val="28"/>
        </w:rPr>
        <w:t>19:30</w:t>
      </w:r>
      <w:r>
        <w:rPr>
          <w:spacing w:val="-2"/>
          <w:sz w:val="28"/>
        </w:rPr>
        <w:t xml:space="preserve"> </w:t>
      </w:r>
      <w:r>
        <w:rPr>
          <w:rFonts w:ascii="Tahoma" w:hAnsi="Tahoma"/>
          <w:color w:val="333333"/>
          <w:sz w:val="20"/>
        </w:rPr>
        <w:t>–</w:t>
      </w:r>
      <w:r>
        <w:rPr>
          <w:rFonts w:ascii="Tahoma" w:hAnsi="Tahoma"/>
          <w:color w:val="333333"/>
          <w:spacing w:val="8"/>
          <w:sz w:val="20"/>
        </w:rPr>
        <w:t xml:space="preserve"> </w:t>
      </w:r>
      <w:r>
        <w:rPr>
          <w:sz w:val="28"/>
        </w:rPr>
        <w:t>ужин.</w:t>
      </w:r>
    </w:p>
    <w:p w:rsidR="00772D5B" w:rsidRDefault="00B60D71">
      <w:pPr>
        <w:pStyle w:val="a5"/>
        <w:numPr>
          <w:ilvl w:val="1"/>
          <w:numId w:val="6"/>
        </w:numPr>
        <w:tabs>
          <w:tab w:val="left" w:pos="1167"/>
        </w:tabs>
        <w:spacing w:line="322" w:lineRule="exact"/>
        <w:ind w:left="1166" w:hanging="286"/>
        <w:jc w:val="both"/>
        <w:rPr>
          <w:sz w:val="28"/>
        </w:rPr>
      </w:pPr>
      <w:r>
        <w:rPr>
          <w:sz w:val="28"/>
        </w:rPr>
        <w:t>Следует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йодированную</w:t>
      </w:r>
      <w:r>
        <w:rPr>
          <w:spacing w:val="-6"/>
          <w:sz w:val="28"/>
        </w:rPr>
        <w:t xml:space="preserve"> </w:t>
      </w:r>
      <w:r>
        <w:rPr>
          <w:sz w:val="28"/>
        </w:rPr>
        <w:t>соль.</w:t>
      </w:r>
    </w:p>
    <w:p w:rsidR="00772D5B" w:rsidRDefault="00B60D71">
      <w:pPr>
        <w:pStyle w:val="a5"/>
        <w:numPr>
          <w:ilvl w:val="1"/>
          <w:numId w:val="6"/>
        </w:numPr>
        <w:tabs>
          <w:tab w:val="left" w:pos="1167"/>
        </w:tabs>
        <w:spacing w:before="49" w:line="276" w:lineRule="auto"/>
        <w:ind w:right="272" w:firstLine="708"/>
        <w:jc w:val="both"/>
        <w:rPr>
          <w:sz w:val="28"/>
        </w:rPr>
      </w:pPr>
      <w:r>
        <w:rPr>
          <w:spacing w:val="-3"/>
          <w:sz w:val="28"/>
        </w:rPr>
        <w:t>В межсезонье (осень</w:t>
      </w:r>
      <w:r>
        <w:rPr>
          <w:rFonts w:ascii="Tahoma" w:hAnsi="Tahoma"/>
          <w:color w:val="333333"/>
          <w:spacing w:val="-3"/>
          <w:sz w:val="20"/>
        </w:rPr>
        <w:t>–</w:t>
      </w:r>
      <w:r>
        <w:rPr>
          <w:spacing w:val="-3"/>
          <w:sz w:val="28"/>
        </w:rPr>
        <w:t>зима, зима</w:t>
      </w:r>
      <w:r>
        <w:rPr>
          <w:rFonts w:ascii="Tahoma" w:hAnsi="Tahoma"/>
          <w:color w:val="333333"/>
          <w:spacing w:val="-3"/>
          <w:sz w:val="20"/>
        </w:rPr>
        <w:t>–</w:t>
      </w:r>
      <w:r>
        <w:rPr>
          <w:spacing w:val="-3"/>
          <w:sz w:val="28"/>
        </w:rPr>
        <w:t xml:space="preserve">весна) </w:t>
      </w:r>
      <w:r>
        <w:rPr>
          <w:spacing w:val="-2"/>
          <w:sz w:val="28"/>
        </w:rPr>
        <w:t xml:space="preserve">ребенок должен получать </w:t>
      </w:r>
      <w:proofErr w:type="spellStart"/>
      <w:r>
        <w:rPr>
          <w:spacing w:val="-2"/>
          <w:sz w:val="28"/>
        </w:rPr>
        <w:t>витаминн</w:t>
      </w:r>
      <w:proofErr w:type="gramStart"/>
      <w:r>
        <w:rPr>
          <w:spacing w:val="-2"/>
          <w:sz w:val="28"/>
        </w:rPr>
        <w:t>о</w:t>
      </w:r>
      <w:proofErr w:type="spellEnd"/>
      <w:r>
        <w:rPr>
          <w:spacing w:val="-2"/>
          <w:sz w:val="28"/>
        </w:rPr>
        <w:t>-</w:t>
      </w:r>
      <w:proofErr w:type="gramEnd"/>
      <w:r>
        <w:rPr>
          <w:spacing w:val="-1"/>
          <w:sz w:val="28"/>
        </w:rPr>
        <w:t xml:space="preserve"> </w:t>
      </w:r>
      <w:r>
        <w:rPr>
          <w:spacing w:val="-8"/>
          <w:sz w:val="28"/>
        </w:rPr>
        <w:t>минеральные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комплексы,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рекомендованные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для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детей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соответствующего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возраста.</w:t>
      </w:r>
    </w:p>
    <w:p w:rsidR="00772D5B" w:rsidRDefault="00B60D71">
      <w:pPr>
        <w:pStyle w:val="a5"/>
        <w:numPr>
          <w:ilvl w:val="1"/>
          <w:numId w:val="6"/>
        </w:numPr>
        <w:tabs>
          <w:tab w:val="left" w:pos="1167"/>
        </w:tabs>
        <w:spacing w:line="276" w:lineRule="auto"/>
        <w:ind w:right="282" w:firstLine="708"/>
        <w:jc w:val="both"/>
        <w:rPr>
          <w:sz w:val="28"/>
        </w:rPr>
      </w:pPr>
      <w:r>
        <w:rPr>
          <w:sz w:val="28"/>
        </w:rPr>
        <w:t>Для обогащения рациона питания школьника витамином</w:t>
      </w:r>
      <w:proofErr w:type="gramStart"/>
      <w:r>
        <w:rPr>
          <w:sz w:val="28"/>
        </w:rPr>
        <w:t xml:space="preserve"> С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обеспечить    регулярный    прием   </w:t>
      </w:r>
      <w:r>
        <w:rPr>
          <w:spacing w:val="1"/>
          <w:sz w:val="28"/>
        </w:rPr>
        <w:t xml:space="preserve"> </w:t>
      </w:r>
      <w:r>
        <w:rPr>
          <w:sz w:val="28"/>
        </w:rPr>
        <w:t>компотов,    морсов     и    киселей    из    свежих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замороженных ягод</w:t>
      </w:r>
      <w:r>
        <w:rPr>
          <w:spacing w:val="-1"/>
          <w:sz w:val="28"/>
        </w:rPr>
        <w:t xml:space="preserve"> </w:t>
      </w:r>
      <w:r>
        <w:rPr>
          <w:sz w:val="28"/>
        </w:rPr>
        <w:t>(смородина,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клюква,</w:t>
      </w:r>
      <w:r>
        <w:rPr>
          <w:spacing w:val="-3"/>
          <w:sz w:val="28"/>
        </w:rPr>
        <w:t xml:space="preserve"> </w:t>
      </w:r>
      <w:r>
        <w:rPr>
          <w:sz w:val="28"/>
        </w:rPr>
        <w:t>вишня,</w:t>
      </w:r>
      <w:r>
        <w:rPr>
          <w:spacing w:val="-5"/>
          <w:sz w:val="28"/>
        </w:rPr>
        <w:t xml:space="preserve"> </w:t>
      </w:r>
      <w:r>
        <w:rPr>
          <w:sz w:val="28"/>
        </w:rPr>
        <w:t>брусника),</w:t>
      </w:r>
      <w:r>
        <w:rPr>
          <w:spacing w:val="-3"/>
          <w:sz w:val="28"/>
        </w:rPr>
        <w:t xml:space="preserve"> </w:t>
      </w:r>
      <w:r>
        <w:rPr>
          <w:sz w:val="28"/>
        </w:rPr>
        <w:t>отвара</w:t>
      </w:r>
      <w:r>
        <w:rPr>
          <w:spacing w:val="-1"/>
          <w:sz w:val="28"/>
        </w:rPr>
        <w:t xml:space="preserve"> </w:t>
      </w:r>
      <w:r>
        <w:rPr>
          <w:sz w:val="28"/>
        </w:rPr>
        <w:t>шиповника.</w:t>
      </w:r>
    </w:p>
    <w:p w:rsidR="00772D5B" w:rsidRDefault="00B60D71">
      <w:pPr>
        <w:pStyle w:val="a5"/>
        <w:numPr>
          <w:ilvl w:val="1"/>
          <w:numId w:val="6"/>
        </w:numPr>
        <w:tabs>
          <w:tab w:val="left" w:pos="1167"/>
        </w:tabs>
        <w:ind w:left="1166" w:hanging="286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-6"/>
          <w:sz w:val="28"/>
        </w:rPr>
        <w:t xml:space="preserve"> </w:t>
      </w:r>
      <w:r>
        <w:rPr>
          <w:sz w:val="28"/>
        </w:rPr>
        <w:t>пищи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спокойной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обстановке.</w:t>
      </w:r>
    </w:p>
    <w:p w:rsidR="00772D5B" w:rsidRDefault="00B60D71">
      <w:pPr>
        <w:pStyle w:val="a5"/>
        <w:numPr>
          <w:ilvl w:val="1"/>
          <w:numId w:val="6"/>
        </w:numPr>
        <w:tabs>
          <w:tab w:val="left" w:pos="1167"/>
        </w:tabs>
        <w:spacing w:before="47" w:line="276" w:lineRule="auto"/>
        <w:ind w:right="287" w:firstLine="708"/>
        <w:jc w:val="both"/>
        <w:rPr>
          <w:sz w:val="28"/>
        </w:rPr>
      </w:pPr>
      <w:r>
        <w:rPr>
          <w:sz w:val="28"/>
        </w:rPr>
        <w:t xml:space="preserve">Если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 ребенка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дефицит   или  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избыток    массы    тела</w:t>
      </w:r>
      <w:r>
        <w:rPr>
          <w:spacing w:val="1"/>
          <w:sz w:val="28"/>
        </w:rPr>
        <w:t xml:space="preserve"> </w:t>
      </w:r>
      <w:r>
        <w:rPr>
          <w:sz w:val="28"/>
        </w:rPr>
        <w:t>(эти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 врача, так как в этом случае рацион питания ребенка 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</w:t>
      </w:r>
      <w:r>
        <w:rPr>
          <w:spacing w:val="-1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нормы.</w:t>
      </w:r>
    </w:p>
    <w:p w:rsidR="00772D5B" w:rsidRDefault="00B60D71">
      <w:pPr>
        <w:pStyle w:val="a5"/>
        <w:numPr>
          <w:ilvl w:val="1"/>
          <w:numId w:val="6"/>
        </w:numPr>
        <w:tabs>
          <w:tab w:val="left" w:pos="1167"/>
        </w:tabs>
        <w:spacing w:after="2" w:line="278" w:lineRule="auto"/>
        <w:ind w:right="288" w:firstLine="708"/>
        <w:jc w:val="both"/>
        <w:rPr>
          <w:sz w:val="28"/>
        </w:rPr>
      </w:pPr>
      <w:r>
        <w:rPr>
          <w:sz w:val="28"/>
        </w:rPr>
        <w:t>Рацион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3"/>
          <w:sz w:val="28"/>
        </w:rPr>
        <w:t xml:space="preserve"> </w:t>
      </w:r>
      <w:r>
        <w:rPr>
          <w:sz w:val="28"/>
        </w:rPr>
        <w:t>фи</w:t>
      </w:r>
      <w:r>
        <w:rPr>
          <w:sz w:val="28"/>
        </w:rPr>
        <w:t>зической нагрузки.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0"/>
        <w:gridCol w:w="4935"/>
      </w:tblGrid>
      <w:tr w:rsidR="00772D5B">
        <w:trPr>
          <w:trHeight w:val="369"/>
        </w:trPr>
        <w:tc>
          <w:tcPr>
            <w:tcW w:w="5240" w:type="dxa"/>
          </w:tcPr>
          <w:p w:rsidR="00772D5B" w:rsidRDefault="00B60D71">
            <w:pPr>
              <w:pStyle w:val="TableParagraph"/>
              <w:spacing w:line="320" w:lineRule="exact"/>
              <w:ind w:left="103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Пища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плохо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усваивается</w:t>
            </w:r>
          </w:p>
        </w:tc>
        <w:tc>
          <w:tcPr>
            <w:tcW w:w="4935" w:type="dxa"/>
          </w:tcPr>
          <w:p w:rsidR="00772D5B" w:rsidRDefault="00B60D71">
            <w:pPr>
              <w:pStyle w:val="TableParagraph"/>
              <w:spacing w:line="320" w:lineRule="exact"/>
              <w:ind w:left="154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Рекомендации</w:t>
            </w:r>
          </w:p>
        </w:tc>
      </w:tr>
      <w:tr w:rsidR="00772D5B">
        <w:trPr>
          <w:trHeight w:val="4188"/>
        </w:trPr>
        <w:tc>
          <w:tcPr>
            <w:tcW w:w="5240" w:type="dxa"/>
          </w:tcPr>
          <w:p w:rsidR="00772D5B" w:rsidRDefault="00B60D71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  <w:tab w:val="left" w:pos="538"/>
              </w:tabs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голода</w:t>
            </w:r>
          </w:p>
          <w:p w:rsidR="00772D5B" w:rsidRDefault="00B60D71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  <w:tab w:val="left" w:pos="538"/>
              </w:tabs>
              <w:spacing w:before="2"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усталости</w:t>
            </w:r>
          </w:p>
          <w:p w:rsidR="00772D5B" w:rsidRDefault="00B60D71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  <w:tab w:val="left" w:pos="538"/>
              </w:tabs>
              <w:spacing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болезни</w:t>
            </w:r>
          </w:p>
          <w:p w:rsidR="00772D5B" w:rsidRDefault="00B60D71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  <w:tab w:val="left" w:pos="538"/>
              </w:tabs>
              <w:spacing w:line="240" w:lineRule="auto"/>
              <w:ind w:right="922"/>
              <w:jc w:val="left"/>
              <w:rPr>
                <w:sz w:val="28"/>
              </w:rPr>
            </w:pPr>
            <w:r>
              <w:rPr>
                <w:sz w:val="28"/>
              </w:rPr>
              <w:t>при отрицательных эмоциях,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беспокойстве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гневе,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ревности</w:t>
            </w:r>
          </w:p>
          <w:p w:rsidR="00772D5B" w:rsidRDefault="00B60D71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  <w:tab w:val="left" w:pos="538"/>
              </w:tabs>
              <w:spacing w:line="240" w:lineRule="auto"/>
              <w:ind w:right="398"/>
              <w:jc w:val="left"/>
              <w:rPr>
                <w:sz w:val="28"/>
              </w:rPr>
            </w:pPr>
            <w:r>
              <w:rPr>
                <w:sz w:val="28"/>
              </w:rPr>
              <w:t>перед началом тяжелой физической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772D5B" w:rsidRDefault="00B60D71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  <w:tab w:val="left" w:pos="538"/>
              </w:tabs>
              <w:spacing w:before="1"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перегреве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ознобе</w:t>
            </w:r>
          </w:p>
          <w:p w:rsidR="00772D5B" w:rsidRDefault="00B60D71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  <w:tab w:val="left" w:pos="538"/>
              </w:tabs>
              <w:spacing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торопитесь</w:t>
            </w:r>
          </w:p>
          <w:p w:rsidR="00772D5B" w:rsidRDefault="00B60D71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  <w:tab w:val="left" w:pos="538"/>
              </w:tabs>
              <w:spacing w:line="240" w:lineRule="auto"/>
              <w:ind w:right="541"/>
              <w:jc w:val="left"/>
              <w:rPr>
                <w:sz w:val="28"/>
              </w:rPr>
            </w:pPr>
            <w:r>
              <w:rPr>
                <w:sz w:val="28"/>
              </w:rPr>
              <w:t>нельзя есть сладкое после еды, 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наступает блокировка</w:t>
            </w:r>
          </w:p>
          <w:p w:rsidR="00772D5B" w:rsidRDefault="00B60D71">
            <w:pPr>
              <w:pStyle w:val="TableParagraph"/>
              <w:spacing w:line="322" w:lineRule="exact"/>
              <w:ind w:left="537" w:right="433"/>
              <w:jc w:val="left"/>
              <w:rPr>
                <w:sz w:val="28"/>
              </w:rPr>
            </w:pPr>
            <w:r>
              <w:rPr>
                <w:sz w:val="28"/>
              </w:rPr>
              <w:t>пищеварения и начинается процесс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брожения</w:t>
            </w:r>
          </w:p>
        </w:tc>
        <w:tc>
          <w:tcPr>
            <w:tcW w:w="4935" w:type="dxa"/>
          </w:tcPr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line="315" w:lineRule="exact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питании 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меру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before="2" w:line="322" w:lineRule="exact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пища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разнообразной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line="322" w:lineRule="exact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теплой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line="322" w:lineRule="exact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тщательно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пережевывать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пищу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line="322" w:lineRule="exact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кушать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овощи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фрукты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line="322" w:lineRule="exact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кушать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line="240" w:lineRule="auto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 сном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before="2" w:line="322" w:lineRule="exact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копченое,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жареное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острое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line="322" w:lineRule="exact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всухомятку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line="322" w:lineRule="exact"/>
              <w:ind w:left="566" w:hanging="426"/>
              <w:jc w:val="left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сладостей</w:t>
            </w:r>
          </w:p>
          <w:p w:rsidR="00772D5B" w:rsidRDefault="00B60D71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  <w:tab w:val="left" w:pos="567"/>
              </w:tabs>
              <w:spacing w:line="240" w:lineRule="auto"/>
              <w:ind w:right="1223" w:hanging="432"/>
              <w:jc w:val="left"/>
              <w:rPr>
                <w:sz w:val="28"/>
              </w:rPr>
            </w:pPr>
            <w:r>
              <w:rPr>
                <w:sz w:val="28"/>
              </w:rPr>
              <w:t>не перекусывать чипсами,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сухариками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т.п.</w:t>
            </w:r>
          </w:p>
        </w:tc>
      </w:tr>
    </w:tbl>
    <w:p w:rsidR="00772D5B" w:rsidRDefault="00772D5B">
      <w:pPr>
        <w:rPr>
          <w:sz w:val="28"/>
        </w:rPr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1E0"/>
      </w:tblPr>
      <w:tblGrid>
        <w:gridCol w:w="1161"/>
        <w:gridCol w:w="9016"/>
      </w:tblGrid>
      <w:tr w:rsidR="00772D5B">
        <w:trPr>
          <w:trHeight w:val="1729"/>
        </w:trPr>
        <w:tc>
          <w:tcPr>
            <w:tcW w:w="1161" w:type="dxa"/>
            <w:tcBorders>
              <w:right w:val="nil"/>
            </w:tcBorders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772D5B" w:rsidRDefault="00772D5B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772D5B" w:rsidRDefault="00B60D71">
            <w:pPr>
              <w:pStyle w:val="TableParagraph"/>
              <w:spacing w:line="240" w:lineRule="auto"/>
              <w:ind w:left="21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23" cy="593883"/>
                  <wp:effectExtent l="0" t="0" r="0" b="0"/>
                  <wp:docPr id="23" name="image10.jpeg" descr="https://storage.googleapis.com/stateless-eng911-ru/2018/12/f4ab5d21-vosklicatelnii-z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3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tcBorders>
              <w:left w:val="nil"/>
            </w:tcBorders>
          </w:tcPr>
          <w:p w:rsidR="00772D5B" w:rsidRDefault="00B60D71">
            <w:pPr>
              <w:pStyle w:val="TableParagraph"/>
              <w:spacing w:line="240" w:lineRule="auto"/>
              <w:ind w:left="122" w:right="7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запрещенных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сладкие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газированные напитки, магазинные картофельные чипсы, шоколадные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батончики,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сосиски,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сардельки,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вареная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колбаса,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жирные сорта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мяса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в жареном виде, а также </w:t>
            </w:r>
            <w:proofErr w:type="spellStart"/>
            <w:r>
              <w:rPr>
                <w:i/>
                <w:sz w:val="28"/>
              </w:rPr>
              <w:t>фаст-фуд</w:t>
            </w:r>
            <w:proofErr w:type="spellEnd"/>
            <w:r>
              <w:rPr>
                <w:sz w:val="28"/>
              </w:rPr>
              <w:t xml:space="preserve">. </w:t>
            </w:r>
            <w:proofErr w:type="gramStart"/>
            <w:r>
              <w:rPr>
                <w:sz w:val="28"/>
              </w:rPr>
              <w:t xml:space="preserve">Такая пища богата </w:t>
            </w:r>
            <w:proofErr w:type="spellStart"/>
            <w:r>
              <w:rPr>
                <w:sz w:val="28"/>
              </w:rPr>
              <w:t>трансжирами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несут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никакой пользы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кроме вреда.</w:t>
            </w:r>
            <w:proofErr w:type="gramEnd"/>
          </w:p>
        </w:tc>
      </w:tr>
    </w:tbl>
    <w:p w:rsidR="00772D5B" w:rsidRDefault="00772D5B">
      <w:pPr>
        <w:pStyle w:val="a3"/>
        <w:spacing w:before="2"/>
        <w:rPr>
          <w:sz w:val="24"/>
        </w:rPr>
      </w:pPr>
    </w:p>
    <w:p w:rsidR="00772D5B" w:rsidRDefault="00B60D71">
      <w:pPr>
        <w:pStyle w:val="Heading1"/>
        <w:numPr>
          <w:ilvl w:val="0"/>
          <w:numId w:val="6"/>
        </w:numPr>
        <w:tabs>
          <w:tab w:val="left" w:pos="455"/>
          <w:tab w:val="left" w:pos="10411"/>
        </w:tabs>
        <w:spacing w:before="89"/>
        <w:ind w:hanging="282"/>
      </w:pPr>
      <w:r>
        <w:rPr>
          <w:color w:val="FFFFFF"/>
          <w:shd w:val="clear" w:color="auto" w:fill="1346B3"/>
        </w:rPr>
        <w:t>ПЯТЬ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ПРОСТЫХ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ПРАВИЛ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ЗДОРОВОГО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ПИТАНИЯ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ДЛЯ</w:t>
      </w:r>
      <w:r>
        <w:rPr>
          <w:color w:val="FFFFFF"/>
          <w:spacing w:val="-3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ШКОЛЬНИКА</w:t>
      </w:r>
      <w:r>
        <w:rPr>
          <w:color w:val="FFFFFF"/>
          <w:shd w:val="clear" w:color="auto" w:fill="1346B3"/>
        </w:rPr>
        <w:tab/>
      </w:r>
    </w:p>
    <w:p w:rsidR="00772D5B" w:rsidRDefault="00772D5B">
      <w:pPr>
        <w:pStyle w:val="a3"/>
        <w:rPr>
          <w:b/>
          <w:sz w:val="20"/>
        </w:rPr>
      </w:pPr>
    </w:p>
    <w:p w:rsidR="00772D5B" w:rsidRDefault="00B60D71">
      <w:pPr>
        <w:pStyle w:val="a3"/>
        <w:spacing w:before="1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1074419</wp:posOffset>
            </wp:positionH>
            <wp:positionV relativeFrom="paragraph">
              <wp:posOffset>120948</wp:posOffset>
            </wp:positionV>
            <wp:extent cx="5705057" cy="1855374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057" cy="185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D5B" w:rsidRDefault="00B60D71">
      <w:pPr>
        <w:pStyle w:val="a5"/>
        <w:numPr>
          <w:ilvl w:val="1"/>
          <w:numId w:val="6"/>
        </w:numPr>
        <w:tabs>
          <w:tab w:val="left" w:pos="1296"/>
        </w:tabs>
        <w:spacing w:before="49" w:line="278" w:lineRule="auto"/>
        <w:ind w:right="288" w:firstLine="708"/>
        <w:jc w:val="both"/>
        <w:rPr>
          <w:b/>
          <w:sz w:val="28"/>
        </w:rPr>
      </w:pPr>
      <w:r>
        <w:rPr>
          <w:b/>
          <w:sz w:val="28"/>
        </w:rPr>
        <w:t>Питайтесь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вместе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одноклассниками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столовой.</w:t>
      </w:r>
    </w:p>
    <w:p w:rsidR="00772D5B" w:rsidRDefault="00B60D71">
      <w:pPr>
        <w:pStyle w:val="a3"/>
        <w:spacing w:line="276" w:lineRule="auto"/>
        <w:ind w:left="173" w:right="281" w:firstLine="708"/>
        <w:jc w:val="both"/>
      </w:pPr>
      <w:r>
        <w:rPr>
          <w:color w:val="232323"/>
        </w:rPr>
        <w:t>Помните,</w:t>
      </w:r>
      <w:r>
        <w:rPr>
          <w:color w:val="232323"/>
          <w:spacing w:val="129"/>
        </w:rPr>
        <w:t xml:space="preserve"> </w:t>
      </w:r>
      <w:r>
        <w:rPr>
          <w:color w:val="232323"/>
        </w:rPr>
        <w:t xml:space="preserve">что  </w:t>
      </w:r>
      <w:r>
        <w:rPr>
          <w:color w:val="232323"/>
          <w:spacing w:val="59"/>
        </w:rPr>
        <w:t xml:space="preserve"> </w:t>
      </w:r>
      <w:r>
        <w:rPr>
          <w:color w:val="232323"/>
        </w:rPr>
        <w:t xml:space="preserve">ежедневное  </w:t>
      </w:r>
      <w:r>
        <w:rPr>
          <w:color w:val="232323"/>
          <w:spacing w:val="60"/>
        </w:rPr>
        <w:t xml:space="preserve"> </w:t>
      </w:r>
      <w:r>
        <w:rPr>
          <w:color w:val="232323"/>
        </w:rPr>
        <w:t xml:space="preserve">здоровое  </w:t>
      </w:r>
      <w:r>
        <w:rPr>
          <w:color w:val="232323"/>
          <w:spacing w:val="57"/>
        </w:rPr>
        <w:t xml:space="preserve"> </w:t>
      </w:r>
      <w:r>
        <w:rPr>
          <w:color w:val="232323"/>
        </w:rPr>
        <w:t xml:space="preserve">горячее  </w:t>
      </w:r>
      <w:r>
        <w:rPr>
          <w:color w:val="232323"/>
          <w:spacing w:val="59"/>
        </w:rPr>
        <w:t xml:space="preserve"> </w:t>
      </w:r>
      <w:r>
        <w:rPr>
          <w:color w:val="232323"/>
        </w:rPr>
        <w:t xml:space="preserve">питание,  </w:t>
      </w:r>
      <w:r>
        <w:rPr>
          <w:color w:val="232323"/>
          <w:spacing w:val="58"/>
        </w:rPr>
        <w:t xml:space="preserve"> </w:t>
      </w:r>
      <w:r>
        <w:rPr>
          <w:color w:val="232323"/>
        </w:rPr>
        <w:t>организованное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школе,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способствует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хорошему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настроению,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высокой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умственной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работоспособности,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получению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новых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знаний,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успешности,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успеваемости,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достижению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новых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свершений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физической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культуре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спорте,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защите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организма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возбудителей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инфекционных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заболеваний,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формированию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привычки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правильно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питаться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и здоровых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пищевых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предпочтений.</w:t>
      </w:r>
    </w:p>
    <w:p w:rsidR="00772D5B" w:rsidRDefault="00B60D71">
      <w:pPr>
        <w:pStyle w:val="Heading1"/>
        <w:numPr>
          <w:ilvl w:val="1"/>
          <w:numId w:val="6"/>
        </w:numPr>
        <w:tabs>
          <w:tab w:val="left" w:pos="1162"/>
        </w:tabs>
        <w:ind w:left="1162" w:hanging="281"/>
        <w:jc w:val="both"/>
      </w:pPr>
      <w:r>
        <w:t>Соблюдайте</w:t>
      </w:r>
      <w:r>
        <w:rPr>
          <w:spacing w:val="-3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питания.</w:t>
      </w:r>
    </w:p>
    <w:p w:rsidR="00772D5B" w:rsidRDefault="00B60D71">
      <w:pPr>
        <w:pStyle w:val="a3"/>
        <w:spacing w:before="39" w:line="276" w:lineRule="auto"/>
        <w:ind w:left="173" w:right="292" w:firstLine="708"/>
        <w:jc w:val="both"/>
      </w:pPr>
      <w:r>
        <w:rPr>
          <w:color w:val="232323"/>
        </w:rPr>
        <w:t>Время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приема</w:t>
      </w:r>
      <w:r>
        <w:rPr>
          <w:color w:val="232323"/>
          <w:spacing w:val="-5"/>
        </w:rPr>
        <w:t xml:space="preserve"> </w:t>
      </w:r>
      <w:proofErr w:type="gramStart"/>
      <w:r>
        <w:rPr>
          <w:color w:val="232323"/>
        </w:rPr>
        <w:t>пищи</w:t>
      </w:r>
      <w:proofErr w:type="gramEnd"/>
      <w:r>
        <w:rPr>
          <w:color w:val="232323"/>
          <w:spacing w:val="-6"/>
        </w:rPr>
        <w:t xml:space="preserve"> </w:t>
      </w:r>
      <w:r>
        <w:rPr>
          <w:color w:val="232323"/>
        </w:rPr>
        <w:t>должно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быть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каждый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день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одинаковое,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это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имеет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большое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значение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способствует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заблаговременной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подготовке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организма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к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приему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пищи.</w:t>
      </w:r>
    </w:p>
    <w:p w:rsidR="00772D5B" w:rsidRDefault="00B60D71">
      <w:pPr>
        <w:pStyle w:val="a3"/>
        <w:spacing w:line="321" w:lineRule="exact"/>
        <w:ind w:left="881"/>
        <w:jc w:val="both"/>
      </w:pPr>
      <w:r>
        <w:rPr>
          <w:color w:val="232323"/>
        </w:rPr>
        <w:t>Принимайте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пищу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сидя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за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столом,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не спеша,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все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тщательно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пережевывайте.</w:t>
      </w:r>
    </w:p>
    <w:p w:rsidR="00772D5B" w:rsidRDefault="00B60D71">
      <w:pPr>
        <w:pStyle w:val="Heading1"/>
        <w:numPr>
          <w:ilvl w:val="1"/>
          <w:numId w:val="6"/>
        </w:numPr>
        <w:tabs>
          <w:tab w:val="left" w:pos="1162"/>
        </w:tabs>
        <w:spacing w:before="55"/>
        <w:ind w:left="1162" w:hanging="281"/>
        <w:jc w:val="both"/>
      </w:pPr>
      <w:r>
        <w:t>Не</w:t>
      </w:r>
      <w:r>
        <w:rPr>
          <w:spacing w:val="-2"/>
        </w:rPr>
        <w:t xml:space="preserve"> </w:t>
      </w:r>
      <w:r>
        <w:t>пропускайте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пищи.</w:t>
      </w:r>
    </w:p>
    <w:p w:rsidR="00772D5B" w:rsidRDefault="00B60D71">
      <w:pPr>
        <w:pStyle w:val="a3"/>
        <w:spacing w:before="43" w:line="276" w:lineRule="auto"/>
        <w:ind w:left="173" w:right="289" w:firstLine="708"/>
        <w:jc w:val="both"/>
      </w:pPr>
      <w:r>
        <w:rPr>
          <w:color w:val="232323"/>
        </w:rPr>
        <w:t>Для правильного развития организма человека важен каждый прием пищи,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который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имеет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свое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значение и свой состав.</w:t>
      </w:r>
    </w:p>
    <w:p w:rsidR="00772D5B" w:rsidRDefault="00B60D71">
      <w:pPr>
        <w:pStyle w:val="a3"/>
        <w:spacing w:before="1" w:line="276" w:lineRule="auto"/>
        <w:ind w:left="173" w:right="280" w:firstLine="708"/>
        <w:jc w:val="both"/>
      </w:pPr>
      <w:r>
        <w:rPr>
          <w:color w:val="232323"/>
        </w:rPr>
        <w:t>Меню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завтраков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обязательном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порядке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включает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горячее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блюдо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(каша,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запеканка, творожные ил</w:t>
      </w:r>
      <w:r>
        <w:rPr>
          <w:color w:val="232323"/>
        </w:rPr>
        <w:t>и яичные блюда) и горячий напиток (чай, какао, кофейный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 xml:space="preserve">напиток). </w:t>
      </w:r>
      <w:proofErr w:type="gramStart"/>
      <w:r>
        <w:rPr>
          <w:color w:val="232323"/>
        </w:rPr>
        <w:t xml:space="preserve">Дополнительно могут быть добавлены продукты </w:t>
      </w:r>
      <w:r>
        <w:rPr>
          <w:rFonts w:ascii="Tahoma" w:hAnsi="Tahoma"/>
          <w:color w:val="333333"/>
          <w:sz w:val="20"/>
        </w:rPr>
        <w:t xml:space="preserve">– </w:t>
      </w:r>
      <w:r>
        <w:rPr>
          <w:color w:val="232323"/>
        </w:rPr>
        <w:t>источники витаминов,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микроэлементов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клетчатки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(овощи,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фрукты,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ягоды,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орехи,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йогурты).</w:t>
      </w:r>
      <w:proofErr w:type="gramEnd"/>
    </w:p>
    <w:p w:rsidR="00772D5B" w:rsidRDefault="00B60D71">
      <w:pPr>
        <w:pStyle w:val="a3"/>
        <w:spacing w:line="276" w:lineRule="auto"/>
        <w:ind w:left="173" w:right="287" w:firstLine="708"/>
        <w:jc w:val="both"/>
      </w:pPr>
      <w:r>
        <w:rPr>
          <w:color w:val="232323"/>
        </w:rPr>
        <w:t>Меню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обедов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включает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овощной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салат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(овощи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нарезке),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первое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блюдо,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второе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 xml:space="preserve">основное блюдо рубленое или </w:t>
      </w:r>
      <w:proofErr w:type="spellStart"/>
      <w:r>
        <w:rPr>
          <w:color w:val="232323"/>
        </w:rPr>
        <w:t>цельнокусковое</w:t>
      </w:r>
      <w:proofErr w:type="spellEnd"/>
      <w:r>
        <w:rPr>
          <w:color w:val="232323"/>
        </w:rPr>
        <w:t xml:space="preserve"> (из мяса или рыбы), гарнир (овощной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или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крупяной),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напиток (компот,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кисель).</w:t>
      </w:r>
    </w:p>
    <w:p w:rsidR="00772D5B" w:rsidRDefault="00772D5B">
      <w:pPr>
        <w:spacing w:line="276" w:lineRule="auto"/>
        <w:jc w:val="both"/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8"/>
        <w:rPr>
          <w:sz w:val="14"/>
        </w:rPr>
      </w:pPr>
    </w:p>
    <w:p w:rsidR="00772D5B" w:rsidRDefault="00B60D71">
      <w:pPr>
        <w:pStyle w:val="Heading1"/>
        <w:numPr>
          <w:ilvl w:val="1"/>
          <w:numId w:val="6"/>
        </w:numPr>
        <w:tabs>
          <w:tab w:val="left" w:pos="1203"/>
        </w:tabs>
        <w:spacing w:before="89" w:line="278" w:lineRule="auto"/>
        <w:ind w:right="288" w:firstLine="708"/>
        <w:jc w:val="both"/>
        <w:rPr>
          <w:color w:val="232323"/>
        </w:rPr>
      </w:pPr>
      <w:r>
        <w:t>Следуйте принципам здорового питания и воспитывайте правильные</w:t>
      </w:r>
      <w:r>
        <w:rPr>
          <w:spacing w:val="1"/>
        </w:rPr>
        <w:t xml:space="preserve"> </w:t>
      </w:r>
      <w:r>
        <w:t>пищевые</w:t>
      </w:r>
      <w:r>
        <w:rPr>
          <w:spacing w:val="-1"/>
        </w:rPr>
        <w:t xml:space="preserve"> </w:t>
      </w:r>
      <w:r>
        <w:t>привычки.</w:t>
      </w:r>
    </w:p>
    <w:p w:rsidR="00772D5B" w:rsidRDefault="00B60D71">
      <w:pPr>
        <w:pStyle w:val="a3"/>
        <w:spacing w:line="276" w:lineRule="auto"/>
        <w:ind w:left="173" w:right="283" w:firstLine="852"/>
        <w:jc w:val="both"/>
      </w:pPr>
      <w:r>
        <w:rPr>
          <w:color w:val="232323"/>
        </w:rPr>
        <w:t>Соблюдайте режим питания – не реже 5 раз в день (основные приемы пищи –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завтрак,</w:t>
      </w:r>
      <w:r>
        <w:rPr>
          <w:color w:val="232323"/>
          <w:spacing w:val="56"/>
        </w:rPr>
        <w:t xml:space="preserve"> </w:t>
      </w:r>
      <w:r>
        <w:rPr>
          <w:color w:val="232323"/>
        </w:rPr>
        <w:t>обед</w:t>
      </w:r>
      <w:r>
        <w:rPr>
          <w:color w:val="232323"/>
          <w:spacing w:val="58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60"/>
        </w:rPr>
        <w:t xml:space="preserve"> </w:t>
      </w:r>
      <w:r>
        <w:rPr>
          <w:color w:val="232323"/>
        </w:rPr>
        <w:t>ужин;</w:t>
      </w:r>
      <w:r>
        <w:rPr>
          <w:color w:val="232323"/>
          <w:spacing w:val="60"/>
        </w:rPr>
        <w:t xml:space="preserve"> </w:t>
      </w:r>
      <w:r>
        <w:rPr>
          <w:color w:val="232323"/>
        </w:rPr>
        <w:t>дополнительные</w:t>
      </w:r>
      <w:r>
        <w:rPr>
          <w:color w:val="232323"/>
          <w:spacing w:val="60"/>
        </w:rPr>
        <w:t xml:space="preserve"> </w:t>
      </w:r>
      <w:r>
        <w:rPr>
          <w:color w:val="232323"/>
        </w:rPr>
        <w:t>приемы</w:t>
      </w:r>
      <w:r>
        <w:rPr>
          <w:color w:val="232323"/>
          <w:spacing w:val="59"/>
        </w:rPr>
        <w:t xml:space="preserve"> </w:t>
      </w:r>
      <w:r>
        <w:rPr>
          <w:color w:val="232323"/>
        </w:rPr>
        <w:t>пищи</w:t>
      </w:r>
      <w:r>
        <w:rPr>
          <w:color w:val="232323"/>
          <w:spacing w:val="67"/>
        </w:rPr>
        <w:t xml:space="preserve"> </w:t>
      </w:r>
      <w:r>
        <w:rPr>
          <w:color w:val="232323"/>
        </w:rPr>
        <w:t>–</w:t>
      </w:r>
      <w:r>
        <w:rPr>
          <w:color w:val="232323"/>
          <w:spacing w:val="58"/>
        </w:rPr>
        <w:t xml:space="preserve"> </w:t>
      </w:r>
      <w:r>
        <w:rPr>
          <w:color w:val="232323"/>
        </w:rPr>
        <w:t>второй</w:t>
      </w:r>
      <w:r>
        <w:rPr>
          <w:color w:val="232323"/>
          <w:spacing w:val="60"/>
        </w:rPr>
        <w:t xml:space="preserve"> </w:t>
      </w:r>
      <w:r>
        <w:rPr>
          <w:color w:val="232323"/>
        </w:rPr>
        <w:t>завтрак,</w:t>
      </w:r>
      <w:r>
        <w:rPr>
          <w:color w:val="232323"/>
          <w:spacing w:val="58"/>
        </w:rPr>
        <w:t xml:space="preserve"> </w:t>
      </w:r>
      <w:r>
        <w:rPr>
          <w:color w:val="232323"/>
        </w:rPr>
        <w:t>полдник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второй ужин).</w:t>
      </w:r>
    </w:p>
    <w:p w:rsidR="00772D5B" w:rsidRDefault="00B60D71">
      <w:pPr>
        <w:pStyle w:val="a3"/>
        <w:spacing w:line="276" w:lineRule="auto"/>
        <w:ind w:left="173" w:right="283" w:firstLine="852"/>
        <w:jc w:val="both"/>
      </w:pPr>
      <w:r>
        <w:rPr>
          <w:color w:val="232323"/>
        </w:rPr>
        <w:t>Не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переедайте на</w:t>
      </w:r>
      <w:r>
        <w:rPr>
          <w:color w:val="232323"/>
          <w:spacing w:val="70"/>
        </w:rPr>
        <w:t xml:space="preserve"> </w:t>
      </w:r>
      <w:r>
        <w:rPr>
          <w:color w:val="232323"/>
        </w:rPr>
        <w:t>ночь</w:t>
      </w:r>
      <w:r>
        <w:rPr>
          <w:color w:val="232323"/>
          <w:spacing w:val="70"/>
        </w:rPr>
        <w:t xml:space="preserve"> </w:t>
      </w:r>
      <w:r>
        <w:rPr>
          <w:color w:val="232323"/>
        </w:rPr>
        <w:t>–</w:t>
      </w:r>
      <w:r>
        <w:rPr>
          <w:color w:val="232323"/>
          <w:spacing w:val="70"/>
        </w:rPr>
        <w:t xml:space="preserve"> </w:t>
      </w:r>
      <w:r>
        <w:rPr>
          <w:color w:val="232323"/>
        </w:rPr>
        <w:t>калорийность</w:t>
      </w:r>
      <w:r>
        <w:rPr>
          <w:color w:val="232323"/>
          <w:spacing w:val="70"/>
        </w:rPr>
        <w:t xml:space="preserve"> </w:t>
      </w:r>
      <w:r>
        <w:rPr>
          <w:color w:val="232323"/>
        </w:rPr>
        <w:t>ужина</w:t>
      </w:r>
      <w:r>
        <w:rPr>
          <w:color w:val="232323"/>
          <w:spacing w:val="70"/>
        </w:rPr>
        <w:t xml:space="preserve"> </w:t>
      </w:r>
      <w:r>
        <w:rPr>
          <w:color w:val="232323"/>
        </w:rPr>
        <w:t>не должна</w:t>
      </w:r>
      <w:r>
        <w:rPr>
          <w:color w:val="232323"/>
          <w:spacing w:val="70"/>
        </w:rPr>
        <w:t xml:space="preserve"> </w:t>
      </w:r>
      <w:r>
        <w:rPr>
          <w:color w:val="232323"/>
        </w:rPr>
        <w:t>превышать 25%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суточной калорийности.</w:t>
      </w:r>
    </w:p>
    <w:p w:rsidR="00772D5B" w:rsidRDefault="00B60D71">
      <w:pPr>
        <w:pStyle w:val="a3"/>
        <w:spacing w:line="276" w:lineRule="auto"/>
        <w:ind w:left="173" w:right="287" w:firstLine="852"/>
        <w:jc w:val="both"/>
      </w:pPr>
      <w:r>
        <w:rPr>
          <w:color w:val="232323"/>
        </w:rPr>
        <w:t xml:space="preserve">Обогащайте  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привычную    структуру    питания    блюдами    и   продуктами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с повышенным содержанием витаминов и микроэлементов (блюда с добавлением</w:t>
      </w:r>
      <w:r>
        <w:rPr>
          <w:color w:val="232323"/>
          <w:spacing w:val="1"/>
        </w:rPr>
        <w:t xml:space="preserve"> </w:t>
      </w:r>
      <w:proofErr w:type="spellStart"/>
      <w:r>
        <w:rPr>
          <w:color w:val="232323"/>
        </w:rPr>
        <w:t>микрозелени</w:t>
      </w:r>
      <w:proofErr w:type="spellEnd"/>
      <w:r>
        <w:rPr>
          <w:color w:val="232323"/>
        </w:rPr>
        <w:t>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ягод,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меда,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обогащенный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витаминами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микроэлементами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хлеб,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кисломолочная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продукция).</w:t>
      </w:r>
    </w:p>
    <w:p w:rsidR="00772D5B" w:rsidRDefault="00B60D71">
      <w:pPr>
        <w:pStyle w:val="a3"/>
        <w:spacing w:line="278" w:lineRule="auto"/>
        <w:ind w:left="173" w:right="279" w:firstLine="852"/>
        <w:jc w:val="both"/>
      </w:pPr>
      <w:r>
        <w:rPr>
          <w:color w:val="232323"/>
        </w:rPr>
        <w:t>Отдавайте предпочтение блюдам тушеным, отварным, приготовленным на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пару,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запеченным,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пассированным 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припущенным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блюдам.</w:t>
      </w:r>
    </w:p>
    <w:p w:rsidR="00772D5B" w:rsidRDefault="00B60D71">
      <w:pPr>
        <w:pStyle w:val="a3"/>
        <w:spacing w:line="317" w:lineRule="exact"/>
        <w:ind w:left="1025"/>
        <w:jc w:val="both"/>
        <w:rPr>
          <w:rFonts w:ascii="Tahoma" w:hAnsi="Tahoma"/>
          <w:sz w:val="20"/>
        </w:rPr>
      </w:pPr>
      <w:r>
        <w:rPr>
          <w:color w:val="232323"/>
        </w:rPr>
        <w:t>Сократите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количество</w:t>
      </w:r>
      <w:r>
        <w:rPr>
          <w:color w:val="232323"/>
          <w:spacing w:val="114"/>
        </w:rPr>
        <w:t xml:space="preserve"> </w:t>
      </w:r>
      <w:r>
        <w:rPr>
          <w:color w:val="232323"/>
        </w:rPr>
        <w:t>сахара</w:t>
      </w:r>
      <w:r>
        <w:rPr>
          <w:color w:val="232323"/>
          <w:spacing w:val="115"/>
        </w:rPr>
        <w:t xml:space="preserve"> </w:t>
      </w:r>
      <w:r>
        <w:rPr>
          <w:color w:val="232323"/>
        </w:rPr>
        <w:t>до</w:t>
      </w:r>
      <w:r>
        <w:rPr>
          <w:color w:val="232323"/>
          <w:spacing w:val="115"/>
        </w:rPr>
        <w:t xml:space="preserve"> </w:t>
      </w:r>
      <w:r>
        <w:rPr>
          <w:color w:val="232323"/>
        </w:rPr>
        <w:t>двух</w:t>
      </w:r>
      <w:r>
        <w:rPr>
          <w:color w:val="232323"/>
          <w:spacing w:val="115"/>
        </w:rPr>
        <w:t xml:space="preserve"> </w:t>
      </w:r>
      <w:r>
        <w:rPr>
          <w:color w:val="232323"/>
        </w:rPr>
        <w:t>столовых</w:t>
      </w:r>
      <w:r>
        <w:rPr>
          <w:color w:val="232323"/>
          <w:spacing w:val="115"/>
        </w:rPr>
        <w:t xml:space="preserve"> </w:t>
      </w:r>
      <w:r>
        <w:rPr>
          <w:color w:val="232323"/>
        </w:rPr>
        <w:t>ложек</w:t>
      </w:r>
      <w:r>
        <w:rPr>
          <w:color w:val="232323"/>
          <w:spacing w:val="113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14"/>
        </w:rPr>
        <w:t xml:space="preserve"> </w:t>
      </w:r>
      <w:r>
        <w:rPr>
          <w:color w:val="232323"/>
        </w:rPr>
        <w:t>день,</w:t>
      </w:r>
      <w:r>
        <w:rPr>
          <w:color w:val="232323"/>
          <w:spacing w:val="114"/>
        </w:rPr>
        <w:t xml:space="preserve"> </w:t>
      </w:r>
      <w:r>
        <w:rPr>
          <w:color w:val="232323"/>
        </w:rPr>
        <w:t>соли</w:t>
      </w:r>
      <w:r>
        <w:rPr>
          <w:color w:val="232323"/>
          <w:spacing w:val="124"/>
        </w:rPr>
        <w:t xml:space="preserve"> </w:t>
      </w:r>
      <w:r>
        <w:rPr>
          <w:rFonts w:ascii="Tahoma" w:hAnsi="Tahoma"/>
          <w:color w:val="333333"/>
          <w:sz w:val="20"/>
        </w:rPr>
        <w:t>–</w:t>
      </w:r>
    </w:p>
    <w:p w:rsidR="00772D5B" w:rsidRDefault="00B60D71">
      <w:pPr>
        <w:pStyle w:val="a3"/>
        <w:spacing w:before="38"/>
        <w:ind w:left="173"/>
        <w:jc w:val="both"/>
      </w:pPr>
      <w:r>
        <w:rPr>
          <w:color w:val="232323"/>
        </w:rPr>
        <w:t>до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1 чайной ложки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день.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досаливайте блюда.</w:t>
      </w:r>
    </w:p>
    <w:p w:rsidR="00772D5B" w:rsidRDefault="00B60D71">
      <w:pPr>
        <w:pStyle w:val="a3"/>
        <w:spacing w:before="50" w:line="276" w:lineRule="auto"/>
        <w:ind w:left="173" w:right="283" w:firstLine="852"/>
        <w:jc w:val="both"/>
      </w:pPr>
      <w:r>
        <w:rPr>
          <w:color w:val="232323"/>
        </w:rPr>
        <w:t xml:space="preserve">Исключите   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из    ра</w:t>
      </w:r>
      <w:r>
        <w:rPr>
          <w:color w:val="232323"/>
        </w:rPr>
        <w:t xml:space="preserve">циона   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питания    продукты     с     усилителями     вкуса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и красителями, продукты источники большого количества соли (колбасные изделия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консервы).</w:t>
      </w:r>
    </w:p>
    <w:p w:rsidR="00772D5B" w:rsidRDefault="00B60D71">
      <w:pPr>
        <w:pStyle w:val="a3"/>
        <w:spacing w:line="276" w:lineRule="auto"/>
        <w:ind w:left="173" w:right="282" w:firstLine="852"/>
        <w:jc w:val="both"/>
      </w:pPr>
      <w:proofErr w:type="gramStart"/>
      <w:r>
        <w:rPr>
          <w:color w:val="232323"/>
        </w:rPr>
        <w:t>Сократите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минимума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потребление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продуктов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–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источников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сахара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(конфеты,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шоколад,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вафли,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печенье,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коржики,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булочки,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кексы).</w:t>
      </w:r>
      <w:proofErr w:type="gramEnd"/>
      <w:r>
        <w:rPr>
          <w:color w:val="232323"/>
          <w:spacing w:val="1"/>
        </w:rPr>
        <w:t xml:space="preserve"> </w:t>
      </w:r>
      <w:proofErr w:type="gramStart"/>
      <w:r>
        <w:rPr>
          <w:color w:val="232323"/>
        </w:rPr>
        <w:t>Замените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фрукты</w:t>
      </w:r>
      <w:proofErr w:type="gramEnd"/>
      <w:r>
        <w:rPr>
          <w:color w:val="232323"/>
          <w:spacing w:val="-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орехи.</w:t>
      </w:r>
    </w:p>
    <w:p w:rsidR="00772D5B" w:rsidRDefault="00B60D71">
      <w:pPr>
        <w:pStyle w:val="Heading1"/>
        <w:numPr>
          <w:ilvl w:val="1"/>
          <w:numId w:val="6"/>
        </w:numPr>
        <w:tabs>
          <w:tab w:val="left" w:pos="1306"/>
        </w:tabs>
        <w:spacing w:before="3"/>
        <w:ind w:left="1305" w:hanging="281"/>
        <w:jc w:val="both"/>
      </w:pPr>
      <w:r>
        <w:t>Мойте</w:t>
      </w:r>
      <w:r>
        <w:rPr>
          <w:spacing w:val="-2"/>
        </w:rPr>
        <w:t xml:space="preserve"> </w:t>
      </w:r>
      <w:r>
        <w:t>руки.</w:t>
      </w:r>
    </w:p>
    <w:p w:rsidR="00772D5B" w:rsidRDefault="00B60D71">
      <w:pPr>
        <w:pStyle w:val="a3"/>
        <w:spacing w:before="43"/>
        <w:ind w:left="1025"/>
        <w:jc w:val="both"/>
      </w:pPr>
      <w:r>
        <w:rPr>
          <w:color w:val="232323"/>
        </w:rPr>
        <w:t>Мойте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руки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перед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каждым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приемом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пищи.</w:t>
      </w:r>
    </w:p>
    <w:p w:rsidR="00772D5B" w:rsidRDefault="00B60D71">
      <w:pPr>
        <w:pStyle w:val="a3"/>
        <w:spacing w:before="50" w:line="276" w:lineRule="auto"/>
        <w:ind w:left="173" w:right="288" w:firstLine="852"/>
        <w:jc w:val="both"/>
      </w:pPr>
      <w:r>
        <w:rPr>
          <w:color w:val="232323"/>
        </w:rPr>
        <w:t>Мойте руки правильно. Тщательно не менее 30 секунд намыливайте ладони,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пальцы, межпальцевые промежутки, тыльные поверхности кистей, мойте с теплой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проточной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водой,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затем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ополосните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руки еще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раз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и вытрите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насухо.</w:t>
      </w: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rPr>
          <w:sz w:val="17"/>
        </w:rPr>
      </w:pPr>
    </w:p>
    <w:p w:rsidR="00772D5B" w:rsidRDefault="00B60D71">
      <w:pPr>
        <w:pStyle w:val="Heading1"/>
        <w:numPr>
          <w:ilvl w:val="1"/>
          <w:numId w:val="6"/>
        </w:numPr>
        <w:tabs>
          <w:tab w:val="left" w:pos="455"/>
          <w:tab w:val="left" w:pos="10411"/>
        </w:tabs>
        <w:spacing w:before="89"/>
        <w:ind w:left="454" w:hanging="282"/>
        <w:jc w:val="left"/>
        <w:rPr>
          <w:color w:val="FFFFFF"/>
        </w:rPr>
      </w:pPr>
      <w:r>
        <w:rPr>
          <w:color w:val="FFFFFF"/>
          <w:shd w:val="clear" w:color="auto" w:fill="1346B3"/>
        </w:rPr>
        <w:t>ОСНОВНЫЕ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ТРЕБОВАНИЯ</w:t>
      </w:r>
      <w:r>
        <w:rPr>
          <w:color w:val="FFFFFF"/>
          <w:spacing w:val="-2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К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ПИТАНИЮ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В</w:t>
      </w:r>
      <w:r>
        <w:rPr>
          <w:color w:val="FFFFFF"/>
          <w:spacing w:val="-1"/>
          <w:shd w:val="clear" w:color="auto" w:fill="1346B3"/>
        </w:rPr>
        <w:t xml:space="preserve"> </w:t>
      </w:r>
      <w:r>
        <w:rPr>
          <w:color w:val="FFFFFF"/>
          <w:shd w:val="clear" w:color="auto" w:fill="1346B3"/>
        </w:rPr>
        <w:t>ШКОЛЕ</w:t>
      </w:r>
      <w:r>
        <w:rPr>
          <w:color w:val="FFFFFF"/>
          <w:shd w:val="clear" w:color="auto" w:fill="1346B3"/>
        </w:rPr>
        <w:tab/>
      </w:r>
    </w:p>
    <w:p w:rsidR="00772D5B" w:rsidRDefault="00772D5B">
      <w:pPr>
        <w:pStyle w:val="a3"/>
        <w:spacing w:before="3"/>
        <w:rPr>
          <w:b/>
          <w:sz w:val="29"/>
        </w:rPr>
      </w:pPr>
    </w:p>
    <w:p w:rsidR="00772D5B" w:rsidRDefault="00B60D71">
      <w:pPr>
        <w:pStyle w:val="a3"/>
        <w:spacing w:line="276" w:lineRule="auto"/>
        <w:ind w:left="173" w:right="274" w:firstLine="708"/>
        <w:jc w:val="both"/>
      </w:pPr>
      <w:r>
        <w:rPr>
          <w:spacing w:val="-4"/>
        </w:rPr>
        <w:t>Родители</w:t>
      </w:r>
      <w:r>
        <w:rPr>
          <w:spacing w:val="-13"/>
        </w:rPr>
        <w:t xml:space="preserve"> </w:t>
      </w:r>
      <w:r>
        <w:rPr>
          <w:spacing w:val="-4"/>
        </w:rPr>
        <w:t>должны</w:t>
      </w:r>
      <w:r>
        <w:rPr>
          <w:spacing w:val="-12"/>
        </w:rPr>
        <w:t xml:space="preserve"> </w:t>
      </w:r>
      <w:r>
        <w:rPr>
          <w:spacing w:val="-4"/>
        </w:rPr>
        <w:t>понимать,</w:t>
      </w:r>
      <w:r>
        <w:rPr>
          <w:spacing w:val="-13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школа</w:t>
      </w:r>
      <w:r>
        <w:rPr>
          <w:spacing w:val="-13"/>
        </w:rPr>
        <w:t xml:space="preserve"> </w:t>
      </w:r>
      <w:r>
        <w:rPr>
          <w:spacing w:val="-4"/>
        </w:rPr>
        <w:t>максимально</w:t>
      </w:r>
      <w:r>
        <w:rPr>
          <w:spacing w:val="-10"/>
        </w:rPr>
        <w:t xml:space="preserve"> </w:t>
      </w:r>
      <w:r>
        <w:rPr>
          <w:spacing w:val="-4"/>
        </w:rPr>
        <w:t>заинтересована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том,</w:t>
      </w:r>
      <w:r>
        <w:rPr>
          <w:spacing w:val="-13"/>
        </w:rPr>
        <w:t xml:space="preserve"> </w:t>
      </w:r>
      <w:r>
        <w:rPr>
          <w:spacing w:val="-4"/>
        </w:rPr>
        <w:t>чтобы</w:t>
      </w:r>
      <w:r>
        <w:rPr>
          <w:spacing w:val="-68"/>
        </w:rPr>
        <w:t xml:space="preserve"> </w:t>
      </w:r>
      <w:r>
        <w:rPr>
          <w:spacing w:val="-2"/>
        </w:rPr>
        <w:t>дети,</w:t>
      </w:r>
      <w:r>
        <w:rPr>
          <w:spacing w:val="-9"/>
        </w:rPr>
        <w:t xml:space="preserve"> </w:t>
      </w:r>
      <w:r>
        <w:rPr>
          <w:spacing w:val="-2"/>
        </w:rPr>
        <w:t>находящиеся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ней</w:t>
      </w:r>
      <w:r>
        <w:rPr>
          <w:spacing w:val="-7"/>
        </w:rPr>
        <w:t xml:space="preserve"> </w:t>
      </w:r>
      <w:r>
        <w:rPr>
          <w:spacing w:val="-2"/>
        </w:rPr>
        <w:t>более</w:t>
      </w:r>
      <w:r>
        <w:rPr>
          <w:spacing w:val="-10"/>
        </w:rPr>
        <w:t xml:space="preserve"> </w:t>
      </w:r>
      <w:r>
        <w:rPr>
          <w:spacing w:val="-2"/>
        </w:rPr>
        <w:t>4</w:t>
      </w:r>
      <w:r>
        <w:rPr>
          <w:spacing w:val="-6"/>
        </w:rPr>
        <w:t xml:space="preserve"> </w:t>
      </w:r>
      <w:r>
        <w:rPr>
          <w:spacing w:val="-2"/>
        </w:rPr>
        <w:t>часов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день,</w:t>
      </w:r>
      <w:r>
        <w:rPr>
          <w:spacing w:val="-8"/>
        </w:rPr>
        <w:t xml:space="preserve"> </w:t>
      </w:r>
      <w:r>
        <w:rPr>
          <w:spacing w:val="-1"/>
        </w:rPr>
        <w:t>сохраняли</w:t>
      </w:r>
      <w:r>
        <w:rPr>
          <w:spacing w:val="-6"/>
        </w:rPr>
        <w:t xml:space="preserve"> </w:t>
      </w:r>
      <w:r>
        <w:rPr>
          <w:spacing w:val="-1"/>
        </w:rPr>
        <w:t>высокую</w:t>
      </w:r>
      <w:r>
        <w:rPr>
          <w:spacing w:val="-9"/>
        </w:rPr>
        <w:t xml:space="preserve"> </w:t>
      </w:r>
      <w:r>
        <w:rPr>
          <w:spacing w:val="-1"/>
        </w:rPr>
        <w:t>работоспособность,</w:t>
      </w:r>
      <w:r>
        <w:rPr>
          <w:spacing w:val="-67"/>
        </w:rPr>
        <w:t xml:space="preserve"> </w:t>
      </w:r>
      <w:r>
        <w:rPr>
          <w:spacing w:val="-8"/>
        </w:rPr>
        <w:t>росли</w:t>
      </w:r>
      <w:r>
        <w:rPr>
          <w:spacing w:val="-17"/>
        </w:rPr>
        <w:t xml:space="preserve"> </w:t>
      </w:r>
      <w:r>
        <w:rPr>
          <w:spacing w:val="-8"/>
        </w:rPr>
        <w:t>и</w:t>
      </w:r>
      <w:r>
        <w:rPr>
          <w:spacing w:val="-17"/>
        </w:rPr>
        <w:t xml:space="preserve"> </w:t>
      </w:r>
      <w:r>
        <w:rPr>
          <w:spacing w:val="-8"/>
        </w:rPr>
        <w:t>развивались</w:t>
      </w:r>
      <w:r>
        <w:rPr>
          <w:spacing w:val="-19"/>
        </w:rPr>
        <w:t xml:space="preserve"> </w:t>
      </w:r>
      <w:r>
        <w:rPr>
          <w:spacing w:val="-8"/>
        </w:rPr>
        <w:t>гармонично,</w:t>
      </w:r>
      <w:r>
        <w:rPr>
          <w:spacing w:val="-15"/>
        </w:rPr>
        <w:t xml:space="preserve"> </w:t>
      </w:r>
      <w:r>
        <w:rPr>
          <w:spacing w:val="-7"/>
        </w:rPr>
        <w:t>максимально</w:t>
      </w:r>
      <w:r>
        <w:rPr>
          <w:spacing w:val="-14"/>
        </w:rPr>
        <w:t xml:space="preserve"> </w:t>
      </w:r>
      <w:r>
        <w:rPr>
          <w:spacing w:val="-7"/>
        </w:rPr>
        <w:t>усваивали</w:t>
      </w:r>
      <w:r>
        <w:rPr>
          <w:spacing w:val="-16"/>
        </w:rPr>
        <w:t xml:space="preserve"> </w:t>
      </w:r>
      <w:r>
        <w:rPr>
          <w:spacing w:val="-7"/>
        </w:rPr>
        <w:t>школьную</w:t>
      </w:r>
      <w:r>
        <w:rPr>
          <w:spacing w:val="-17"/>
        </w:rPr>
        <w:t xml:space="preserve"> </w:t>
      </w:r>
      <w:r>
        <w:rPr>
          <w:spacing w:val="-7"/>
        </w:rPr>
        <w:t>программу.</w:t>
      </w:r>
    </w:p>
    <w:p w:rsidR="00772D5B" w:rsidRDefault="00B60D71">
      <w:pPr>
        <w:pStyle w:val="a3"/>
        <w:spacing w:line="278" w:lineRule="auto"/>
        <w:ind w:left="173" w:right="272" w:firstLine="708"/>
        <w:jc w:val="both"/>
      </w:pPr>
      <w:r>
        <w:t>Питанию в школе придается особое значение, и оно должно соответствовать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-20"/>
        </w:rPr>
        <w:t xml:space="preserve"> </w:t>
      </w:r>
      <w:r>
        <w:t>требованиям:</w:t>
      </w:r>
    </w:p>
    <w:p w:rsidR="00772D5B" w:rsidRDefault="00B60D71">
      <w:pPr>
        <w:pStyle w:val="a5"/>
        <w:numPr>
          <w:ilvl w:val="0"/>
          <w:numId w:val="2"/>
        </w:numPr>
        <w:tabs>
          <w:tab w:val="left" w:pos="1305"/>
          <w:tab w:val="left" w:pos="1306"/>
          <w:tab w:val="left" w:pos="3120"/>
          <w:tab w:val="left" w:pos="5217"/>
          <w:tab w:val="left" w:pos="6616"/>
          <w:tab w:val="left" w:pos="8046"/>
          <w:tab w:val="left" w:pos="9457"/>
        </w:tabs>
        <w:spacing w:line="276" w:lineRule="auto"/>
        <w:ind w:right="278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</w:r>
      <w:r>
        <w:rPr>
          <w:spacing w:val="-1"/>
          <w:sz w:val="28"/>
        </w:rPr>
        <w:t>энергетической</w:t>
      </w:r>
      <w:r>
        <w:rPr>
          <w:spacing w:val="-1"/>
          <w:sz w:val="28"/>
        </w:rPr>
        <w:tab/>
      </w:r>
      <w:r>
        <w:rPr>
          <w:sz w:val="28"/>
        </w:rPr>
        <w:t>ценности</w:t>
      </w:r>
      <w:r>
        <w:rPr>
          <w:sz w:val="28"/>
        </w:rPr>
        <w:tab/>
        <w:t>суточных</w:t>
      </w:r>
      <w:r>
        <w:rPr>
          <w:sz w:val="28"/>
        </w:rPr>
        <w:tab/>
        <w:t>рационов</w:t>
      </w:r>
      <w:r>
        <w:rPr>
          <w:sz w:val="28"/>
        </w:rPr>
        <w:tab/>
      </w:r>
      <w:r>
        <w:rPr>
          <w:spacing w:val="-7"/>
          <w:sz w:val="28"/>
        </w:rPr>
        <w:t>питания</w:t>
      </w:r>
      <w:r>
        <w:rPr>
          <w:spacing w:val="-67"/>
          <w:sz w:val="28"/>
        </w:rPr>
        <w:t xml:space="preserve"> </w:t>
      </w:r>
      <w:proofErr w:type="spellStart"/>
      <w:r>
        <w:rPr>
          <w:spacing w:val="-8"/>
          <w:sz w:val="28"/>
        </w:rPr>
        <w:t>энерг</w:t>
      </w:r>
      <w:r>
        <w:rPr>
          <w:spacing w:val="-8"/>
          <w:sz w:val="28"/>
        </w:rPr>
        <w:t>отратам</w:t>
      </w:r>
      <w:proofErr w:type="spellEnd"/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обучающихся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воспитанников;</w:t>
      </w:r>
    </w:p>
    <w:p w:rsidR="00772D5B" w:rsidRDefault="00B60D71">
      <w:pPr>
        <w:pStyle w:val="a5"/>
        <w:numPr>
          <w:ilvl w:val="0"/>
          <w:numId w:val="2"/>
        </w:numPr>
        <w:tabs>
          <w:tab w:val="left" w:pos="1305"/>
          <w:tab w:val="left" w:pos="1306"/>
        </w:tabs>
        <w:jc w:val="left"/>
        <w:rPr>
          <w:sz w:val="28"/>
        </w:rPr>
      </w:pPr>
      <w:r>
        <w:rPr>
          <w:sz w:val="28"/>
        </w:rPr>
        <w:t>сбалансированность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питания;</w:t>
      </w:r>
    </w:p>
    <w:p w:rsidR="00772D5B" w:rsidRDefault="00B60D71">
      <w:pPr>
        <w:pStyle w:val="a5"/>
        <w:numPr>
          <w:ilvl w:val="0"/>
          <w:numId w:val="2"/>
        </w:numPr>
        <w:tabs>
          <w:tab w:val="left" w:pos="1305"/>
          <w:tab w:val="left" w:pos="1306"/>
        </w:tabs>
        <w:spacing w:before="41"/>
        <w:jc w:val="left"/>
        <w:rPr>
          <w:sz w:val="28"/>
        </w:rPr>
      </w:pPr>
      <w:r>
        <w:rPr>
          <w:sz w:val="28"/>
        </w:rPr>
        <w:t>оптимальный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772D5B" w:rsidRDefault="00772D5B">
      <w:pPr>
        <w:rPr>
          <w:sz w:val="28"/>
        </w:rPr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1"/>
        <w:rPr>
          <w:sz w:val="14"/>
        </w:rPr>
      </w:pPr>
    </w:p>
    <w:p w:rsidR="00772D5B" w:rsidRDefault="00B60D71">
      <w:pPr>
        <w:pStyle w:val="a5"/>
        <w:numPr>
          <w:ilvl w:val="0"/>
          <w:numId w:val="2"/>
        </w:numPr>
        <w:tabs>
          <w:tab w:val="left" w:pos="1306"/>
        </w:tabs>
        <w:spacing w:before="92" w:line="276" w:lineRule="auto"/>
        <w:ind w:right="29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 питания их высоких вкусовых качеств и сохранения 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ценности;</w:t>
      </w:r>
    </w:p>
    <w:p w:rsidR="00772D5B" w:rsidRDefault="00B60D71">
      <w:pPr>
        <w:pStyle w:val="a5"/>
        <w:numPr>
          <w:ilvl w:val="0"/>
          <w:numId w:val="2"/>
        </w:numPr>
        <w:tabs>
          <w:tab w:val="left" w:pos="1306"/>
        </w:tabs>
        <w:spacing w:line="276" w:lineRule="auto"/>
        <w:ind w:right="27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pacing w:val="-7"/>
          <w:sz w:val="28"/>
        </w:rPr>
        <w:t>(потребность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7"/>
          <w:sz w:val="28"/>
        </w:rPr>
        <w:t>диетическом</w:t>
      </w:r>
      <w:r>
        <w:rPr>
          <w:spacing w:val="-18"/>
          <w:sz w:val="28"/>
        </w:rPr>
        <w:t xml:space="preserve"> </w:t>
      </w:r>
      <w:r>
        <w:rPr>
          <w:spacing w:val="-7"/>
          <w:sz w:val="28"/>
        </w:rPr>
        <w:t>питании,</w:t>
      </w:r>
      <w:r>
        <w:rPr>
          <w:spacing w:val="-18"/>
          <w:sz w:val="28"/>
        </w:rPr>
        <w:t xml:space="preserve"> </w:t>
      </w:r>
      <w:r>
        <w:rPr>
          <w:spacing w:val="-7"/>
          <w:sz w:val="28"/>
        </w:rPr>
        <w:t>пищевая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аллергия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прочее);</w:t>
      </w:r>
    </w:p>
    <w:p w:rsidR="00772D5B" w:rsidRDefault="00B60D71">
      <w:pPr>
        <w:pStyle w:val="a5"/>
        <w:numPr>
          <w:ilvl w:val="0"/>
          <w:numId w:val="2"/>
        </w:numPr>
        <w:tabs>
          <w:tab w:val="left" w:pos="1306"/>
        </w:tabs>
        <w:spacing w:before="1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санитарно-гигиенической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</w:t>
      </w:r>
      <w:r>
        <w:rPr>
          <w:sz w:val="28"/>
        </w:rPr>
        <w:t>сти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:rsidR="00772D5B" w:rsidRDefault="00B60D71">
      <w:pPr>
        <w:pStyle w:val="a5"/>
        <w:numPr>
          <w:ilvl w:val="0"/>
          <w:numId w:val="2"/>
        </w:numPr>
        <w:tabs>
          <w:tab w:val="left" w:pos="1306"/>
        </w:tabs>
        <w:spacing w:before="48" w:line="276" w:lineRule="auto"/>
        <w:ind w:right="284"/>
        <w:rPr>
          <w:sz w:val="28"/>
        </w:rPr>
      </w:pPr>
      <w:proofErr w:type="gramStart"/>
      <w:r>
        <w:rPr>
          <w:sz w:val="28"/>
        </w:rPr>
        <w:t>соответствие сырья и продуктов, используемых в питании, 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 техническим регламентом на соковую продукцию из фруктов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овощей, техническим регламентом на масложировую продукцию, 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 утвержденным Решением Комиссии таможенного союза от</w:t>
      </w:r>
      <w:r>
        <w:rPr>
          <w:spacing w:val="1"/>
          <w:sz w:val="28"/>
        </w:rPr>
        <w:t xml:space="preserve"> </w:t>
      </w:r>
      <w:r>
        <w:rPr>
          <w:sz w:val="28"/>
        </w:rPr>
        <w:t>28.05.2010 №</w:t>
      </w:r>
      <w:r>
        <w:rPr>
          <w:spacing w:val="-4"/>
          <w:sz w:val="28"/>
        </w:rPr>
        <w:t xml:space="preserve"> </w:t>
      </w:r>
      <w:r>
        <w:rPr>
          <w:sz w:val="28"/>
        </w:rPr>
        <w:t>299,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2.3.2.1940-05,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2.3.2.107</w:t>
      </w:r>
      <w:r>
        <w:rPr>
          <w:sz w:val="28"/>
        </w:rPr>
        <w:t>8-01.</w:t>
      </w:r>
      <w:proofErr w:type="gramEnd"/>
    </w:p>
    <w:p w:rsidR="00772D5B" w:rsidRDefault="00B60D71">
      <w:pPr>
        <w:pStyle w:val="Heading1"/>
        <w:spacing w:before="6"/>
        <w:ind w:left="881"/>
      </w:pPr>
      <w:r>
        <w:t>Важно:</w:t>
      </w:r>
    </w:p>
    <w:p w:rsidR="00772D5B" w:rsidRDefault="00B60D71">
      <w:pPr>
        <w:pStyle w:val="a5"/>
        <w:numPr>
          <w:ilvl w:val="0"/>
          <w:numId w:val="2"/>
        </w:numPr>
        <w:tabs>
          <w:tab w:val="left" w:pos="1305"/>
          <w:tab w:val="left" w:pos="1306"/>
        </w:tabs>
        <w:spacing w:before="4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7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4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92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75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75"/>
          <w:sz w:val="28"/>
        </w:rPr>
        <w:t xml:space="preserve"> </w:t>
      </w:r>
      <w:r>
        <w:rPr>
          <w:sz w:val="28"/>
        </w:rPr>
        <w:t>предпочтений;</w:t>
      </w:r>
    </w:p>
    <w:p w:rsidR="00772D5B" w:rsidRDefault="00B60D71">
      <w:pPr>
        <w:pStyle w:val="a5"/>
        <w:numPr>
          <w:ilvl w:val="0"/>
          <w:numId w:val="2"/>
        </w:numPr>
        <w:tabs>
          <w:tab w:val="left" w:pos="1305"/>
          <w:tab w:val="left" w:pos="1306"/>
        </w:tabs>
        <w:spacing w:before="50" w:line="276" w:lineRule="auto"/>
        <w:ind w:right="293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6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6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59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6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6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родителями;</w:t>
      </w:r>
    </w:p>
    <w:p w:rsidR="00772D5B" w:rsidRDefault="00B60D71">
      <w:pPr>
        <w:pStyle w:val="a5"/>
        <w:numPr>
          <w:ilvl w:val="0"/>
          <w:numId w:val="2"/>
        </w:numPr>
        <w:tabs>
          <w:tab w:val="left" w:pos="1305"/>
          <w:tab w:val="left" w:pos="1306"/>
          <w:tab w:val="left" w:pos="2864"/>
          <w:tab w:val="left" w:pos="4642"/>
          <w:tab w:val="left" w:pos="6073"/>
          <w:tab w:val="left" w:pos="8639"/>
        </w:tabs>
        <w:spacing w:line="276" w:lineRule="auto"/>
        <w:ind w:right="303"/>
        <w:jc w:val="left"/>
        <w:rPr>
          <w:sz w:val="28"/>
        </w:rPr>
      </w:pPr>
      <w:r>
        <w:rPr>
          <w:sz w:val="28"/>
        </w:rPr>
        <w:t>контроль</w:t>
      </w:r>
      <w:r>
        <w:rPr>
          <w:sz w:val="28"/>
        </w:rPr>
        <w:tab/>
        <w:t>школьного</w:t>
      </w:r>
      <w:r>
        <w:rPr>
          <w:sz w:val="28"/>
        </w:rPr>
        <w:tab/>
        <w:t>питания</w:t>
      </w:r>
      <w:r>
        <w:rPr>
          <w:sz w:val="28"/>
        </w:rPr>
        <w:tab/>
        <w:t>представителями</w:t>
      </w:r>
      <w:r>
        <w:rPr>
          <w:sz w:val="28"/>
        </w:rPr>
        <w:tab/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комитетов.</w:t>
      </w:r>
    </w:p>
    <w:p w:rsidR="00772D5B" w:rsidRDefault="00B60D71">
      <w:pPr>
        <w:pStyle w:val="a3"/>
        <w:spacing w:line="276" w:lineRule="auto"/>
        <w:ind w:left="173" w:right="277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10-дневное (возможно составление цикличного меню на 14, 20, 28 дней) цикличное</w:t>
      </w:r>
      <w:r>
        <w:rPr>
          <w:spacing w:val="1"/>
        </w:rPr>
        <w:t xml:space="preserve"> </w:t>
      </w:r>
      <w:r>
        <w:t>сбалансированное меню с учетом возраста детей, разнообразия блюд и продуктов,</w:t>
      </w:r>
      <w:r>
        <w:rPr>
          <w:spacing w:val="1"/>
        </w:rPr>
        <w:t xml:space="preserve"> </w:t>
      </w:r>
      <w:r>
        <w:t>согласованное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управлением</w:t>
      </w:r>
      <w:r>
        <w:rPr>
          <w:spacing w:val="-14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Самарской</w:t>
      </w:r>
      <w:r>
        <w:rPr>
          <w:spacing w:val="-14"/>
        </w:rPr>
        <w:t xml:space="preserve"> </w:t>
      </w:r>
      <w:r>
        <w:t>области,</w:t>
      </w:r>
      <w:r>
        <w:rPr>
          <w:spacing w:val="-14"/>
        </w:rPr>
        <w:t xml:space="preserve"> </w:t>
      </w:r>
      <w:r>
        <w:t>сос</w:t>
      </w:r>
      <w:r>
        <w:t>тавленное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СанПиН2.4.5.2409-08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среднего-</w:t>
      </w:r>
      <w:r>
        <w:rPr>
          <w:spacing w:val="1"/>
        </w:rPr>
        <w:t xml:space="preserve"> </w:t>
      </w:r>
      <w:r>
        <w:t>специального образования». В течение десяти дней н</w:t>
      </w:r>
      <w:r>
        <w:t>и одно блюдо не повторяется.</w:t>
      </w:r>
      <w:r>
        <w:rPr>
          <w:spacing w:val="1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размещено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772D5B" w:rsidRDefault="00B60D71">
      <w:pPr>
        <w:pStyle w:val="a3"/>
        <w:spacing w:line="276" w:lineRule="auto"/>
        <w:ind w:left="173" w:right="278" w:firstLine="708"/>
        <w:jc w:val="both"/>
      </w:pPr>
      <w:r>
        <w:t>Примерное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t>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сезонности,</w:t>
      </w:r>
      <w:r>
        <w:rPr>
          <w:spacing w:val="1"/>
        </w:rPr>
        <w:t xml:space="preserve"> </w:t>
      </w:r>
      <w:r>
        <w:t>необходимого количества основных пищевых веществ и требуемой калорийности</w:t>
      </w:r>
      <w:r>
        <w:rPr>
          <w:spacing w:val="1"/>
        </w:rPr>
        <w:t xml:space="preserve"> </w:t>
      </w:r>
      <w:r>
        <w:rPr>
          <w:spacing w:val="-6"/>
        </w:rPr>
        <w:t>суточного</w:t>
      </w:r>
      <w:r>
        <w:rPr>
          <w:spacing w:val="-14"/>
        </w:rPr>
        <w:t xml:space="preserve"> </w:t>
      </w:r>
      <w:r>
        <w:rPr>
          <w:spacing w:val="-6"/>
        </w:rPr>
        <w:t>рациона,</w:t>
      </w:r>
      <w:r>
        <w:rPr>
          <w:spacing w:val="-13"/>
        </w:rPr>
        <w:t xml:space="preserve"> </w:t>
      </w:r>
      <w:r>
        <w:rPr>
          <w:spacing w:val="-6"/>
        </w:rPr>
        <w:t>дифференцированного</w:t>
      </w:r>
      <w:r>
        <w:rPr>
          <w:spacing w:val="-13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возрастным</w:t>
      </w:r>
      <w:r>
        <w:rPr>
          <w:spacing w:val="-12"/>
        </w:rPr>
        <w:t xml:space="preserve"> </w:t>
      </w:r>
      <w:r>
        <w:rPr>
          <w:spacing w:val="-5"/>
        </w:rPr>
        <w:t>группам</w:t>
      </w:r>
      <w:r>
        <w:rPr>
          <w:spacing w:val="-15"/>
        </w:rPr>
        <w:t xml:space="preserve"> </w:t>
      </w:r>
      <w:r>
        <w:rPr>
          <w:spacing w:val="-5"/>
        </w:rPr>
        <w:t>обучающихся.</w:t>
      </w:r>
    </w:p>
    <w:p w:rsidR="00772D5B" w:rsidRDefault="00B60D71">
      <w:pPr>
        <w:pStyle w:val="a3"/>
        <w:spacing w:line="276" w:lineRule="auto"/>
        <w:ind w:left="173" w:right="276" w:firstLine="708"/>
        <w:jc w:val="both"/>
      </w:pPr>
      <w:r>
        <w:rPr>
          <w:spacing w:val="-6"/>
        </w:rPr>
        <w:t>Фактический</w:t>
      </w:r>
      <w:r>
        <w:rPr>
          <w:spacing w:val="-26"/>
        </w:rPr>
        <w:t xml:space="preserve"> </w:t>
      </w:r>
      <w:r>
        <w:rPr>
          <w:spacing w:val="-6"/>
        </w:rPr>
        <w:t>рацион</w:t>
      </w:r>
      <w:r>
        <w:rPr>
          <w:spacing w:val="-21"/>
        </w:rPr>
        <w:t xml:space="preserve"> </w:t>
      </w:r>
      <w:r>
        <w:rPr>
          <w:spacing w:val="-6"/>
        </w:rPr>
        <w:t>питания</w:t>
      </w:r>
      <w:r>
        <w:rPr>
          <w:spacing w:val="-27"/>
        </w:rPr>
        <w:t xml:space="preserve"> </w:t>
      </w:r>
      <w:r>
        <w:rPr>
          <w:spacing w:val="-6"/>
        </w:rPr>
        <w:t>должен</w:t>
      </w:r>
      <w:r>
        <w:rPr>
          <w:spacing w:val="-23"/>
        </w:rPr>
        <w:t xml:space="preserve"> </w:t>
      </w:r>
      <w:r>
        <w:rPr>
          <w:spacing w:val="-6"/>
        </w:rPr>
        <w:t>соответствовать</w:t>
      </w:r>
      <w:r>
        <w:rPr>
          <w:spacing w:val="-25"/>
        </w:rPr>
        <w:t xml:space="preserve"> </w:t>
      </w:r>
      <w:r>
        <w:rPr>
          <w:spacing w:val="-5"/>
        </w:rPr>
        <w:t>утвержденному</w:t>
      </w:r>
      <w:r>
        <w:rPr>
          <w:spacing w:val="-29"/>
        </w:rPr>
        <w:t xml:space="preserve"> </w:t>
      </w:r>
      <w:r>
        <w:rPr>
          <w:spacing w:val="-5"/>
        </w:rPr>
        <w:t>примерному</w:t>
      </w:r>
      <w:r>
        <w:rPr>
          <w:spacing w:val="-67"/>
        </w:rPr>
        <w:t xml:space="preserve"> </w:t>
      </w:r>
      <w:r>
        <w:rPr>
          <w:spacing w:val="-1"/>
        </w:rPr>
        <w:t>меню.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исключительных</w:t>
      </w:r>
      <w:r>
        <w:rPr>
          <w:spacing w:val="-12"/>
        </w:rPr>
        <w:t xml:space="preserve"> </w:t>
      </w:r>
      <w:r>
        <w:rPr>
          <w:spacing w:val="-1"/>
        </w:rPr>
        <w:t>случаях</w:t>
      </w:r>
      <w:r>
        <w:rPr>
          <w:spacing w:val="-12"/>
        </w:rPr>
        <w:t xml:space="preserve"> </w:t>
      </w:r>
      <w:r>
        <w:rPr>
          <w:spacing w:val="-1"/>
        </w:rPr>
        <w:t>допускается</w:t>
      </w:r>
      <w:r>
        <w:rPr>
          <w:spacing w:val="-11"/>
        </w:rPr>
        <w:t xml:space="preserve"> </w:t>
      </w:r>
      <w:r>
        <w:t>замена</w:t>
      </w:r>
      <w:r>
        <w:rPr>
          <w:spacing w:val="-13"/>
        </w:rPr>
        <w:t xml:space="preserve"> </w:t>
      </w:r>
      <w:r>
        <w:t>одних</w:t>
      </w:r>
      <w:r>
        <w:rPr>
          <w:spacing w:val="-12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</w:t>
      </w:r>
      <w:r>
        <w:t>еню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rPr>
          <w:spacing w:val="-5"/>
        </w:rPr>
        <w:t>количественно</w:t>
      </w:r>
      <w:r>
        <w:rPr>
          <w:spacing w:val="-11"/>
        </w:rPr>
        <w:t xml:space="preserve"> </w:t>
      </w:r>
      <w:r>
        <w:rPr>
          <w:spacing w:val="-5"/>
        </w:rPr>
        <w:t>составе</w:t>
      </w:r>
      <w:r>
        <w:rPr>
          <w:spacing w:val="-11"/>
        </w:rPr>
        <w:t xml:space="preserve"> </w:t>
      </w:r>
      <w:r>
        <w:rPr>
          <w:spacing w:val="-5"/>
        </w:rPr>
        <w:t>блюд,</w:t>
      </w:r>
      <w:r>
        <w:rPr>
          <w:spacing w:val="-11"/>
        </w:rPr>
        <w:t xml:space="preserve"> </w:t>
      </w:r>
      <w:r>
        <w:rPr>
          <w:spacing w:val="-5"/>
        </w:rPr>
        <w:t>энергетической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пищевой</w:t>
      </w:r>
      <w:r>
        <w:rPr>
          <w:spacing w:val="-11"/>
        </w:rPr>
        <w:t xml:space="preserve"> </w:t>
      </w:r>
      <w:r>
        <w:rPr>
          <w:spacing w:val="-4"/>
        </w:rPr>
        <w:t>ценности,</w:t>
      </w:r>
      <w:r>
        <w:rPr>
          <w:spacing w:val="-10"/>
        </w:rPr>
        <w:t xml:space="preserve"> </w:t>
      </w:r>
      <w:r>
        <w:rPr>
          <w:spacing w:val="-4"/>
        </w:rPr>
        <w:t>включая</w:t>
      </w:r>
      <w:r>
        <w:rPr>
          <w:spacing w:val="-10"/>
        </w:rPr>
        <w:t xml:space="preserve"> </w:t>
      </w:r>
      <w:r>
        <w:rPr>
          <w:spacing w:val="-4"/>
        </w:rPr>
        <w:t>содержание</w:t>
      </w:r>
      <w:r>
        <w:rPr>
          <w:spacing w:val="-68"/>
        </w:rPr>
        <w:t xml:space="preserve"> </w:t>
      </w:r>
      <w:r>
        <w:rPr>
          <w:spacing w:val="-1"/>
        </w:rPr>
        <w:t>витаминов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минеральных</w:t>
      </w:r>
      <w:r>
        <w:rPr>
          <w:spacing w:val="-15"/>
        </w:rPr>
        <w:t xml:space="preserve"> </w:t>
      </w:r>
      <w:r>
        <w:t>веществ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каждом</w:t>
      </w:r>
      <w:r>
        <w:rPr>
          <w:spacing w:val="-17"/>
        </w:rPr>
        <w:t xml:space="preserve"> </w:t>
      </w:r>
      <w:r>
        <w:t>блюде.</w:t>
      </w:r>
    </w:p>
    <w:p w:rsidR="00772D5B" w:rsidRDefault="00B60D71">
      <w:pPr>
        <w:pStyle w:val="Heading1"/>
        <w:spacing w:before="4" w:line="276" w:lineRule="auto"/>
        <w:ind w:left="173" w:right="283" w:firstLine="708"/>
        <w:jc w:val="both"/>
      </w:pPr>
      <w:proofErr w:type="gramStart"/>
      <w:r>
        <w:t>Контроль за</w:t>
      </w:r>
      <w:proofErr w:type="gramEnd"/>
      <w:r>
        <w:t xml:space="preserve"> питанием учащихся в школе, за соблюдением санитарных</w:t>
      </w:r>
      <w:r>
        <w:rPr>
          <w:spacing w:val="1"/>
        </w:rPr>
        <w:t xml:space="preserve"> </w:t>
      </w:r>
      <w:r>
        <w:t>норм, правил при приготовлении пищи, а также сроком реализации продуктов</w:t>
      </w:r>
      <w:r>
        <w:rPr>
          <w:spacing w:val="1"/>
        </w:rPr>
        <w:t xml:space="preserve"> </w:t>
      </w:r>
      <w:r>
        <w:t>осуществляют</w:t>
      </w:r>
      <w:r>
        <w:rPr>
          <w:spacing w:val="-3"/>
        </w:rPr>
        <w:t xml:space="preserve"> </w:t>
      </w:r>
      <w:proofErr w:type="spellStart"/>
      <w:r>
        <w:t>бракеражные</w:t>
      </w:r>
      <w:proofErr w:type="spellEnd"/>
      <w:r>
        <w:t xml:space="preserve"> комиссии.</w:t>
      </w:r>
    </w:p>
    <w:p w:rsidR="00772D5B" w:rsidRDefault="00772D5B">
      <w:pPr>
        <w:spacing w:line="276" w:lineRule="auto"/>
        <w:jc w:val="both"/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3"/>
        <w:rPr>
          <w:b/>
          <w:sz w:val="14"/>
        </w:rPr>
      </w:pPr>
    </w:p>
    <w:p w:rsidR="00772D5B" w:rsidRDefault="00B60D71">
      <w:pPr>
        <w:pStyle w:val="a3"/>
        <w:spacing w:before="90" w:line="276" w:lineRule="auto"/>
        <w:ind w:left="173" w:right="289" w:firstLine="708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proofErr w:type="spellStart"/>
      <w:r>
        <w:t>бракеражных</w:t>
      </w:r>
      <w:proofErr w:type="spellEnd"/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реализаци</w:t>
      </w:r>
      <w:r>
        <w:t>и</w:t>
      </w:r>
      <w:r>
        <w:rPr>
          <w:spacing w:val="1"/>
        </w:rPr>
        <w:t xml:space="preserve"> </w:t>
      </w:r>
      <w:r>
        <w:t>сырых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 согласно Методическим рекомендациям по проведению родительского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71"/>
        </w:rPr>
        <w:t xml:space="preserve"> </w:t>
      </w:r>
      <w:r>
        <w:t>за</w:t>
      </w:r>
      <w:proofErr w:type="gramEnd"/>
      <w:r>
        <w:rPr>
          <w:spacing w:val="71"/>
        </w:rPr>
        <w:t xml:space="preserve"> </w:t>
      </w:r>
      <w:r>
        <w:t>организацией</w:t>
      </w:r>
      <w:r>
        <w:rPr>
          <w:spacing w:val="71"/>
        </w:rPr>
        <w:t xml:space="preserve"> </w:t>
      </w:r>
      <w:r>
        <w:t>горячего</w:t>
      </w:r>
      <w:r>
        <w:rPr>
          <w:spacing w:val="7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18.05.2020</w:t>
      </w:r>
      <w:r>
        <w:rPr>
          <w:spacing w:val="1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2.4.0180-20.</w:t>
      </w: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spacing w:before="1"/>
        <w:rPr>
          <w:sz w:val="23"/>
        </w:rPr>
      </w:pPr>
      <w:r w:rsidRPr="00772D5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5.2pt;margin-top:14.5pt;width:513.35pt;height:18.5pt;z-index:-15725056;mso-wrap-distance-left:0;mso-wrap-distance-right:0;mso-position-horizontal-relative:page" fillcolor="#1346b3" stroked="f">
            <v:textbox inset="0,0,0,0">
              <w:txbxContent>
                <w:p w:rsidR="00772D5B" w:rsidRDefault="00B60D71">
                  <w:pPr>
                    <w:spacing w:line="320" w:lineRule="exact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7.</w:t>
                  </w:r>
                  <w:r>
                    <w:rPr>
                      <w:b/>
                      <w:color w:val="FFFFFF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ПОПУЛЯРНЫЕ</w:t>
                  </w:r>
                  <w:r>
                    <w:rPr>
                      <w:b/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ВОПРОСЫ</w:t>
                  </w:r>
                  <w:r>
                    <w:rPr>
                      <w:b/>
                      <w:color w:val="FFFFFF"/>
                      <w:spacing w:val="6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И ОТВЕТЫ</w:t>
                  </w:r>
                  <w:r>
                    <w:rPr>
                      <w:b/>
                      <w:color w:val="FFFFFF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ПО</w:t>
                  </w:r>
                  <w:r>
                    <w:rPr>
                      <w:b/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ГОРЯЧЕМУ ПИТАНИЮ</w:t>
                  </w:r>
                </w:p>
              </w:txbxContent>
            </v:textbox>
            <w10:wrap type="topAndBottom" anchorx="page"/>
          </v:shape>
        </w:pict>
      </w: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spacing w:before="3"/>
        <w:rPr>
          <w:sz w:val="14"/>
        </w:rPr>
      </w:pPr>
      <w:r w:rsidRPr="00772D5B">
        <w:pict>
          <v:shape id="_x0000_s1032" type="#_x0000_t202" style="position:absolute;margin-left:55.2pt;margin-top:9.4pt;width:513.35pt;height:18.5pt;z-index:-15724544;mso-wrap-distance-left:0;mso-wrap-distance-right:0;mso-position-horizontal-relative:page" fillcolor="#f4f7fb" stroked="f">
            <v:textbox inset="0,0,0,0">
              <w:txbxContent>
                <w:p w:rsidR="00772D5B" w:rsidRDefault="00B60D71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1E3684"/>
                      <w:sz w:val="28"/>
                    </w:rPr>
                    <w:t>№1.</w:t>
                  </w:r>
                  <w:r>
                    <w:rPr>
                      <w:b/>
                      <w:color w:val="1E3684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Что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представляет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собой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горячее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питание?</w:t>
                  </w:r>
                </w:p>
              </w:txbxContent>
            </v:textbox>
            <w10:wrap type="topAndBottom" anchorx="page"/>
          </v:shape>
        </w:pict>
      </w:r>
    </w:p>
    <w:p w:rsidR="00772D5B" w:rsidRDefault="00B60D71">
      <w:pPr>
        <w:pStyle w:val="a3"/>
        <w:spacing w:line="300" w:lineRule="exact"/>
        <w:ind w:left="881"/>
      </w:pPr>
      <w:r>
        <w:t>Внесенные</w:t>
      </w:r>
      <w:r>
        <w:rPr>
          <w:spacing w:val="47"/>
        </w:rPr>
        <w:t xml:space="preserve"> </w:t>
      </w:r>
      <w:r>
        <w:t>изменения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Федеральный</w:t>
      </w:r>
      <w:r>
        <w:rPr>
          <w:spacing w:val="48"/>
        </w:rPr>
        <w:t xml:space="preserve"> </w:t>
      </w:r>
      <w:r>
        <w:t>закон</w:t>
      </w:r>
      <w:r>
        <w:rPr>
          <w:spacing w:val="54"/>
        </w:rPr>
        <w:t xml:space="preserve"> </w:t>
      </w:r>
      <w:r>
        <w:t>«Об</w:t>
      </w:r>
      <w:r>
        <w:rPr>
          <w:spacing w:val="48"/>
        </w:rPr>
        <w:t xml:space="preserve"> </w:t>
      </w:r>
      <w:r>
        <w:t>образовании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proofErr w:type="gramStart"/>
      <w:r>
        <w:t>Российской</w:t>
      </w:r>
      <w:proofErr w:type="gramEnd"/>
    </w:p>
    <w:p w:rsidR="00772D5B" w:rsidRDefault="00B60D71">
      <w:pPr>
        <w:pStyle w:val="a3"/>
        <w:spacing w:before="50" w:line="276" w:lineRule="auto"/>
        <w:ind w:left="173"/>
      </w:pPr>
      <w:r>
        <w:t>Федерации»</w:t>
      </w:r>
      <w:r>
        <w:rPr>
          <w:spacing w:val="13"/>
        </w:rPr>
        <w:t xml:space="preserve"> </w:t>
      </w:r>
      <w:r>
        <w:t>зафиксировали</w:t>
      </w:r>
      <w:r>
        <w:rPr>
          <w:spacing w:val="15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обеспечить</w:t>
      </w:r>
      <w:r>
        <w:rPr>
          <w:spacing w:val="14"/>
        </w:rPr>
        <w:t xml:space="preserve"> </w:t>
      </w:r>
      <w:r>
        <w:t>учащихся</w:t>
      </w:r>
      <w:r>
        <w:rPr>
          <w:spacing w:val="16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бесплатным</w:t>
      </w:r>
      <w:r>
        <w:rPr>
          <w:spacing w:val="-1"/>
        </w:rPr>
        <w:t xml:space="preserve"> </w:t>
      </w:r>
      <w:r>
        <w:t>горячим</w:t>
      </w:r>
      <w:r>
        <w:rPr>
          <w:spacing w:val="-2"/>
        </w:rPr>
        <w:t xml:space="preserve"> </w:t>
      </w:r>
      <w:r>
        <w:t>питанием не</w:t>
      </w:r>
      <w:r>
        <w:rPr>
          <w:spacing w:val="-1"/>
        </w:rPr>
        <w:t xml:space="preserve"> </w:t>
      </w:r>
      <w:r>
        <w:t>менее одного</w:t>
      </w:r>
      <w:r>
        <w:rPr>
          <w:spacing w:val="-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день.</w:t>
      </w:r>
    </w:p>
    <w:p w:rsidR="00772D5B" w:rsidRDefault="00B60D71">
      <w:pPr>
        <w:pStyle w:val="a3"/>
        <w:spacing w:line="321" w:lineRule="exact"/>
        <w:ind w:left="881"/>
      </w:pPr>
      <w:r>
        <w:t>Школы</w:t>
      </w:r>
      <w:r>
        <w:rPr>
          <w:spacing w:val="-3"/>
        </w:rPr>
        <w:t xml:space="preserve"> </w:t>
      </w:r>
      <w:r>
        <w:t>обязаны</w:t>
      </w:r>
      <w:r>
        <w:rPr>
          <w:spacing w:val="-6"/>
        </w:rPr>
        <w:t xml:space="preserve"> </w:t>
      </w:r>
      <w:r>
        <w:t>предоставить:</w:t>
      </w:r>
    </w:p>
    <w:p w:rsidR="00772D5B" w:rsidRDefault="00B60D71">
      <w:pPr>
        <w:pStyle w:val="a5"/>
        <w:numPr>
          <w:ilvl w:val="0"/>
          <w:numId w:val="1"/>
        </w:numPr>
        <w:tabs>
          <w:tab w:val="left" w:pos="1026"/>
        </w:tabs>
        <w:spacing w:before="50" w:line="276" w:lineRule="auto"/>
        <w:ind w:right="279" w:firstLine="708"/>
        <w:rPr>
          <w:sz w:val="28"/>
        </w:rPr>
      </w:pPr>
      <w:r>
        <w:rPr>
          <w:sz w:val="28"/>
        </w:rPr>
        <w:t>качественное, полноценное горячее питание, не допуская подмены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полумерами (разогретыми</w:t>
      </w:r>
      <w:r>
        <w:rPr>
          <w:spacing w:val="-1"/>
          <w:sz w:val="28"/>
        </w:rPr>
        <w:t xml:space="preserve"> </w:t>
      </w:r>
      <w:r>
        <w:rPr>
          <w:sz w:val="28"/>
        </w:rPr>
        <w:t>бутербродами с</w:t>
      </w:r>
      <w:r>
        <w:rPr>
          <w:spacing w:val="-2"/>
          <w:sz w:val="28"/>
        </w:rPr>
        <w:t xml:space="preserve"> </w:t>
      </w:r>
      <w:r>
        <w:rPr>
          <w:sz w:val="28"/>
        </w:rPr>
        <w:t>чаем или</w:t>
      </w:r>
      <w:r>
        <w:rPr>
          <w:spacing w:val="-4"/>
          <w:sz w:val="28"/>
        </w:rPr>
        <w:t xml:space="preserve"> </w:t>
      </w:r>
      <w:r>
        <w:rPr>
          <w:sz w:val="28"/>
        </w:rPr>
        <w:t>чем-то</w:t>
      </w:r>
      <w:r>
        <w:rPr>
          <w:spacing w:val="-3"/>
          <w:sz w:val="28"/>
        </w:rPr>
        <w:t xml:space="preserve"> </w:t>
      </w:r>
      <w:r>
        <w:rPr>
          <w:sz w:val="28"/>
        </w:rPr>
        <w:t>иным);</w:t>
      </w:r>
    </w:p>
    <w:p w:rsidR="00772D5B" w:rsidRDefault="00B60D71">
      <w:pPr>
        <w:pStyle w:val="a5"/>
        <w:numPr>
          <w:ilvl w:val="0"/>
          <w:numId w:val="1"/>
        </w:numPr>
        <w:tabs>
          <w:tab w:val="left" w:pos="1026"/>
        </w:tabs>
        <w:spacing w:line="321" w:lineRule="exact"/>
        <w:ind w:left="1025" w:hanging="145"/>
        <w:rPr>
          <w:sz w:val="28"/>
        </w:rPr>
      </w:pPr>
      <w:r>
        <w:rPr>
          <w:spacing w:val="-6"/>
          <w:sz w:val="28"/>
        </w:rPr>
        <w:t>горячее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питание,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отвечающее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всем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стандартам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требованиям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безопасности;</w:t>
      </w:r>
    </w:p>
    <w:p w:rsidR="00772D5B" w:rsidRDefault="00B60D71">
      <w:pPr>
        <w:pStyle w:val="a5"/>
        <w:numPr>
          <w:ilvl w:val="0"/>
          <w:numId w:val="1"/>
        </w:numPr>
        <w:tabs>
          <w:tab w:val="left" w:pos="1026"/>
        </w:tabs>
        <w:spacing w:before="47"/>
        <w:ind w:left="1025" w:hanging="145"/>
        <w:rPr>
          <w:sz w:val="28"/>
        </w:rPr>
      </w:pPr>
      <w:r>
        <w:rPr>
          <w:spacing w:val="-6"/>
          <w:sz w:val="28"/>
        </w:rPr>
        <w:t>питание,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включающее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горячее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блюдо,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считая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горячего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напитка;</w:t>
      </w:r>
    </w:p>
    <w:p w:rsidR="00772D5B" w:rsidRDefault="00B60D71">
      <w:pPr>
        <w:pStyle w:val="a5"/>
        <w:numPr>
          <w:ilvl w:val="0"/>
          <w:numId w:val="1"/>
        </w:numPr>
        <w:tabs>
          <w:tab w:val="left" w:pos="1026"/>
        </w:tabs>
        <w:spacing w:before="51" w:line="276" w:lineRule="auto"/>
        <w:ind w:right="277" w:firstLine="708"/>
        <w:rPr>
          <w:sz w:val="28"/>
        </w:rPr>
      </w:pPr>
      <w:r>
        <w:rPr>
          <w:spacing w:val="-1"/>
          <w:sz w:val="28"/>
        </w:rPr>
        <w:t>сбалансированный</w:t>
      </w:r>
      <w:r>
        <w:rPr>
          <w:sz w:val="28"/>
        </w:rPr>
        <w:t xml:space="preserve"> рацион,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4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55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54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52"/>
          <w:sz w:val="28"/>
        </w:rPr>
        <w:t xml:space="preserve"> </w:t>
      </w:r>
      <w:r>
        <w:rPr>
          <w:sz w:val="28"/>
        </w:rPr>
        <w:t>блюдо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5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51"/>
          <w:sz w:val="28"/>
        </w:rPr>
        <w:t xml:space="preserve"> </w:t>
      </w:r>
      <w:r>
        <w:rPr>
          <w:sz w:val="28"/>
        </w:rPr>
        <w:t>блюдо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14"/>
          <w:sz w:val="28"/>
        </w:rPr>
        <w:t xml:space="preserve"> </w:t>
      </w:r>
      <w:r>
        <w:rPr>
          <w:sz w:val="28"/>
        </w:rPr>
        <w:t>пищи.</w:t>
      </w:r>
    </w:p>
    <w:p w:rsidR="00772D5B" w:rsidRDefault="00B60D71">
      <w:pPr>
        <w:pStyle w:val="a3"/>
        <w:spacing w:line="276" w:lineRule="auto"/>
        <w:ind w:left="173" w:right="280" w:firstLine="708"/>
        <w:jc w:val="both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государственных и муниципальных образовательных организациях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учредителями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1"/>
        </w:rPr>
        <w:t xml:space="preserve"> </w:t>
      </w:r>
      <w:r>
        <w:rPr>
          <w:b/>
        </w:rPr>
        <w:t>одного</w:t>
      </w:r>
      <w:r>
        <w:rPr>
          <w:b/>
          <w:spacing w:val="1"/>
        </w:rPr>
        <w:t xml:space="preserve"> </w:t>
      </w:r>
      <w:r>
        <w:rPr>
          <w:b/>
        </w:rPr>
        <w:t>раза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день</w:t>
      </w:r>
      <w:r>
        <w:rPr>
          <w:b/>
          <w:spacing w:val="-67"/>
        </w:rPr>
        <w:t xml:space="preserve"> </w:t>
      </w:r>
      <w:r>
        <w:rPr>
          <w:b/>
        </w:rPr>
        <w:t>бесплатным горячим питанием</w:t>
      </w:r>
      <w:r>
        <w:t>, предусматривающим наличие горячего блюда, не</w:t>
      </w:r>
      <w:r>
        <w:rPr>
          <w:spacing w:val="1"/>
        </w:rPr>
        <w:t xml:space="preserve"> </w:t>
      </w:r>
      <w:r>
        <w:t>считая</w:t>
      </w:r>
      <w:r>
        <w:rPr>
          <w:spacing w:val="-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напитка.</w:t>
      </w:r>
    </w:p>
    <w:p w:rsidR="00772D5B" w:rsidRDefault="00772D5B">
      <w:pPr>
        <w:pStyle w:val="a3"/>
        <w:spacing w:before="4"/>
        <w:rPr>
          <w:sz w:val="19"/>
        </w:rPr>
      </w:pPr>
      <w:r w:rsidRPr="00772D5B">
        <w:pict>
          <v:shape id="_x0000_s1031" type="#_x0000_t202" style="position:absolute;margin-left:55.2pt;margin-top:12.35pt;width:513.35pt;height:18.5pt;z-index:-15724032;mso-wrap-distance-left:0;mso-wrap-distance-right:0;mso-position-horizontal-relative:page" fillcolor="#f4f7fb" stroked="f">
            <v:textbox inset="0,0,0,0">
              <w:txbxContent>
                <w:p w:rsidR="00772D5B" w:rsidRDefault="00B60D71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1E3684"/>
                      <w:sz w:val="28"/>
                    </w:rPr>
                    <w:t>№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2.</w:t>
                  </w:r>
                  <w:r>
                    <w:rPr>
                      <w:b/>
                      <w:color w:val="1E3684"/>
                      <w:spacing w:val="67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Все</w:t>
                  </w:r>
                  <w:r>
                    <w:rPr>
                      <w:b/>
                      <w:color w:val="1E3684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ли</w:t>
                  </w:r>
                  <w:r>
                    <w:rPr>
                      <w:b/>
                      <w:color w:val="1E3684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категории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школьников</w:t>
                  </w:r>
                  <w:r>
                    <w:rPr>
                      <w:b/>
                      <w:color w:val="1E3684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включены</w:t>
                  </w:r>
                  <w:r>
                    <w:rPr>
                      <w:b/>
                      <w:color w:val="1E3684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в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процесс?</w:t>
                  </w:r>
                </w:p>
              </w:txbxContent>
            </v:textbox>
            <w10:wrap type="topAndBottom" anchorx="page"/>
          </v:shape>
        </w:pict>
      </w:r>
    </w:p>
    <w:p w:rsidR="00772D5B" w:rsidRDefault="00B60D71">
      <w:pPr>
        <w:pStyle w:val="a3"/>
        <w:spacing w:line="301" w:lineRule="exact"/>
        <w:ind w:left="881"/>
      </w:pPr>
      <w:r>
        <w:t>Горячим</w:t>
      </w:r>
      <w:r>
        <w:rPr>
          <w:spacing w:val="7"/>
        </w:rPr>
        <w:t xml:space="preserve"> </w:t>
      </w:r>
      <w:r>
        <w:t>питанием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школах</w:t>
      </w:r>
      <w:r>
        <w:rPr>
          <w:spacing w:val="14"/>
        </w:rPr>
        <w:t xml:space="preserve"> </w:t>
      </w:r>
      <w:r>
        <w:t>обеспечены</w:t>
      </w:r>
      <w:r>
        <w:rPr>
          <w:spacing w:val="11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учащиеся</w:t>
      </w:r>
      <w:r>
        <w:rPr>
          <w:spacing w:val="8"/>
        </w:rPr>
        <w:t xml:space="preserve"> </w:t>
      </w:r>
      <w:r>
        <w:t>1-4-х</w:t>
      </w:r>
      <w:r>
        <w:rPr>
          <w:spacing w:val="11"/>
        </w:rPr>
        <w:t xml:space="preserve"> </w:t>
      </w:r>
      <w:r>
        <w:t>классов,</w:t>
      </w:r>
      <w:r>
        <w:rPr>
          <w:spacing w:val="9"/>
        </w:rPr>
        <w:t xml:space="preserve"> </w:t>
      </w:r>
      <w:r>
        <w:t>включая</w:t>
      </w:r>
    </w:p>
    <w:p w:rsidR="00772D5B" w:rsidRDefault="00B60D71">
      <w:pPr>
        <w:pStyle w:val="a3"/>
        <w:spacing w:before="47"/>
        <w:ind w:left="173"/>
      </w:pPr>
      <w:r>
        <w:t>льготные</w:t>
      </w:r>
      <w:r>
        <w:rPr>
          <w:spacing w:val="-3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4"/>
        </w:rPr>
        <w:t xml:space="preserve"> </w:t>
      </w:r>
      <w:r>
        <w:t>получающих</w:t>
      </w:r>
      <w:r>
        <w:rPr>
          <w:spacing w:val="-1"/>
        </w:rPr>
        <w:t xml:space="preserve"> </w:t>
      </w:r>
      <w:r>
        <w:t>начальное</w:t>
      </w:r>
      <w:r>
        <w:rPr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образование.</w:t>
      </w:r>
    </w:p>
    <w:p w:rsidR="00772D5B" w:rsidRDefault="00772D5B">
      <w:pPr>
        <w:pStyle w:val="a3"/>
        <w:spacing w:before="9"/>
        <w:rPr>
          <w:sz w:val="23"/>
        </w:rPr>
      </w:pPr>
      <w:r w:rsidRPr="00772D5B">
        <w:pict>
          <v:shape id="_x0000_s1030" type="#_x0000_t202" style="position:absolute;margin-left:55.2pt;margin-top:14.9pt;width:513.35pt;height:18.5pt;z-index:-15723520;mso-wrap-distance-left:0;mso-wrap-distance-right:0;mso-position-horizontal-relative:page" fillcolor="#f4f7fb" stroked="f">
            <v:textbox inset="0,0,0,0">
              <w:txbxContent>
                <w:p w:rsidR="00772D5B" w:rsidRDefault="00B60D71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1E3684"/>
                      <w:sz w:val="28"/>
                    </w:rPr>
                    <w:t>№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3.</w:t>
                  </w:r>
                  <w:r>
                    <w:rPr>
                      <w:b/>
                      <w:color w:val="1E3684"/>
                      <w:spacing w:val="65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Могут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ли</w:t>
                  </w:r>
                  <w:r>
                    <w:rPr>
                      <w:b/>
                      <w:color w:val="1E3684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родители</w:t>
                  </w:r>
                  <w:r>
                    <w:rPr>
                      <w:b/>
                      <w:color w:val="1E3684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участвовать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в</w:t>
                  </w:r>
                  <w:r>
                    <w:rPr>
                      <w:b/>
                      <w:color w:val="1E3684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составлении</w:t>
                  </w:r>
                  <w:r>
                    <w:rPr>
                      <w:b/>
                      <w:color w:val="1E3684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меню?</w:t>
                  </w:r>
                </w:p>
              </w:txbxContent>
            </v:textbox>
            <w10:wrap type="topAndBottom" anchorx="page"/>
          </v:shape>
        </w:pict>
      </w:r>
    </w:p>
    <w:p w:rsidR="00772D5B" w:rsidRDefault="00B60D71">
      <w:pPr>
        <w:pStyle w:val="a3"/>
        <w:spacing w:line="300" w:lineRule="exact"/>
        <w:ind w:left="881"/>
        <w:jc w:val="both"/>
      </w:pPr>
      <w:r>
        <w:t>Родители</w:t>
      </w:r>
      <w:r>
        <w:rPr>
          <w:spacing w:val="10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давать</w:t>
      </w:r>
      <w:r>
        <w:rPr>
          <w:spacing w:val="9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составу</w:t>
      </w:r>
      <w:r>
        <w:rPr>
          <w:spacing w:val="6"/>
        </w:rPr>
        <w:t xml:space="preserve"> </w:t>
      </w:r>
      <w:r>
        <w:t>школьного</w:t>
      </w:r>
      <w:r>
        <w:rPr>
          <w:spacing w:val="9"/>
        </w:rPr>
        <w:t xml:space="preserve"> </w:t>
      </w:r>
      <w:r>
        <w:t>меню,</w:t>
      </w:r>
      <w:r>
        <w:rPr>
          <w:spacing w:val="12"/>
        </w:rPr>
        <w:t xml:space="preserve"> </w:t>
      </w:r>
      <w:r>
        <w:t>участвовать</w:t>
      </w:r>
    </w:p>
    <w:p w:rsidR="00772D5B" w:rsidRDefault="00B60D71">
      <w:pPr>
        <w:pStyle w:val="a3"/>
        <w:spacing w:before="47" w:line="276" w:lineRule="auto"/>
        <w:ind w:left="173" w:right="284"/>
        <w:jc w:val="both"/>
      </w:pPr>
      <w:r>
        <w:t>в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proofErr w:type="spellStart"/>
      <w:r>
        <w:t>бракеражной</w:t>
      </w:r>
      <w:proofErr w:type="spellEnd"/>
      <w:r>
        <w:rPr>
          <w:spacing w:val="1"/>
        </w:rPr>
        <w:t xml:space="preserve"> </w:t>
      </w:r>
      <w:r>
        <w:t>комиссии)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Подробнее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 xml:space="preserve">участия   </w:t>
      </w:r>
      <w:r>
        <w:rPr>
          <w:spacing w:val="34"/>
        </w:rPr>
        <w:t xml:space="preserve"> </w:t>
      </w:r>
      <w:r>
        <w:t xml:space="preserve">родителей   </w:t>
      </w:r>
      <w:r>
        <w:rPr>
          <w:spacing w:val="34"/>
        </w:rPr>
        <w:t xml:space="preserve"> </w:t>
      </w:r>
      <w:r>
        <w:t xml:space="preserve">можно   </w:t>
      </w:r>
      <w:r>
        <w:rPr>
          <w:spacing w:val="35"/>
        </w:rPr>
        <w:t xml:space="preserve"> </w:t>
      </w:r>
      <w:r>
        <w:t xml:space="preserve">ознакомиться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Методических   </w:t>
      </w:r>
      <w:r>
        <w:rPr>
          <w:spacing w:val="35"/>
        </w:rPr>
        <w:t xml:space="preserve"> </w:t>
      </w:r>
      <w:r>
        <w:t>рекомендациях</w:t>
      </w:r>
    </w:p>
    <w:p w:rsidR="00772D5B" w:rsidRDefault="00B60D71">
      <w:pPr>
        <w:pStyle w:val="a3"/>
        <w:spacing w:before="1" w:line="276" w:lineRule="auto"/>
        <w:ind w:left="173" w:right="293"/>
        <w:jc w:val="both"/>
      </w:pPr>
      <w:r>
        <w:t>«Родительский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организациях»</w:t>
      </w:r>
      <w:r>
        <w:rPr>
          <w:spacing w:val="-2"/>
        </w:rPr>
        <w:t xml:space="preserve"> </w:t>
      </w:r>
      <w:r>
        <w:t>(МР</w:t>
      </w:r>
      <w:r>
        <w:rPr>
          <w:spacing w:val="-5"/>
        </w:rPr>
        <w:t xml:space="preserve"> </w:t>
      </w:r>
      <w:r>
        <w:t>2.4.0180-20),</w:t>
      </w:r>
      <w:r>
        <w:rPr>
          <w:spacing w:val="-4"/>
        </w:rPr>
        <w:t xml:space="preserve"> </w:t>
      </w:r>
      <w:r>
        <w:t xml:space="preserve">разработанных </w:t>
      </w:r>
      <w:proofErr w:type="spellStart"/>
      <w:r>
        <w:t>Роспотребнадзором</w:t>
      </w:r>
      <w:proofErr w:type="spellEnd"/>
      <w:r>
        <w:t>.</w:t>
      </w:r>
    </w:p>
    <w:p w:rsidR="00772D5B" w:rsidRDefault="00772D5B">
      <w:pPr>
        <w:spacing w:line="276" w:lineRule="auto"/>
        <w:jc w:val="both"/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772D5B">
      <w:pPr>
        <w:pStyle w:val="a3"/>
        <w:spacing w:before="7" w:after="1"/>
        <w:rPr>
          <w:sz w:val="22"/>
        </w:rPr>
      </w:pPr>
    </w:p>
    <w:p w:rsidR="00772D5B" w:rsidRDefault="00772D5B">
      <w:pPr>
        <w:pStyle w:val="a3"/>
        <w:ind w:left="1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9" type="#_x0000_t202" style="width:513.35pt;height:18.6pt;mso-position-horizontal-relative:char;mso-position-vertical-relative:line" fillcolor="#f4f7fb" stroked="f">
            <v:textbox inset="0,0,0,0">
              <w:txbxContent>
                <w:p w:rsidR="00772D5B" w:rsidRDefault="00B60D71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1E3684"/>
                      <w:sz w:val="28"/>
                    </w:rPr>
                    <w:t>№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4.</w:t>
                  </w:r>
                  <w:r>
                    <w:rPr>
                      <w:b/>
                      <w:color w:val="1E3684"/>
                      <w:spacing w:val="66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 xml:space="preserve">За </w:t>
                  </w:r>
                  <w:proofErr w:type="gramStart"/>
                  <w:r>
                    <w:rPr>
                      <w:b/>
                      <w:color w:val="1E3684"/>
                      <w:sz w:val="28"/>
                    </w:rPr>
                    <w:t>счет</w:t>
                  </w:r>
                  <w:proofErr w:type="gramEnd"/>
                  <w:r>
                    <w:rPr>
                      <w:b/>
                      <w:color w:val="1E3684"/>
                      <w:sz w:val="28"/>
                    </w:rPr>
                    <w:t xml:space="preserve"> каких</w:t>
                  </w:r>
                  <w:r>
                    <w:rPr>
                      <w:b/>
                      <w:color w:val="1E3684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средств</w:t>
                  </w:r>
                  <w:r>
                    <w:rPr>
                      <w:b/>
                      <w:color w:val="1E3684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организовано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горячее</w:t>
                  </w:r>
                  <w:r>
                    <w:rPr>
                      <w:b/>
                      <w:color w:val="1E3684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питание</w:t>
                  </w:r>
                  <w:r>
                    <w:rPr>
                      <w:b/>
                      <w:color w:val="1E3684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в</w:t>
                  </w:r>
                  <w:r>
                    <w:rPr>
                      <w:b/>
                      <w:color w:val="1E3684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школах?</w:t>
                  </w:r>
                </w:p>
              </w:txbxContent>
            </v:textbox>
            <w10:wrap type="none"/>
            <w10:anchorlock/>
          </v:shape>
        </w:pict>
      </w:r>
    </w:p>
    <w:p w:rsidR="00772D5B" w:rsidRDefault="00B60D71">
      <w:pPr>
        <w:pStyle w:val="a3"/>
        <w:spacing w:line="297" w:lineRule="exact"/>
        <w:ind w:left="881"/>
      </w:pPr>
      <w:r>
        <w:t>Все</w:t>
      </w:r>
      <w:r>
        <w:rPr>
          <w:spacing w:val="13"/>
        </w:rPr>
        <w:t xml:space="preserve"> </w:t>
      </w:r>
      <w:r>
        <w:t>школьники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1-го</w:t>
      </w:r>
      <w:r>
        <w:rPr>
          <w:spacing w:val="84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4-й</w:t>
      </w:r>
      <w:r>
        <w:rPr>
          <w:spacing w:val="83"/>
        </w:rPr>
        <w:t xml:space="preserve"> </w:t>
      </w:r>
      <w:r>
        <w:t>класс</w:t>
      </w:r>
      <w:r>
        <w:rPr>
          <w:spacing w:val="80"/>
        </w:rPr>
        <w:t xml:space="preserve"> </w:t>
      </w:r>
      <w:r>
        <w:t>будут</w:t>
      </w:r>
      <w:r>
        <w:rPr>
          <w:spacing w:val="84"/>
        </w:rPr>
        <w:t xml:space="preserve"> </w:t>
      </w:r>
      <w:r>
        <w:t>обеспечены</w:t>
      </w:r>
      <w:r>
        <w:rPr>
          <w:spacing w:val="81"/>
        </w:rPr>
        <w:t xml:space="preserve"> </w:t>
      </w:r>
      <w:r>
        <w:t>горячим</w:t>
      </w:r>
      <w:r>
        <w:rPr>
          <w:spacing w:val="83"/>
        </w:rPr>
        <w:t xml:space="preserve"> </w:t>
      </w:r>
      <w:r>
        <w:t>питанием</w:t>
      </w:r>
    </w:p>
    <w:p w:rsidR="00772D5B" w:rsidRDefault="00B60D71">
      <w:pPr>
        <w:pStyle w:val="a3"/>
        <w:spacing w:before="47" w:line="276" w:lineRule="auto"/>
        <w:ind w:left="173"/>
      </w:pPr>
      <w:r>
        <w:t>в</w:t>
      </w:r>
      <w:r>
        <w:rPr>
          <w:spacing w:val="29"/>
        </w:rPr>
        <w:t xml:space="preserve"> </w:t>
      </w:r>
      <w:r>
        <w:t>школах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b/>
        </w:rPr>
        <w:t>безвозмездной</w:t>
      </w:r>
      <w:r>
        <w:rPr>
          <w:b/>
          <w:spacing w:val="28"/>
        </w:rPr>
        <w:t xml:space="preserve"> </w:t>
      </w:r>
      <w:r>
        <w:t>основе.</w:t>
      </w:r>
      <w:r>
        <w:rPr>
          <w:spacing w:val="27"/>
        </w:rPr>
        <w:t xml:space="preserve"> </w:t>
      </w:r>
      <w:r>
        <w:t>Финансирование</w:t>
      </w:r>
      <w:r>
        <w:rPr>
          <w:spacing w:val="28"/>
        </w:rPr>
        <w:t xml:space="preserve"> </w:t>
      </w:r>
      <w:r>
        <w:t>производится</w:t>
      </w:r>
      <w:r>
        <w:rPr>
          <w:spacing w:val="31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федерального,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бюджетов.</w:t>
      </w:r>
    </w:p>
    <w:p w:rsidR="00772D5B" w:rsidRDefault="00772D5B">
      <w:pPr>
        <w:pStyle w:val="a3"/>
        <w:spacing w:before="3"/>
        <w:rPr>
          <w:sz w:val="19"/>
        </w:rPr>
      </w:pPr>
      <w:r w:rsidRPr="00772D5B">
        <w:pict>
          <v:shape id="_x0000_s1028" type="#_x0000_t202" style="position:absolute;margin-left:55.2pt;margin-top:12.25pt;width:513.35pt;height:18.6pt;z-index:-15722496;mso-wrap-distance-left:0;mso-wrap-distance-right:0;mso-position-horizontal-relative:page" fillcolor="#f4f7fb" stroked="f">
            <v:textbox inset="0,0,0,0">
              <w:txbxContent>
                <w:p w:rsidR="00772D5B" w:rsidRDefault="00B60D71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1E3684"/>
                      <w:sz w:val="28"/>
                    </w:rPr>
                    <w:t>№</w:t>
                  </w:r>
                  <w:r>
                    <w:rPr>
                      <w:b/>
                      <w:color w:val="1E3684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5.</w:t>
                  </w:r>
                  <w:r>
                    <w:rPr>
                      <w:b/>
                      <w:color w:val="1E3684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Что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получат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дети,</w:t>
                  </w:r>
                  <w:r>
                    <w:rPr>
                      <w:b/>
                      <w:color w:val="1E3684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находящиеся</w:t>
                  </w:r>
                  <w:r>
                    <w:rPr>
                      <w:b/>
                      <w:color w:val="1E3684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на</w:t>
                  </w:r>
                  <w:r>
                    <w:rPr>
                      <w:b/>
                      <w:color w:val="1E3684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домашнем</w:t>
                  </w:r>
                  <w:r>
                    <w:rPr>
                      <w:b/>
                      <w:color w:val="1E3684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обучении?</w:t>
                  </w:r>
                </w:p>
              </w:txbxContent>
            </v:textbox>
            <w10:wrap type="topAndBottom" anchorx="page"/>
          </v:shape>
        </w:pict>
      </w:r>
    </w:p>
    <w:p w:rsidR="00772D5B" w:rsidRDefault="00B60D71">
      <w:pPr>
        <w:pStyle w:val="a3"/>
        <w:spacing w:line="301" w:lineRule="exact"/>
        <w:ind w:left="881"/>
        <w:jc w:val="both"/>
      </w:pPr>
      <w:r>
        <w:t xml:space="preserve">Учащиеся  </w:t>
      </w:r>
      <w:r>
        <w:rPr>
          <w:spacing w:val="13"/>
        </w:rPr>
        <w:t xml:space="preserve"> </w:t>
      </w:r>
      <w:r>
        <w:t xml:space="preserve">начальных   </w:t>
      </w:r>
      <w:r>
        <w:rPr>
          <w:spacing w:val="15"/>
        </w:rPr>
        <w:t xml:space="preserve"> </w:t>
      </w:r>
      <w:r>
        <w:t xml:space="preserve">классов,   </w:t>
      </w:r>
      <w:r>
        <w:rPr>
          <w:spacing w:val="11"/>
        </w:rPr>
        <w:t xml:space="preserve"> </w:t>
      </w:r>
      <w:r>
        <w:t xml:space="preserve">находящиеся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 xml:space="preserve">домашнем   </w:t>
      </w:r>
      <w:r>
        <w:rPr>
          <w:spacing w:val="12"/>
        </w:rPr>
        <w:t xml:space="preserve"> </w:t>
      </w:r>
      <w:r>
        <w:t>обучении</w:t>
      </w:r>
    </w:p>
    <w:p w:rsidR="00772D5B" w:rsidRDefault="00B60D71">
      <w:pPr>
        <w:pStyle w:val="a3"/>
        <w:spacing w:before="47" w:line="276" w:lineRule="auto"/>
        <w:ind w:left="173" w:right="289"/>
        <w:jc w:val="both"/>
      </w:pPr>
      <w:r>
        <w:t>и</w:t>
      </w:r>
      <w:r>
        <w:rPr>
          <w:spacing w:val="1"/>
        </w:rPr>
        <w:t xml:space="preserve"> </w:t>
      </w:r>
      <w:r>
        <w:t>закрепленные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обеспечены</w:t>
      </w:r>
      <w:r>
        <w:rPr>
          <w:spacing w:val="-4"/>
        </w:rPr>
        <w:t xml:space="preserve"> </w:t>
      </w:r>
      <w:r>
        <w:t>бесплатным</w:t>
      </w:r>
      <w:r>
        <w:rPr>
          <w:spacing w:val="-1"/>
        </w:rPr>
        <w:t xml:space="preserve"> </w:t>
      </w:r>
      <w:r>
        <w:t>горячим питанием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772D5B" w:rsidRDefault="00772D5B">
      <w:pPr>
        <w:pStyle w:val="a3"/>
        <w:spacing w:before="5"/>
        <w:rPr>
          <w:sz w:val="19"/>
        </w:rPr>
      </w:pPr>
      <w:r w:rsidRPr="00772D5B">
        <w:pict>
          <v:shape id="_x0000_s1027" type="#_x0000_t202" style="position:absolute;margin-left:55.2pt;margin-top:12.35pt;width:513.35pt;height:37pt;z-index:-15721984;mso-wrap-distance-left:0;mso-wrap-distance-right:0;mso-position-horizontal-relative:page" fillcolor="#f4f7fb" stroked="f">
            <v:textbox inset="0,0,0,0">
              <w:txbxContent>
                <w:p w:rsidR="00772D5B" w:rsidRDefault="00B60D71">
                  <w:pPr>
                    <w:spacing w:line="276" w:lineRule="auto"/>
                    <w:ind w:left="28" w:right="321" w:firstLine="708"/>
                    <w:rPr>
                      <w:b/>
                      <w:sz w:val="28"/>
                    </w:rPr>
                  </w:pPr>
                  <w:r>
                    <w:rPr>
                      <w:b/>
                      <w:color w:val="1E3684"/>
                      <w:sz w:val="28"/>
                    </w:rPr>
                    <w:t>№ 6. Что нужно сделать родителям, чтобы их дети получили бесплатное</w:t>
                  </w:r>
                  <w:r>
                    <w:rPr>
                      <w:b/>
                      <w:color w:val="1E3684"/>
                      <w:spacing w:val="-68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горячее</w:t>
                  </w:r>
                  <w:r>
                    <w:rPr>
                      <w:b/>
                      <w:color w:val="1E3684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питание?</w:t>
                  </w:r>
                </w:p>
              </w:txbxContent>
            </v:textbox>
            <w10:wrap type="topAndBottom" anchorx="page"/>
          </v:shape>
        </w:pict>
      </w:r>
    </w:p>
    <w:p w:rsidR="00772D5B" w:rsidRDefault="00B60D71">
      <w:pPr>
        <w:pStyle w:val="a3"/>
        <w:spacing w:line="301" w:lineRule="exact"/>
        <w:ind w:left="881"/>
        <w:jc w:val="both"/>
      </w:pPr>
      <w:r>
        <w:t>Родители</w:t>
      </w:r>
      <w:r>
        <w:rPr>
          <w:spacing w:val="41"/>
        </w:rPr>
        <w:t xml:space="preserve"> </w:t>
      </w:r>
      <w:r>
        <w:t>(законные</w:t>
      </w:r>
      <w:r>
        <w:rPr>
          <w:spacing w:val="109"/>
        </w:rPr>
        <w:t xml:space="preserve"> </w:t>
      </w:r>
      <w:r>
        <w:t>представители)</w:t>
      </w:r>
      <w:r>
        <w:rPr>
          <w:spacing w:val="107"/>
        </w:rPr>
        <w:t xml:space="preserve"> </w:t>
      </w:r>
      <w:r>
        <w:t>пишут</w:t>
      </w:r>
      <w:r>
        <w:rPr>
          <w:spacing w:val="114"/>
        </w:rPr>
        <w:t xml:space="preserve"> </w:t>
      </w:r>
      <w:r>
        <w:rPr>
          <w:b/>
        </w:rPr>
        <w:t>заявление</w:t>
      </w:r>
      <w:r>
        <w:rPr>
          <w:b/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предоставление</w:t>
      </w:r>
    </w:p>
    <w:p w:rsidR="00772D5B" w:rsidRDefault="00B60D71">
      <w:pPr>
        <w:pStyle w:val="a3"/>
        <w:spacing w:before="50" w:line="276" w:lineRule="auto"/>
        <w:ind w:left="173" w:right="282"/>
        <w:jc w:val="both"/>
      </w:pPr>
      <w:r>
        <w:t>бесплатного</w:t>
      </w:r>
      <w:r>
        <w:rPr>
          <w:spacing w:val="87"/>
        </w:rPr>
        <w:t xml:space="preserve"> </w:t>
      </w:r>
      <w:r>
        <w:t xml:space="preserve">горячего  </w:t>
      </w:r>
      <w:r>
        <w:rPr>
          <w:spacing w:val="13"/>
        </w:rPr>
        <w:t xml:space="preserve"> </w:t>
      </w:r>
      <w:r>
        <w:t xml:space="preserve">питания  </w:t>
      </w:r>
      <w:r>
        <w:rPr>
          <w:spacing w:val="15"/>
        </w:rPr>
        <w:t xml:space="preserve"> </w:t>
      </w:r>
      <w:r>
        <w:t xml:space="preserve">учащимся  </w:t>
      </w:r>
      <w:r>
        <w:rPr>
          <w:spacing w:val="12"/>
        </w:rPr>
        <w:t xml:space="preserve"> </w:t>
      </w:r>
      <w:r>
        <w:t xml:space="preserve">начальных  </w:t>
      </w:r>
      <w:r>
        <w:rPr>
          <w:spacing w:val="14"/>
        </w:rPr>
        <w:t xml:space="preserve"> </w:t>
      </w:r>
      <w:r>
        <w:t xml:space="preserve">классов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нормативно-правовыми документами, а также локальными актами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72D5B" w:rsidRDefault="00772D5B">
      <w:pPr>
        <w:pStyle w:val="a3"/>
        <w:spacing w:before="4"/>
        <w:rPr>
          <w:sz w:val="19"/>
        </w:rPr>
      </w:pPr>
      <w:r w:rsidRPr="00772D5B">
        <w:pict>
          <v:shape id="_x0000_s1026" type="#_x0000_t202" style="position:absolute;margin-left:55.2pt;margin-top:12.3pt;width:513.35pt;height:37pt;z-index:-15721472;mso-wrap-distance-left:0;mso-wrap-distance-right:0;mso-position-horizontal-relative:page" fillcolor="#f4f7fb" stroked="f">
            <v:textbox inset="0,0,0,0">
              <w:txbxContent>
                <w:p w:rsidR="00772D5B" w:rsidRDefault="00B60D71">
                  <w:pPr>
                    <w:spacing w:line="276" w:lineRule="auto"/>
                    <w:ind w:left="28" w:firstLine="708"/>
                    <w:rPr>
                      <w:b/>
                      <w:sz w:val="28"/>
                    </w:rPr>
                  </w:pPr>
                  <w:r>
                    <w:rPr>
                      <w:b/>
                      <w:color w:val="1E3684"/>
                      <w:sz w:val="28"/>
                    </w:rPr>
                    <w:t>№ 7.</w:t>
                  </w:r>
                  <w:r>
                    <w:rPr>
                      <w:b/>
                      <w:color w:val="1E3684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Как понять, готова ли школа к организации бесплатного горячего</w:t>
                  </w:r>
                  <w:r>
                    <w:rPr>
                      <w:b/>
                      <w:color w:val="1E3684"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color w:val="1E3684"/>
                      <w:sz w:val="28"/>
                    </w:rPr>
                    <w:t>питания?</w:t>
                  </w:r>
                </w:p>
              </w:txbxContent>
            </v:textbox>
            <w10:wrap type="topAndBottom" anchorx="page"/>
          </v:shape>
        </w:pict>
      </w:r>
    </w:p>
    <w:p w:rsidR="00772D5B" w:rsidRDefault="00B60D71">
      <w:pPr>
        <w:pStyle w:val="a3"/>
        <w:spacing w:line="301" w:lineRule="exact"/>
        <w:ind w:left="881"/>
      </w:pPr>
      <w:r>
        <w:t>В</w:t>
      </w:r>
      <w:r>
        <w:rPr>
          <w:spacing w:val="20"/>
        </w:rPr>
        <w:t xml:space="preserve"> </w:t>
      </w:r>
      <w:r>
        <w:t>Самарской</w:t>
      </w:r>
      <w:r>
        <w:rPr>
          <w:spacing w:val="88"/>
        </w:rPr>
        <w:t xml:space="preserve"> </w:t>
      </w:r>
      <w:r>
        <w:t>области</w:t>
      </w:r>
      <w:r>
        <w:rPr>
          <w:spacing w:val="90"/>
        </w:rPr>
        <w:t xml:space="preserve"> </w:t>
      </w:r>
      <w:r>
        <w:t>во</w:t>
      </w:r>
      <w:r>
        <w:rPr>
          <w:spacing w:val="90"/>
        </w:rPr>
        <w:t xml:space="preserve"> </w:t>
      </w:r>
      <w:r>
        <w:t>всех</w:t>
      </w:r>
      <w:r>
        <w:rPr>
          <w:spacing w:val="91"/>
        </w:rPr>
        <w:t xml:space="preserve"> </w:t>
      </w:r>
      <w:r>
        <w:t>школах</w:t>
      </w:r>
      <w:r>
        <w:rPr>
          <w:spacing w:val="90"/>
        </w:rPr>
        <w:t xml:space="preserve"> </w:t>
      </w:r>
      <w:r>
        <w:t>организовано</w:t>
      </w:r>
      <w:r>
        <w:rPr>
          <w:spacing w:val="95"/>
        </w:rPr>
        <w:t xml:space="preserve"> </w:t>
      </w:r>
      <w:r>
        <w:t>горячее</w:t>
      </w:r>
      <w:r>
        <w:rPr>
          <w:spacing w:val="90"/>
        </w:rPr>
        <w:t xml:space="preserve"> </w:t>
      </w:r>
      <w:r>
        <w:t>питание</w:t>
      </w:r>
      <w:r>
        <w:rPr>
          <w:spacing w:val="91"/>
        </w:rPr>
        <w:t xml:space="preserve"> </w:t>
      </w:r>
      <w:proofErr w:type="gramStart"/>
      <w:r>
        <w:t>для</w:t>
      </w:r>
      <w:proofErr w:type="gramEnd"/>
    </w:p>
    <w:p w:rsidR="00772D5B" w:rsidRDefault="00B60D71">
      <w:pPr>
        <w:pStyle w:val="a3"/>
        <w:spacing w:before="50"/>
        <w:ind w:left="173"/>
      </w:pPr>
      <w:r>
        <w:t>учащихся</w:t>
      </w:r>
      <w:r>
        <w:rPr>
          <w:spacing w:val="-5"/>
        </w:rPr>
        <w:t xml:space="preserve"> </w:t>
      </w:r>
      <w:r>
        <w:t>начальных классов.</w:t>
      </w:r>
    </w:p>
    <w:p w:rsidR="00772D5B" w:rsidRDefault="00772D5B">
      <w:pPr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B60D7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17792" behindDoc="1" locked="0" layoutInCell="1" allowOverlap="1">
            <wp:simplePos x="0" y="0"/>
            <wp:positionH relativeFrom="page">
              <wp:posOffset>5948679</wp:posOffset>
            </wp:positionH>
            <wp:positionV relativeFrom="page">
              <wp:posOffset>3590543</wp:posOffset>
            </wp:positionV>
            <wp:extent cx="892180" cy="1783079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80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D5B" w:rsidRDefault="00772D5B">
      <w:pPr>
        <w:pStyle w:val="a3"/>
        <w:rPr>
          <w:sz w:val="20"/>
        </w:rPr>
      </w:pPr>
    </w:p>
    <w:p w:rsidR="00772D5B" w:rsidRDefault="00772D5B">
      <w:pPr>
        <w:pStyle w:val="a3"/>
        <w:spacing w:before="9"/>
        <w:rPr>
          <w:sz w:val="15"/>
        </w:rPr>
      </w:pPr>
    </w:p>
    <w:p w:rsidR="00772D5B" w:rsidRDefault="00B60D71">
      <w:pPr>
        <w:spacing w:before="7"/>
        <w:ind w:left="403"/>
        <w:rPr>
          <w:rFonts w:ascii="Palatino Linotype" w:hAnsi="Palatino Linotype"/>
          <w:b/>
          <w:i/>
          <w:sz w:val="36"/>
        </w:rPr>
      </w:pPr>
      <w:r>
        <w:rPr>
          <w:rFonts w:ascii="Palatino Linotype" w:hAnsi="Palatino Linotype"/>
          <w:b/>
          <w:i/>
          <w:spacing w:val="-2"/>
          <w:w w:val="75"/>
          <w:sz w:val="36"/>
        </w:rPr>
        <w:t>При</w:t>
      </w:r>
      <w:r>
        <w:rPr>
          <w:rFonts w:ascii="Palatino Linotype" w:hAnsi="Palatino Linotype"/>
          <w:b/>
          <w:i/>
          <w:spacing w:val="-3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spacing w:val="-2"/>
          <w:w w:val="75"/>
          <w:sz w:val="36"/>
        </w:rPr>
        <w:t>подготовке</w:t>
      </w:r>
      <w:r>
        <w:rPr>
          <w:rFonts w:ascii="Palatino Linotype" w:hAnsi="Palatino Linotype"/>
          <w:b/>
          <w:i/>
          <w:spacing w:val="-4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spacing w:val="-1"/>
          <w:w w:val="75"/>
          <w:sz w:val="36"/>
        </w:rPr>
        <w:t>материалов</w:t>
      </w:r>
      <w:r>
        <w:rPr>
          <w:rFonts w:ascii="Palatino Linotype" w:hAnsi="Palatino Linotype"/>
          <w:b/>
          <w:i/>
          <w:spacing w:val="-2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spacing w:val="-1"/>
          <w:w w:val="75"/>
          <w:sz w:val="36"/>
        </w:rPr>
        <w:t>использованы следующие</w:t>
      </w:r>
      <w:r>
        <w:rPr>
          <w:rFonts w:ascii="Palatino Linotype" w:hAnsi="Palatino Linotype"/>
          <w:b/>
          <w:i/>
          <w:spacing w:val="-4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spacing w:val="-1"/>
          <w:w w:val="75"/>
          <w:sz w:val="36"/>
        </w:rPr>
        <w:t>ресурсы</w:t>
      </w:r>
      <w:r>
        <w:rPr>
          <w:rFonts w:ascii="Palatino Linotype" w:hAnsi="Palatino Linotype"/>
          <w:b/>
          <w:i/>
          <w:spacing w:val="-4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spacing w:val="-1"/>
          <w:w w:val="75"/>
          <w:sz w:val="36"/>
        </w:rPr>
        <w:t>и</w:t>
      </w:r>
      <w:r>
        <w:rPr>
          <w:rFonts w:ascii="Palatino Linotype" w:hAnsi="Palatino Linotype"/>
          <w:b/>
          <w:i/>
          <w:spacing w:val="-2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spacing w:val="-1"/>
          <w:w w:val="75"/>
          <w:sz w:val="36"/>
        </w:rPr>
        <w:t>источники:</w:t>
      </w:r>
    </w:p>
    <w:p w:rsidR="00772D5B" w:rsidRDefault="00772D5B">
      <w:pPr>
        <w:pStyle w:val="a3"/>
        <w:rPr>
          <w:rFonts w:ascii="Palatino Linotype"/>
          <w:b/>
          <w:i/>
          <w:sz w:val="20"/>
        </w:rPr>
      </w:pPr>
    </w:p>
    <w:p w:rsidR="00772D5B" w:rsidRDefault="00772D5B">
      <w:pPr>
        <w:pStyle w:val="a3"/>
        <w:rPr>
          <w:rFonts w:ascii="Palatino Linotype"/>
          <w:b/>
          <w:i/>
          <w:sz w:val="20"/>
        </w:rPr>
      </w:pPr>
    </w:p>
    <w:p w:rsidR="00772D5B" w:rsidRDefault="00772D5B">
      <w:pPr>
        <w:pStyle w:val="a3"/>
        <w:spacing w:before="1"/>
        <w:rPr>
          <w:rFonts w:ascii="Palatino Linotype"/>
          <w:b/>
          <w:i/>
          <w:sz w:val="19"/>
        </w:rPr>
      </w:pPr>
    </w:p>
    <w:tbl>
      <w:tblPr>
        <w:tblStyle w:val="TableNormal"/>
        <w:tblW w:w="0" w:type="auto"/>
        <w:tblInd w:w="326" w:type="dxa"/>
        <w:tblLayout w:type="fixed"/>
        <w:tblLook w:val="01E0"/>
      </w:tblPr>
      <w:tblGrid>
        <w:gridCol w:w="580"/>
        <w:gridCol w:w="7193"/>
        <w:gridCol w:w="1949"/>
      </w:tblGrid>
      <w:tr w:rsidR="00772D5B">
        <w:trPr>
          <w:trHeight w:val="1440"/>
        </w:trPr>
        <w:tc>
          <w:tcPr>
            <w:tcW w:w="580" w:type="dxa"/>
          </w:tcPr>
          <w:p w:rsidR="00772D5B" w:rsidRDefault="00B60D71">
            <w:pPr>
              <w:pStyle w:val="TableParagraph"/>
              <w:spacing w:line="315" w:lineRule="exact"/>
              <w:ind w:left="174" w:right="15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193" w:type="dxa"/>
          </w:tcPr>
          <w:p w:rsidR="00772D5B" w:rsidRDefault="00B60D71">
            <w:pPr>
              <w:pStyle w:val="TableParagraph"/>
              <w:spacing w:line="315" w:lineRule="exact"/>
              <w:ind w:left="181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Министерство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просвещения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Российской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Федерации</w:t>
            </w:r>
          </w:p>
        </w:tc>
        <w:tc>
          <w:tcPr>
            <w:tcW w:w="1949" w:type="dxa"/>
          </w:tcPr>
          <w:p w:rsidR="00772D5B" w:rsidRDefault="00772D5B">
            <w:pPr>
              <w:pStyle w:val="TableParagraph"/>
              <w:spacing w:before="6" w:line="240" w:lineRule="auto"/>
              <w:jc w:val="left"/>
              <w:rPr>
                <w:rFonts w:ascii="Palatino Linotype"/>
                <w:b/>
                <w:i/>
                <w:sz w:val="9"/>
              </w:rPr>
            </w:pPr>
          </w:p>
          <w:p w:rsidR="00772D5B" w:rsidRDefault="00B60D71">
            <w:pPr>
              <w:pStyle w:val="TableParagraph"/>
              <w:spacing w:line="240" w:lineRule="auto"/>
              <w:ind w:left="420"/>
              <w:jc w:val="left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  <w:lang w:eastAsia="ru-RU"/>
              </w:rPr>
              <w:drawing>
                <wp:inline distT="0" distB="0" distL="0" distR="0">
                  <wp:extent cx="747141" cy="747141"/>
                  <wp:effectExtent l="0" t="0" r="0" b="0"/>
                  <wp:docPr id="29" name="image16.png" descr="http://qrcoder.ru/code/?https%3A%2F%2Fedu.gov.ru%2Factivity%2Fmain_activities%2Fgeneral_edu%2Fhot_meals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41" cy="74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5B">
        <w:trPr>
          <w:trHeight w:val="1324"/>
        </w:trPr>
        <w:tc>
          <w:tcPr>
            <w:tcW w:w="580" w:type="dxa"/>
          </w:tcPr>
          <w:p w:rsidR="00772D5B" w:rsidRDefault="00B60D71">
            <w:pPr>
              <w:pStyle w:val="TableParagraph"/>
              <w:spacing w:line="315" w:lineRule="exact"/>
              <w:ind w:left="174" w:right="156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193" w:type="dxa"/>
          </w:tcPr>
          <w:p w:rsidR="00772D5B" w:rsidRDefault="00B60D71">
            <w:pPr>
              <w:pStyle w:val="TableParagraph"/>
              <w:spacing w:line="240" w:lineRule="auto"/>
              <w:ind w:left="181" w:right="774"/>
              <w:jc w:val="left"/>
              <w:rPr>
                <w:sz w:val="28"/>
              </w:rPr>
            </w:pPr>
            <w:r>
              <w:rPr>
                <w:spacing w:val="-3"/>
                <w:sz w:val="28"/>
              </w:rPr>
              <w:t>Федеральная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служба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надзору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сфере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защиты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949" w:type="dxa"/>
          </w:tcPr>
          <w:p w:rsidR="00772D5B" w:rsidRDefault="00772D5B">
            <w:pPr>
              <w:pStyle w:val="TableParagraph"/>
              <w:spacing w:before="9" w:line="240" w:lineRule="auto"/>
              <w:jc w:val="left"/>
              <w:rPr>
                <w:rFonts w:ascii="Palatino Linotype"/>
                <w:b/>
                <w:i/>
                <w:sz w:val="8"/>
              </w:rPr>
            </w:pPr>
          </w:p>
          <w:p w:rsidR="00772D5B" w:rsidRDefault="00B60D71">
            <w:pPr>
              <w:pStyle w:val="TableParagraph"/>
              <w:spacing w:line="240" w:lineRule="auto"/>
              <w:ind w:left="468"/>
              <w:jc w:val="left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  <w:lang w:eastAsia="ru-RU"/>
              </w:rPr>
              <w:drawing>
                <wp:inline distT="0" distB="0" distL="0" distR="0">
                  <wp:extent cx="690752" cy="690752"/>
                  <wp:effectExtent l="0" t="0" r="0" b="0"/>
                  <wp:docPr id="31" name="image17.png" descr="http://qrcoder.ru/code/?https%3A%2F%2Fwww.rospotrebnadzor.ru%2Fabout%2Finfo%2Fnews%2Fnews_details.php%3FELEMENT_ID%3D15381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52" cy="6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5B">
        <w:trPr>
          <w:trHeight w:val="1392"/>
        </w:trPr>
        <w:tc>
          <w:tcPr>
            <w:tcW w:w="580" w:type="dxa"/>
          </w:tcPr>
          <w:p w:rsidR="00772D5B" w:rsidRDefault="00B60D71">
            <w:pPr>
              <w:pStyle w:val="TableParagraph"/>
              <w:spacing w:line="316" w:lineRule="exact"/>
              <w:ind w:left="174" w:right="15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193" w:type="dxa"/>
          </w:tcPr>
          <w:p w:rsidR="00772D5B" w:rsidRDefault="00B60D71">
            <w:pPr>
              <w:pStyle w:val="TableParagraph"/>
              <w:spacing w:line="316" w:lineRule="exact"/>
              <w:ind w:left="181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Poleznenko.ru</w:t>
            </w:r>
            <w:proofErr w:type="spellEnd"/>
          </w:p>
        </w:tc>
        <w:tc>
          <w:tcPr>
            <w:tcW w:w="194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  <w:tr w:rsidR="00772D5B">
        <w:trPr>
          <w:trHeight w:val="1392"/>
        </w:trPr>
        <w:tc>
          <w:tcPr>
            <w:tcW w:w="580" w:type="dxa"/>
          </w:tcPr>
          <w:p w:rsidR="00772D5B" w:rsidRDefault="00B60D71">
            <w:pPr>
              <w:pStyle w:val="TableParagraph"/>
              <w:spacing w:line="316" w:lineRule="exact"/>
              <w:ind w:left="174" w:right="156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193" w:type="dxa"/>
          </w:tcPr>
          <w:p w:rsidR="00772D5B" w:rsidRDefault="00B60D71">
            <w:pPr>
              <w:pStyle w:val="TableParagraph"/>
              <w:spacing w:line="316" w:lineRule="exact"/>
              <w:ind w:left="181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Правильное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питание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школьника</w:t>
            </w:r>
          </w:p>
        </w:tc>
        <w:tc>
          <w:tcPr>
            <w:tcW w:w="194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  <w:tr w:rsidR="00772D5B">
        <w:trPr>
          <w:trHeight w:val="1363"/>
        </w:trPr>
        <w:tc>
          <w:tcPr>
            <w:tcW w:w="580" w:type="dxa"/>
          </w:tcPr>
          <w:p w:rsidR="00772D5B" w:rsidRDefault="00B60D71">
            <w:pPr>
              <w:pStyle w:val="TableParagraph"/>
              <w:spacing w:line="316" w:lineRule="exact"/>
              <w:ind w:left="174" w:right="156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193" w:type="dxa"/>
          </w:tcPr>
          <w:p w:rsidR="00772D5B" w:rsidRDefault="00B60D71">
            <w:pPr>
              <w:pStyle w:val="TableParagraph"/>
              <w:spacing w:line="240" w:lineRule="auto"/>
              <w:ind w:left="181" w:right="258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Информация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«Горячей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линии»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министерства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Самарской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1949" w:type="dxa"/>
          </w:tcPr>
          <w:p w:rsidR="00772D5B" w:rsidRDefault="00772D5B">
            <w:pPr>
              <w:pStyle w:val="TableParagraph"/>
              <w:spacing w:before="1" w:line="240" w:lineRule="auto"/>
              <w:jc w:val="left"/>
              <w:rPr>
                <w:rFonts w:ascii="Palatino Linotype"/>
                <w:b/>
                <w:i/>
                <w:sz w:val="7"/>
              </w:rPr>
            </w:pPr>
          </w:p>
          <w:p w:rsidR="00772D5B" w:rsidRDefault="00B60D71">
            <w:pPr>
              <w:pStyle w:val="TableParagraph"/>
              <w:spacing w:line="240" w:lineRule="auto"/>
              <w:ind w:left="426"/>
              <w:jc w:val="left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  <w:lang w:eastAsia="ru-RU"/>
              </w:rPr>
              <w:drawing>
                <wp:inline distT="0" distB="0" distL="0" distR="0">
                  <wp:extent cx="747307" cy="746760"/>
                  <wp:effectExtent l="0" t="0" r="0" b="0"/>
                  <wp:docPr id="33" name="image18.png" descr="http://qrcoder.ru/code/?https%3A%2F%2Feducat.samregion.ru%2Factivity%2Ffaq%2Finformacziya-po-organizaczii-nachala-uchebnogo-goda%2Fgoryachee-pitanie-dlya-uchenikov-nachalnyh-klassov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07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5B">
        <w:trPr>
          <w:trHeight w:val="1486"/>
        </w:trPr>
        <w:tc>
          <w:tcPr>
            <w:tcW w:w="580" w:type="dxa"/>
          </w:tcPr>
          <w:p w:rsidR="00772D5B" w:rsidRDefault="00B60D71">
            <w:pPr>
              <w:pStyle w:val="TableParagraph"/>
              <w:spacing w:line="316" w:lineRule="exact"/>
              <w:ind w:left="174" w:right="156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193" w:type="dxa"/>
          </w:tcPr>
          <w:p w:rsidR="00772D5B" w:rsidRDefault="00B60D71">
            <w:pPr>
              <w:pStyle w:val="TableParagraph"/>
              <w:spacing w:line="316" w:lineRule="exact"/>
              <w:ind w:left="181"/>
              <w:jc w:val="left"/>
              <w:rPr>
                <w:sz w:val="28"/>
              </w:rPr>
            </w:pPr>
            <w:r>
              <w:rPr>
                <w:spacing w:val="-3"/>
                <w:sz w:val="28"/>
              </w:rPr>
              <w:t>Здоровое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питание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качество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</w:t>
            </w:r>
          </w:p>
        </w:tc>
        <w:tc>
          <w:tcPr>
            <w:tcW w:w="1949" w:type="dxa"/>
          </w:tcPr>
          <w:p w:rsidR="00772D5B" w:rsidRDefault="00772D5B">
            <w:pPr>
              <w:pStyle w:val="TableParagraph"/>
              <w:spacing w:before="5" w:line="240" w:lineRule="auto"/>
              <w:jc w:val="left"/>
              <w:rPr>
                <w:rFonts w:ascii="Palatino Linotype"/>
                <w:b/>
                <w:i/>
                <w:sz w:val="13"/>
              </w:rPr>
            </w:pPr>
          </w:p>
          <w:p w:rsidR="00772D5B" w:rsidRDefault="00B60D71">
            <w:pPr>
              <w:pStyle w:val="TableParagraph"/>
              <w:spacing w:line="240" w:lineRule="auto"/>
              <w:ind w:left="442"/>
              <w:jc w:val="left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sz w:val="20"/>
                <w:lang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35" name="image19.png" descr="http://qrcoder.ru/code/?https%3A%2F%2Fhf.kursobr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D5B" w:rsidRDefault="00772D5B">
      <w:pPr>
        <w:rPr>
          <w:rFonts w:ascii="Palatino Linotype"/>
          <w:sz w:val="20"/>
        </w:rPr>
        <w:sectPr w:rsidR="00772D5B">
          <w:pgSz w:w="11910" w:h="16840"/>
          <w:pgMar w:top="940" w:right="280" w:bottom="840" w:left="960" w:header="713" w:footer="650" w:gutter="0"/>
          <w:cols w:space="720"/>
        </w:sectPr>
      </w:pPr>
    </w:p>
    <w:p w:rsidR="00772D5B" w:rsidRDefault="00B60D71">
      <w:pPr>
        <w:spacing w:before="65"/>
        <w:ind w:left="12658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:rsidR="00772D5B" w:rsidRDefault="00B60D71">
      <w:pPr>
        <w:pStyle w:val="Heading1"/>
        <w:spacing w:before="53"/>
        <w:ind w:left="2915"/>
      </w:pPr>
      <w:r>
        <w:t>Пример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цикличного</w:t>
      </w:r>
      <w:r>
        <w:rPr>
          <w:spacing w:val="-2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день</w:t>
      </w:r>
    </w:p>
    <w:p w:rsidR="00772D5B" w:rsidRDefault="00772D5B">
      <w:pPr>
        <w:pStyle w:val="a3"/>
        <w:rPr>
          <w:b/>
          <w:sz w:val="20"/>
        </w:rPr>
      </w:pPr>
    </w:p>
    <w:p w:rsidR="00772D5B" w:rsidRDefault="00772D5B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6"/>
        <w:gridCol w:w="1278"/>
        <w:gridCol w:w="805"/>
        <w:gridCol w:w="801"/>
        <w:gridCol w:w="811"/>
        <w:gridCol w:w="1108"/>
        <w:gridCol w:w="767"/>
        <w:gridCol w:w="769"/>
        <w:gridCol w:w="767"/>
        <w:gridCol w:w="770"/>
        <w:gridCol w:w="767"/>
        <w:gridCol w:w="769"/>
        <w:gridCol w:w="767"/>
        <w:gridCol w:w="769"/>
      </w:tblGrid>
      <w:tr w:rsidR="00772D5B">
        <w:trPr>
          <w:trHeight w:val="277"/>
        </w:trPr>
        <w:tc>
          <w:tcPr>
            <w:tcW w:w="2686" w:type="dxa"/>
            <w:vMerge w:val="restart"/>
          </w:tcPr>
          <w:p w:rsidR="00772D5B" w:rsidRDefault="00B60D71">
            <w:pPr>
              <w:pStyle w:val="TableParagraph"/>
              <w:spacing w:line="240" w:lineRule="auto"/>
              <w:ind w:left="261" w:right="244" w:firstLine="393"/>
              <w:jc w:val="left"/>
              <w:rPr>
                <w:sz w:val="24"/>
              </w:rPr>
            </w:pPr>
            <w:r>
              <w:rPr>
                <w:sz w:val="24"/>
              </w:rPr>
              <w:t>Прием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278" w:type="dxa"/>
            <w:vMerge w:val="restart"/>
          </w:tcPr>
          <w:p w:rsidR="00772D5B" w:rsidRDefault="00B60D71">
            <w:pPr>
              <w:pStyle w:val="TableParagraph"/>
              <w:spacing w:line="240" w:lineRule="auto"/>
              <w:ind w:left="150" w:right="136" w:firstLine="168"/>
              <w:jc w:val="left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порции,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</w:p>
        </w:tc>
        <w:tc>
          <w:tcPr>
            <w:tcW w:w="2417" w:type="dxa"/>
            <w:gridSpan w:val="3"/>
          </w:tcPr>
          <w:p w:rsidR="00772D5B" w:rsidRDefault="00B60D71">
            <w:pPr>
              <w:pStyle w:val="TableParagraph"/>
              <w:spacing w:line="258" w:lineRule="exact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108" w:type="dxa"/>
            <w:vMerge w:val="restart"/>
          </w:tcPr>
          <w:p w:rsidR="00772D5B" w:rsidRDefault="00B60D71">
            <w:pPr>
              <w:pStyle w:val="TableParagraph"/>
              <w:spacing w:line="273" w:lineRule="exact"/>
              <w:ind w:left="45" w:right="46"/>
              <w:rPr>
                <w:sz w:val="24"/>
              </w:rPr>
            </w:pPr>
            <w:proofErr w:type="spellStart"/>
            <w:r>
              <w:rPr>
                <w:sz w:val="24"/>
              </w:rPr>
              <w:t>Энерг</w:t>
            </w:r>
            <w:proofErr w:type="spellEnd"/>
            <w:r>
              <w:rPr>
                <w:sz w:val="24"/>
              </w:rPr>
              <w:t>.</w:t>
            </w:r>
          </w:p>
          <w:p w:rsidR="00772D5B" w:rsidRDefault="00B60D71">
            <w:pPr>
              <w:pStyle w:val="TableParagraph"/>
              <w:spacing w:line="270" w:lineRule="atLeast"/>
              <w:ind w:left="48" w:right="46"/>
              <w:rPr>
                <w:sz w:val="24"/>
              </w:rPr>
            </w:pPr>
            <w:r>
              <w:rPr>
                <w:sz w:val="24"/>
              </w:rPr>
              <w:t>ценность/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ккал</w:t>
            </w:r>
            <w:proofErr w:type="gramEnd"/>
          </w:p>
        </w:tc>
        <w:tc>
          <w:tcPr>
            <w:tcW w:w="3073" w:type="dxa"/>
            <w:gridSpan w:val="4"/>
          </w:tcPr>
          <w:p w:rsidR="00772D5B" w:rsidRDefault="00B60D71">
            <w:pPr>
              <w:pStyle w:val="TableParagraph"/>
              <w:spacing w:line="258" w:lineRule="exact"/>
              <w:ind w:left="808"/>
              <w:jc w:val="left"/>
              <w:rPr>
                <w:sz w:val="24"/>
              </w:rPr>
            </w:pPr>
            <w:r>
              <w:rPr>
                <w:sz w:val="24"/>
              </w:rPr>
              <w:t>Витамины,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мг</w:t>
            </w:r>
          </w:p>
        </w:tc>
        <w:tc>
          <w:tcPr>
            <w:tcW w:w="3072" w:type="dxa"/>
            <w:gridSpan w:val="4"/>
          </w:tcPr>
          <w:p w:rsidR="00772D5B" w:rsidRDefault="00B60D71">
            <w:pPr>
              <w:pStyle w:val="TableParagraph"/>
              <w:spacing w:line="258" w:lineRule="exact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мг</w:t>
            </w:r>
          </w:p>
        </w:tc>
      </w:tr>
      <w:tr w:rsidR="00772D5B">
        <w:trPr>
          <w:trHeight w:val="542"/>
        </w:trPr>
        <w:tc>
          <w:tcPr>
            <w:tcW w:w="2686" w:type="dxa"/>
            <w:vMerge/>
            <w:tcBorders>
              <w:top w:val="nil"/>
            </w:tcBorders>
          </w:tcPr>
          <w:p w:rsidR="00772D5B" w:rsidRDefault="00772D5B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772D5B" w:rsidRDefault="00772D5B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08" w:type="dxa"/>
            <w:vMerge/>
            <w:tcBorders>
              <w:top w:val="nil"/>
            </w:tcBorders>
          </w:tcPr>
          <w:p w:rsidR="00772D5B" w:rsidRDefault="00772D5B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4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right="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spacing w:line="270" w:lineRule="exact"/>
              <w:ind w:right="9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9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75" w:right="89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68" w:right="91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</w:tr>
      <w:tr w:rsidR="00772D5B">
        <w:trPr>
          <w:trHeight w:val="275"/>
        </w:trPr>
        <w:tc>
          <w:tcPr>
            <w:tcW w:w="13634" w:type="dxa"/>
            <w:gridSpan w:val="14"/>
            <w:shd w:val="clear" w:color="auto" w:fill="D9D9D9"/>
          </w:tcPr>
          <w:p w:rsidR="00772D5B" w:rsidRDefault="00B60D71">
            <w:pPr>
              <w:pStyle w:val="TableParagraph"/>
              <w:ind w:left="6300" w:right="6304"/>
              <w:rPr>
                <w:b/>
                <w:sz w:val="24"/>
              </w:rPr>
            </w:pPr>
            <w:r>
              <w:rPr>
                <w:b/>
                <w:sz w:val="24"/>
              </w:rPr>
              <w:t>Завтрак</w:t>
            </w:r>
          </w:p>
        </w:tc>
      </w:tr>
      <w:tr w:rsidR="00772D5B">
        <w:trPr>
          <w:trHeight w:val="552"/>
        </w:trPr>
        <w:tc>
          <w:tcPr>
            <w:tcW w:w="2686" w:type="dxa"/>
          </w:tcPr>
          <w:p w:rsidR="00772D5B" w:rsidRDefault="00B60D71">
            <w:pPr>
              <w:pStyle w:val="TableParagraph"/>
              <w:spacing w:line="271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Зеленый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</w:p>
          <w:p w:rsidR="00772D5B" w:rsidRDefault="00B60D71">
            <w:pPr>
              <w:pStyle w:val="TableParagraph"/>
              <w:spacing w:line="261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порционно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spacing w:line="271" w:lineRule="exact"/>
              <w:ind w:left="188" w:right="18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spacing w:line="271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0,780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spacing w:line="271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spacing w:line="271" w:lineRule="exact"/>
              <w:ind w:left="110" w:right="106"/>
              <w:rPr>
                <w:sz w:val="24"/>
              </w:rPr>
            </w:pPr>
            <w:r>
              <w:rPr>
                <w:sz w:val="24"/>
              </w:rPr>
              <w:t>1,630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spacing w:line="271" w:lineRule="exact"/>
              <w:ind w:left="138" w:right="138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1" w:lineRule="exact"/>
              <w:ind w:left="81" w:right="82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76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70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772D5B">
        <w:trPr>
          <w:trHeight w:val="275"/>
        </w:trPr>
        <w:tc>
          <w:tcPr>
            <w:tcW w:w="2686" w:type="dxa"/>
          </w:tcPr>
          <w:p w:rsidR="00772D5B" w:rsidRDefault="00B60D71">
            <w:pPr>
              <w:pStyle w:val="TableParagraph"/>
              <w:ind w:left="135" w:right="128"/>
              <w:rPr>
                <w:sz w:val="24"/>
              </w:rPr>
            </w:pPr>
            <w:r>
              <w:rPr>
                <w:sz w:val="24"/>
              </w:rPr>
              <w:t>Омлет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ind w:left="188" w:right="186"/>
              <w:rPr>
                <w:sz w:val="24"/>
              </w:rPr>
            </w:pPr>
            <w:r>
              <w:rPr>
                <w:sz w:val="24"/>
              </w:rPr>
              <w:t>105/5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11,06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14,08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2,040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ind w:left="139" w:right="138"/>
              <w:rPr>
                <w:sz w:val="24"/>
              </w:rPr>
            </w:pPr>
            <w:r>
              <w:rPr>
                <w:sz w:val="24"/>
              </w:rPr>
              <w:t>179,200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2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81"/>
              <w:rPr>
                <w:sz w:val="24"/>
              </w:rPr>
            </w:pPr>
            <w:r>
              <w:rPr>
                <w:sz w:val="24"/>
              </w:rPr>
              <w:t>0,390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5"/>
              <w:rPr>
                <w:sz w:val="24"/>
              </w:rPr>
            </w:pPr>
            <w:r>
              <w:rPr>
                <w:sz w:val="24"/>
              </w:rPr>
              <w:t>235,5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ind w:left="85" w:right="95"/>
              <w:rPr>
                <w:sz w:val="24"/>
              </w:rPr>
            </w:pPr>
            <w:r>
              <w:rPr>
                <w:sz w:val="24"/>
              </w:rPr>
              <w:t>0,530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0" w:right="89"/>
              <w:rPr>
                <w:sz w:val="24"/>
              </w:rPr>
            </w:pPr>
            <w:r>
              <w:rPr>
                <w:sz w:val="24"/>
              </w:rPr>
              <w:t>80,60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91"/>
              <w:rPr>
                <w:sz w:val="24"/>
              </w:rPr>
            </w:pPr>
            <w:r>
              <w:rPr>
                <w:sz w:val="24"/>
              </w:rPr>
              <w:t>181,5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75" w:right="89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2" w:right="91"/>
              <w:rPr>
                <w:sz w:val="24"/>
              </w:rPr>
            </w:pPr>
            <w:r>
              <w:rPr>
                <w:sz w:val="24"/>
              </w:rPr>
              <w:t>2,040</w:t>
            </w:r>
          </w:p>
        </w:tc>
      </w:tr>
      <w:tr w:rsidR="00772D5B">
        <w:trPr>
          <w:trHeight w:val="275"/>
        </w:trPr>
        <w:tc>
          <w:tcPr>
            <w:tcW w:w="2686" w:type="dxa"/>
          </w:tcPr>
          <w:p w:rsidR="00772D5B" w:rsidRDefault="00B60D71">
            <w:pPr>
              <w:pStyle w:val="TableParagraph"/>
              <w:ind w:left="136" w:right="127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лимоном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ind w:left="188" w:right="186"/>
              <w:rPr>
                <w:sz w:val="24"/>
              </w:rPr>
            </w:pPr>
            <w:r>
              <w:rPr>
                <w:sz w:val="24"/>
              </w:rPr>
              <w:t>200/15/7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15,18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62,230</w:t>
            </w: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81"/>
              <w:rPr>
                <w:sz w:val="24"/>
              </w:rPr>
            </w:pPr>
            <w:r>
              <w:rPr>
                <w:sz w:val="24"/>
              </w:rPr>
              <w:t>2,800</w:t>
            </w: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ind w:left="85" w:right="95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0" w:right="89"/>
              <w:rPr>
                <w:sz w:val="24"/>
              </w:rPr>
            </w:pPr>
            <w:r>
              <w:rPr>
                <w:sz w:val="24"/>
              </w:rPr>
              <w:t>3,250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91"/>
              <w:rPr>
                <w:sz w:val="24"/>
              </w:rPr>
            </w:pPr>
            <w:r>
              <w:rPr>
                <w:sz w:val="24"/>
              </w:rPr>
              <w:t>1,540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75" w:right="89"/>
              <w:rPr>
                <w:sz w:val="24"/>
              </w:rPr>
            </w:pPr>
            <w:r>
              <w:rPr>
                <w:sz w:val="24"/>
              </w:rPr>
              <w:t>0,840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2" w:right="91"/>
              <w:rPr>
                <w:sz w:val="24"/>
              </w:rPr>
            </w:pPr>
            <w:r>
              <w:rPr>
                <w:sz w:val="24"/>
              </w:rPr>
              <w:t>0,090</w:t>
            </w:r>
          </w:p>
        </w:tc>
      </w:tr>
      <w:tr w:rsidR="00772D5B">
        <w:trPr>
          <w:trHeight w:val="275"/>
        </w:trPr>
        <w:tc>
          <w:tcPr>
            <w:tcW w:w="2686" w:type="dxa"/>
          </w:tcPr>
          <w:p w:rsidR="00772D5B" w:rsidRDefault="00B60D71">
            <w:pPr>
              <w:pStyle w:val="TableParagraph"/>
              <w:ind w:left="135" w:right="128"/>
              <w:rPr>
                <w:sz w:val="24"/>
              </w:rPr>
            </w:pPr>
            <w:r>
              <w:rPr>
                <w:sz w:val="24"/>
              </w:rPr>
              <w:t>Батон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ind w:left="188" w:right="18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4,500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1,740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30,84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157,200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2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76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ind w:left="85" w:right="95"/>
              <w:rPr>
                <w:sz w:val="24"/>
              </w:rPr>
            </w:pPr>
            <w:r>
              <w:rPr>
                <w:sz w:val="24"/>
              </w:rPr>
              <w:t>1,020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0" w:right="89"/>
              <w:rPr>
                <w:sz w:val="24"/>
              </w:rPr>
            </w:pPr>
            <w:r>
              <w:rPr>
                <w:sz w:val="24"/>
              </w:rPr>
              <w:t>11,40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91"/>
              <w:rPr>
                <w:sz w:val="24"/>
              </w:rPr>
            </w:pPr>
            <w:r>
              <w:rPr>
                <w:sz w:val="24"/>
              </w:rPr>
              <w:t>39,00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75" w:right="89"/>
              <w:rPr>
                <w:sz w:val="24"/>
              </w:rPr>
            </w:pPr>
            <w:r>
              <w:rPr>
                <w:sz w:val="24"/>
              </w:rPr>
              <w:t>7,800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2" w:right="91"/>
              <w:rPr>
                <w:sz w:val="24"/>
              </w:rPr>
            </w:pPr>
            <w:r>
              <w:rPr>
                <w:sz w:val="24"/>
              </w:rPr>
              <w:t>0,720</w:t>
            </w:r>
          </w:p>
        </w:tc>
      </w:tr>
      <w:tr w:rsidR="00772D5B">
        <w:trPr>
          <w:trHeight w:val="275"/>
        </w:trPr>
        <w:tc>
          <w:tcPr>
            <w:tcW w:w="3964" w:type="dxa"/>
            <w:gridSpan w:val="2"/>
          </w:tcPr>
          <w:p w:rsidR="00772D5B" w:rsidRDefault="00B60D71">
            <w:pPr>
              <w:pStyle w:val="TableParagraph"/>
              <w:ind w:left="199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завтрак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16,40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15,88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49,69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408,630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2"/>
              <w:rPr>
                <w:sz w:val="24"/>
              </w:rPr>
            </w:pPr>
            <w:r>
              <w:rPr>
                <w:sz w:val="24"/>
              </w:rPr>
              <w:t>0,170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81"/>
              <w:rPr>
                <w:sz w:val="24"/>
              </w:rPr>
            </w:pPr>
            <w:r>
              <w:rPr>
                <w:sz w:val="24"/>
              </w:rPr>
              <w:t>3,190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5"/>
              <w:rPr>
                <w:sz w:val="24"/>
              </w:rPr>
            </w:pPr>
            <w:r>
              <w:rPr>
                <w:sz w:val="24"/>
              </w:rPr>
              <w:t>235,5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ind w:left="85" w:right="95"/>
              <w:rPr>
                <w:sz w:val="24"/>
              </w:rPr>
            </w:pPr>
            <w:r>
              <w:rPr>
                <w:sz w:val="24"/>
              </w:rPr>
              <w:t>1,560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0" w:right="89"/>
              <w:rPr>
                <w:sz w:val="24"/>
              </w:rPr>
            </w:pPr>
            <w:r>
              <w:rPr>
                <w:sz w:val="24"/>
              </w:rPr>
              <w:t>92,25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91"/>
              <w:rPr>
                <w:sz w:val="24"/>
              </w:rPr>
            </w:pPr>
            <w:r>
              <w:rPr>
                <w:sz w:val="24"/>
              </w:rPr>
              <w:t>222,1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75" w:right="89"/>
              <w:rPr>
                <w:sz w:val="24"/>
              </w:rPr>
            </w:pPr>
            <w:r>
              <w:rPr>
                <w:sz w:val="24"/>
              </w:rPr>
              <w:t>22,44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2" w:right="91"/>
              <w:rPr>
                <w:sz w:val="24"/>
              </w:rPr>
            </w:pPr>
            <w:r>
              <w:rPr>
                <w:sz w:val="24"/>
              </w:rPr>
              <w:t>2,850</w:t>
            </w:r>
          </w:p>
        </w:tc>
      </w:tr>
      <w:tr w:rsidR="00772D5B">
        <w:trPr>
          <w:trHeight w:val="277"/>
        </w:trPr>
        <w:tc>
          <w:tcPr>
            <w:tcW w:w="13634" w:type="dxa"/>
            <w:gridSpan w:val="14"/>
            <w:shd w:val="clear" w:color="auto" w:fill="D9D9D9"/>
          </w:tcPr>
          <w:p w:rsidR="00772D5B" w:rsidRDefault="00B60D71">
            <w:pPr>
              <w:pStyle w:val="TableParagraph"/>
              <w:spacing w:before="1" w:line="257" w:lineRule="exact"/>
              <w:ind w:left="6300" w:right="6306"/>
              <w:rPr>
                <w:b/>
                <w:sz w:val="24"/>
              </w:rPr>
            </w:pPr>
            <w:r>
              <w:rPr>
                <w:b/>
                <w:sz w:val="24"/>
              </w:rPr>
              <w:t>Обед</w:t>
            </w:r>
          </w:p>
        </w:tc>
      </w:tr>
      <w:tr w:rsidR="00772D5B">
        <w:trPr>
          <w:trHeight w:val="552"/>
        </w:trPr>
        <w:tc>
          <w:tcPr>
            <w:tcW w:w="2686" w:type="dxa"/>
          </w:tcPr>
          <w:p w:rsidR="00772D5B" w:rsidRDefault="00B60D71">
            <w:pPr>
              <w:pStyle w:val="TableParagraph"/>
              <w:spacing w:line="270" w:lineRule="exact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Салат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  <w:p w:rsidR="00772D5B" w:rsidRDefault="00B60D71">
            <w:pPr>
              <w:pStyle w:val="TableParagraph"/>
              <w:spacing w:line="261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моркови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яблоком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spacing w:line="270" w:lineRule="exact"/>
              <w:ind w:left="188" w:right="1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spacing w:line="270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0,490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spacing w:line="270" w:lineRule="exact"/>
              <w:ind w:left="104" w:right="101"/>
              <w:rPr>
                <w:sz w:val="24"/>
              </w:rPr>
            </w:pPr>
            <w:r>
              <w:rPr>
                <w:sz w:val="24"/>
              </w:rPr>
              <w:t>3,080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spacing w:line="270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4,520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spacing w:line="270" w:lineRule="exact"/>
              <w:ind w:left="138" w:right="138"/>
              <w:rPr>
                <w:sz w:val="24"/>
              </w:rPr>
            </w:pPr>
            <w:r>
              <w:rPr>
                <w:sz w:val="24"/>
              </w:rPr>
              <w:t>48,500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2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7" w:right="81"/>
              <w:rPr>
                <w:sz w:val="24"/>
              </w:rPr>
            </w:pPr>
            <w:r>
              <w:rPr>
                <w:sz w:val="24"/>
              </w:rPr>
              <w:t>2,900</w:t>
            </w: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spacing w:line="270" w:lineRule="exact"/>
              <w:ind w:left="85" w:right="95"/>
              <w:rPr>
                <w:sz w:val="24"/>
              </w:rPr>
            </w:pPr>
            <w:r>
              <w:rPr>
                <w:sz w:val="24"/>
              </w:rPr>
              <w:t>1,480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0" w:right="89"/>
              <w:rPr>
                <w:sz w:val="24"/>
              </w:rPr>
            </w:pPr>
            <w:r>
              <w:rPr>
                <w:sz w:val="24"/>
              </w:rPr>
              <w:t>11,13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7" w:right="91"/>
              <w:rPr>
                <w:sz w:val="24"/>
              </w:rPr>
            </w:pPr>
            <w:r>
              <w:rPr>
                <w:sz w:val="24"/>
              </w:rPr>
              <w:t>20,08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75" w:right="89"/>
              <w:rPr>
                <w:sz w:val="24"/>
              </w:rPr>
            </w:pPr>
            <w:r>
              <w:rPr>
                <w:sz w:val="24"/>
              </w:rPr>
              <w:t>14,00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2" w:right="91"/>
              <w:rPr>
                <w:sz w:val="24"/>
              </w:rPr>
            </w:pPr>
            <w:r>
              <w:rPr>
                <w:sz w:val="24"/>
              </w:rPr>
              <w:t>0,510</w:t>
            </w:r>
          </w:p>
        </w:tc>
      </w:tr>
      <w:tr w:rsidR="00772D5B">
        <w:trPr>
          <w:trHeight w:val="827"/>
        </w:trPr>
        <w:tc>
          <w:tcPr>
            <w:tcW w:w="2686" w:type="dxa"/>
          </w:tcPr>
          <w:p w:rsidR="00772D5B" w:rsidRDefault="00B60D71">
            <w:pPr>
              <w:pStyle w:val="TableParagraph"/>
              <w:spacing w:line="240" w:lineRule="auto"/>
              <w:ind w:left="393" w:right="384" w:hanging="3"/>
              <w:rPr>
                <w:sz w:val="24"/>
              </w:rPr>
            </w:pPr>
            <w:r>
              <w:rPr>
                <w:sz w:val="24"/>
              </w:rPr>
              <w:t>Борщ из свежей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2D5B" w:rsidRDefault="00B60D71">
            <w:pPr>
              <w:pStyle w:val="TableParagraph"/>
              <w:spacing w:line="261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сметаной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spacing w:line="270" w:lineRule="exact"/>
              <w:ind w:left="188" w:right="186"/>
              <w:rPr>
                <w:sz w:val="24"/>
              </w:rPr>
            </w:pPr>
            <w:r>
              <w:rPr>
                <w:sz w:val="24"/>
              </w:rPr>
              <w:t>250/10/5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spacing w:line="270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5,230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spacing w:line="270" w:lineRule="exact"/>
              <w:ind w:left="104" w:right="101"/>
              <w:rPr>
                <w:sz w:val="24"/>
              </w:rPr>
            </w:pPr>
            <w:r>
              <w:rPr>
                <w:sz w:val="24"/>
              </w:rPr>
              <w:t>8,290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spacing w:line="270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11,13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spacing w:line="270" w:lineRule="exact"/>
              <w:ind w:left="138" w:right="138"/>
              <w:rPr>
                <w:sz w:val="24"/>
              </w:rPr>
            </w:pPr>
            <w:r>
              <w:rPr>
                <w:sz w:val="24"/>
              </w:rPr>
              <w:t>182,500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2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7" w:right="81"/>
              <w:rPr>
                <w:sz w:val="24"/>
              </w:rPr>
            </w:pPr>
            <w:r>
              <w:rPr>
                <w:sz w:val="24"/>
              </w:rPr>
              <w:t>11,05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5"/>
              <w:rPr>
                <w:sz w:val="24"/>
              </w:rPr>
            </w:pPr>
            <w:r>
              <w:rPr>
                <w:sz w:val="24"/>
              </w:rPr>
              <w:t>4,780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spacing w:line="270" w:lineRule="exact"/>
              <w:ind w:left="85" w:right="95"/>
              <w:rPr>
                <w:sz w:val="24"/>
              </w:rPr>
            </w:pPr>
            <w:r>
              <w:rPr>
                <w:sz w:val="24"/>
              </w:rPr>
              <w:t>13,03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0" w:right="89"/>
              <w:rPr>
                <w:sz w:val="24"/>
              </w:rPr>
            </w:pPr>
            <w:r>
              <w:rPr>
                <w:sz w:val="24"/>
              </w:rPr>
              <w:t>53,06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7" w:right="91"/>
              <w:rPr>
                <w:sz w:val="24"/>
              </w:rPr>
            </w:pPr>
            <w:r>
              <w:rPr>
                <w:sz w:val="24"/>
              </w:rPr>
              <w:t>72,17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75" w:right="89"/>
              <w:rPr>
                <w:sz w:val="24"/>
              </w:rPr>
            </w:pPr>
            <w:r>
              <w:rPr>
                <w:sz w:val="24"/>
              </w:rPr>
              <w:t>28,79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2" w:right="91"/>
              <w:rPr>
                <w:sz w:val="24"/>
              </w:rPr>
            </w:pPr>
            <w:r>
              <w:rPr>
                <w:sz w:val="24"/>
              </w:rPr>
              <w:t>1,430</w:t>
            </w:r>
          </w:p>
        </w:tc>
      </w:tr>
      <w:tr w:rsidR="00772D5B">
        <w:trPr>
          <w:trHeight w:val="551"/>
        </w:trPr>
        <w:tc>
          <w:tcPr>
            <w:tcW w:w="2686" w:type="dxa"/>
          </w:tcPr>
          <w:p w:rsidR="00772D5B" w:rsidRDefault="00B60D71">
            <w:pPr>
              <w:pStyle w:val="TableParagraph"/>
              <w:spacing w:line="270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Рыба</w:t>
            </w:r>
          </w:p>
          <w:p w:rsidR="00772D5B" w:rsidRDefault="00B60D71">
            <w:pPr>
              <w:pStyle w:val="TableParagraph"/>
              <w:spacing w:line="261" w:lineRule="exact"/>
              <w:ind w:left="132" w:right="128"/>
              <w:rPr>
                <w:sz w:val="24"/>
              </w:rPr>
            </w:pPr>
            <w:r>
              <w:rPr>
                <w:sz w:val="24"/>
              </w:rPr>
              <w:t>по-польски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spacing w:line="270" w:lineRule="exact"/>
              <w:ind w:left="188" w:right="186"/>
              <w:rPr>
                <w:sz w:val="24"/>
              </w:rPr>
            </w:pPr>
            <w:r>
              <w:rPr>
                <w:sz w:val="24"/>
              </w:rPr>
              <w:t>50/50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spacing w:line="270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11,59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spacing w:line="270" w:lineRule="exact"/>
              <w:ind w:left="104" w:right="101"/>
              <w:rPr>
                <w:sz w:val="24"/>
              </w:rPr>
            </w:pPr>
            <w:r>
              <w:rPr>
                <w:sz w:val="24"/>
              </w:rPr>
              <w:t>3,600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spacing w:line="270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4,800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spacing w:line="270" w:lineRule="exact"/>
              <w:ind w:left="138" w:right="138"/>
              <w:rPr>
                <w:sz w:val="24"/>
              </w:rPr>
            </w:pPr>
            <w:r>
              <w:rPr>
                <w:sz w:val="24"/>
              </w:rPr>
              <w:t>98,630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2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7" w:right="81"/>
              <w:rPr>
                <w:sz w:val="24"/>
              </w:rPr>
            </w:pPr>
            <w:r>
              <w:rPr>
                <w:sz w:val="24"/>
              </w:rPr>
              <w:t>2,740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5"/>
              <w:rPr>
                <w:sz w:val="24"/>
              </w:rPr>
            </w:pPr>
            <w:r>
              <w:rPr>
                <w:sz w:val="24"/>
              </w:rPr>
              <w:t>18,70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spacing w:line="270" w:lineRule="exact"/>
              <w:ind w:left="85" w:right="95"/>
              <w:rPr>
                <w:sz w:val="24"/>
              </w:rPr>
            </w:pPr>
            <w:r>
              <w:rPr>
                <w:sz w:val="24"/>
              </w:rPr>
              <w:t>1,220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0" w:right="89"/>
              <w:rPr>
                <w:sz w:val="24"/>
              </w:rPr>
            </w:pPr>
            <w:r>
              <w:rPr>
                <w:sz w:val="24"/>
              </w:rPr>
              <w:t>69,19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67" w:right="91"/>
              <w:rPr>
                <w:sz w:val="24"/>
              </w:rPr>
            </w:pPr>
            <w:r>
              <w:rPr>
                <w:sz w:val="24"/>
              </w:rPr>
              <w:t>103,7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75" w:right="89"/>
              <w:rPr>
                <w:sz w:val="24"/>
              </w:rPr>
            </w:pPr>
            <w:r>
              <w:rPr>
                <w:sz w:val="24"/>
              </w:rPr>
              <w:t>47,58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2" w:right="91"/>
              <w:rPr>
                <w:sz w:val="24"/>
              </w:rPr>
            </w:pPr>
            <w:r>
              <w:rPr>
                <w:sz w:val="24"/>
              </w:rPr>
              <w:t>0,890</w:t>
            </w:r>
          </w:p>
        </w:tc>
      </w:tr>
      <w:tr w:rsidR="00772D5B">
        <w:trPr>
          <w:trHeight w:val="552"/>
        </w:trPr>
        <w:tc>
          <w:tcPr>
            <w:tcW w:w="2686" w:type="dxa"/>
          </w:tcPr>
          <w:p w:rsidR="00772D5B" w:rsidRDefault="00B60D71">
            <w:pPr>
              <w:pStyle w:val="TableParagraph"/>
              <w:spacing w:line="270" w:lineRule="exact"/>
              <w:ind w:left="133" w:right="128"/>
              <w:rPr>
                <w:sz w:val="24"/>
              </w:rPr>
            </w:pPr>
            <w:r>
              <w:rPr>
                <w:sz w:val="24"/>
              </w:rPr>
              <w:t>Каша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гречневая</w:t>
            </w:r>
          </w:p>
          <w:p w:rsidR="00772D5B" w:rsidRDefault="00B60D71">
            <w:pPr>
              <w:pStyle w:val="TableParagraph"/>
              <w:spacing w:line="262" w:lineRule="exact"/>
              <w:ind w:left="131" w:right="128"/>
              <w:rPr>
                <w:sz w:val="24"/>
              </w:rPr>
            </w:pPr>
            <w:proofErr w:type="gramStart"/>
            <w:r>
              <w:rPr>
                <w:sz w:val="24"/>
              </w:rPr>
              <w:t>рассыпчатая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spacing w:line="270" w:lineRule="exact"/>
              <w:ind w:left="188" w:right="186"/>
              <w:rPr>
                <w:sz w:val="24"/>
              </w:rPr>
            </w:pPr>
            <w:r>
              <w:rPr>
                <w:sz w:val="24"/>
              </w:rPr>
              <w:t>150/5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spacing w:line="270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8,850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spacing w:line="270" w:lineRule="exact"/>
              <w:ind w:left="104" w:right="101"/>
              <w:rPr>
                <w:sz w:val="24"/>
              </w:rPr>
            </w:pPr>
            <w:r>
              <w:rPr>
                <w:sz w:val="24"/>
              </w:rPr>
              <w:t>6,440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spacing w:line="270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40,01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spacing w:line="270" w:lineRule="exact"/>
              <w:ind w:left="138" w:right="138"/>
              <w:rPr>
                <w:sz w:val="24"/>
              </w:rPr>
            </w:pPr>
            <w:r>
              <w:rPr>
                <w:sz w:val="24"/>
              </w:rPr>
              <w:t>253,000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2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76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5"/>
              <w:rPr>
                <w:sz w:val="24"/>
              </w:rPr>
            </w:pPr>
            <w:r>
              <w:rPr>
                <w:sz w:val="24"/>
              </w:rPr>
              <w:t>29,50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spacing w:line="270" w:lineRule="exact"/>
              <w:ind w:left="85" w:right="95"/>
              <w:rPr>
                <w:sz w:val="24"/>
              </w:rPr>
            </w:pPr>
            <w:r>
              <w:rPr>
                <w:sz w:val="24"/>
              </w:rPr>
              <w:t>0,610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0" w:right="89"/>
              <w:rPr>
                <w:sz w:val="24"/>
              </w:rPr>
            </w:pPr>
            <w:r>
              <w:rPr>
                <w:sz w:val="24"/>
              </w:rPr>
              <w:t>18,28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7" w:right="91"/>
              <w:rPr>
                <w:sz w:val="24"/>
              </w:rPr>
            </w:pPr>
            <w:r>
              <w:rPr>
                <w:sz w:val="24"/>
              </w:rPr>
              <w:t>27,42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75" w:right="89"/>
              <w:rPr>
                <w:sz w:val="24"/>
              </w:rPr>
            </w:pPr>
            <w:r>
              <w:rPr>
                <w:sz w:val="24"/>
              </w:rPr>
              <w:t>140,2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2" w:right="91"/>
              <w:rPr>
                <w:sz w:val="24"/>
              </w:rPr>
            </w:pPr>
            <w:r>
              <w:rPr>
                <w:sz w:val="24"/>
              </w:rPr>
              <w:t>4,730</w:t>
            </w:r>
          </w:p>
        </w:tc>
      </w:tr>
      <w:tr w:rsidR="00772D5B">
        <w:trPr>
          <w:trHeight w:val="275"/>
        </w:trPr>
        <w:tc>
          <w:tcPr>
            <w:tcW w:w="2686" w:type="dxa"/>
          </w:tcPr>
          <w:p w:rsidR="00772D5B" w:rsidRDefault="00B60D71">
            <w:pPr>
              <w:pStyle w:val="TableParagraph"/>
              <w:ind w:left="136" w:right="128"/>
              <w:rPr>
                <w:sz w:val="24"/>
              </w:rPr>
            </w:pPr>
            <w:r>
              <w:rPr>
                <w:sz w:val="24"/>
              </w:rPr>
              <w:t>Напиток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шиповника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ind w:left="188" w:right="18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0,320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0,140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240,4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101,600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2"/>
              <w:rPr>
                <w:sz w:val="24"/>
              </w:rPr>
            </w:pPr>
            <w:r>
              <w:rPr>
                <w:sz w:val="24"/>
              </w:rPr>
              <w:t>0,010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81"/>
              <w:rPr>
                <w:sz w:val="24"/>
              </w:rPr>
            </w:pPr>
            <w:r>
              <w:rPr>
                <w:sz w:val="24"/>
              </w:rPr>
              <w:t>42,00</w:t>
            </w: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ind w:left="85" w:right="95"/>
              <w:rPr>
                <w:sz w:val="24"/>
              </w:rPr>
            </w:pPr>
            <w:r>
              <w:rPr>
                <w:sz w:val="24"/>
              </w:rPr>
              <w:t>0,340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0" w:right="89"/>
              <w:rPr>
                <w:sz w:val="24"/>
              </w:rPr>
            </w:pPr>
            <w:r>
              <w:rPr>
                <w:sz w:val="24"/>
              </w:rPr>
              <w:t>6,200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91"/>
              <w:rPr>
                <w:sz w:val="24"/>
              </w:rPr>
            </w:pPr>
            <w:r>
              <w:rPr>
                <w:sz w:val="24"/>
              </w:rPr>
              <w:t>1,600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75" w:right="89"/>
              <w:rPr>
                <w:sz w:val="24"/>
              </w:rPr>
            </w:pPr>
            <w:r>
              <w:rPr>
                <w:sz w:val="24"/>
              </w:rPr>
              <w:t>1,600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2" w:right="91"/>
              <w:rPr>
                <w:sz w:val="24"/>
              </w:rPr>
            </w:pPr>
            <w:r>
              <w:rPr>
                <w:sz w:val="24"/>
              </w:rPr>
              <w:t>0,320</w:t>
            </w:r>
          </w:p>
        </w:tc>
      </w:tr>
      <w:tr w:rsidR="00772D5B">
        <w:trPr>
          <w:trHeight w:val="275"/>
        </w:trPr>
        <w:tc>
          <w:tcPr>
            <w:tcW w:w="2686" w:type="dxa"/>
          </w:tcPr>
          <w:p w:rsidR="00772D5B" w:rsidRDefault="00B60D71">
            <w:pPr>
              <w:pStyle w:val="TableParagraph"/>
              <w:ind w:left="136" w:right="127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пшеничный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ind w:left="188" w:right="18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2,930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99,900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2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76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ind w:left="85" w:right="95"/>
              <w:rPr>
                <w:sz w:val="24"/>
              </w:rPr>
            </w:pPr>
            <w:r>
              <w:rPr>
                <w:sz w:val="24"/>
              </w:rPr>
              <w:t>0,650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0" w:right="89"/>
              <w:rPr>
                <w:sz w:val="24"/>
              </w:rPr>
            </w:pPr>
            <w:r>
              <w:rPr>
                <w:sz w:val="24"/>
              </w:rPr>
              <w:t>11,06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91"/>
              <w:rPr>
                <w:sz w:val="24"/>
              </w:rPr>
            </w:pPr>
            <w:r>
              <w:rPr>
                <w:sz w:val="24"/>
              </w:rPr>
              <w:t>3,530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75" w:right="89"/>
              <w:rPr>
                <w:sz w:val="24"/>
              </w:rPr>
            </w:pPr>
            <w:r>
              <w:rPr>
                <w:sz w:val="24"/>
              </w:rPr>
              <w:t>14,92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2" w:right="91"/>
              <w:rPr>
                <w:sz w:val="24"/>
              </w:rPr>
            </w:pPr>
            <w:r>
              <w:rPr>
                <w:sz w:val="24"/>
              </w:rPr>
              <w:t>0,670</w:t>
            </w:r>
          </w:p>
        </w:tc>
      </w:tr>
      <w:tr w:rsidR="00772D5B">
        <w:trPr>
          <w:trHeight w:val="278"/>
        </w:trPr>
        <w:tc>
          <w:tcPr>
            <w:tcW w:w="2686" w:type="dxa"/>
          </w:tcPr>
          <w:p w:rsidR="00772D5B" w:rsidRDefault="00B60D71">
            <w:pPr>
              <w:pStyle w:val="TableParagraph"/>
              <w:spacing w:line="258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ржаной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spacing w:line="258" w:lineRule="exact"/>
              <w:ind w:left="188" w:right="1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spacing w:line="258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1,800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spacing w:line="258" w:lineRule="exact"/>
              <w:ind w:left="104" w:right="101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spacing w:line="258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13,20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spacing w:line="258" w:lineRule="exact"/>
              <w:ind w:left="138" w:right="138"/>
              <w:rPr>
                <w:sz w:val="24"/>
              </w:rPr>
            </w:pPr>
            <w:r>
              <w:rPr>
                <w:sz w:val="24"/>
              </w:rPr>
              <w:t>68,970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58" w:lineRule="exact"/>
              <w:ind w:left="81" w:right="82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76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spacing w:line="258" w:lineRule="exact"/>
              <w:ind w:left="85" w:right="95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58" w:lineRule="exact"/>
              <w:ind w:left="80" w:right="89"/>
              <w:rPr>
                <w:sz w:val="24"/>
              </w:rPr>
            </w:pPr>
            <w:r>
              <w:rPr>
                <w:sz w:val="24"/>
              </w:rPr>
              <w:t>9,100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58" w:lineRule="exact"/>
              <w:ind w:left="77" w:right="91"/>
              <w:rPr>
                <w:sz w:val="24"/>
              </w:rPr>
            </w:pPr>
            <w:r>
              <w:rPr>
                <w:sz w:val="24"/>
              </w:rPr>
              <w:t>2,650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58" w:lineRule="exact"/>
              <w:ind w:left="75" w:right="89"/>
              <w:rPr>
                <w:sz w:val="24"/>
              </w:rPr>
            </w:pPr>
            <w:r>
              <w:rPr>
                <w:sz w:val="24"/>
              </w:rPr>
              <w:t>8,500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58" w:lineRule="exact"/>
              <w:ind w:left="72" w:right="91"/>
              <w:rPr>
                <w:sz w:val="24"/>
              </w:rPr>
            </w:pPr>
            <w:r>
              <w:rPr>
                <w:sz w:val="24"/>
              </w:rPr>
              <w:t>0,560</w:t>
            </w:r>
          </w:p>
        </w:tc>
      </w:tr>
      <w:tr w:rsidR="00772D5B">
        <w:trPr>
          <w:trHeight w:val="275"/>
        </w:trPr>
        <w:tc>
          <w:tcPr>
            <w:tcW w:w="3964" w:type="dxa"/>
            <w:gridSpan w:val="2"/>
          </w:tcPr>
          <w:p w:rsidR="00772D5B" w:rsidRDefault="00B60D71">
            <w:pPr>
              <w:pStyle w:val="TableParagraph"/>
              <w:ind w:left="236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обед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31,21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23,05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118,1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ind w:left="139" w:right="138"/>
              <w:rPr>
                <w:sz w:val="24"/>
              </w:rPr>
            </w:pPr>
            <w:r>
              <w:rPr>
                <w:sz w:val="24"/>
              </w:rPr>
              <w:t>853,100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2"/>
              <w:rPr>
                <w:sz w:val="24"/>
              </w:rPr>
            </w:pPr>
            <w:r>
              <w:rPr>
                <w:sz w:val="24"/>
              </w:rPr>
              <w:t>0,590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81"/>
              <w:rPr>
                <w:sz w:val="24"/>
              </w:rPr>
            </w:pPr>
            <w:r>
              <w:rPr>
                <w:sz w:val="24"/>
              </w:rPr>
              <w:t>58,69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5"/>
              <w:rPr>
                <w:sz w:val="24"/>
              </w:rPr>
            </w:pPr>
            <w:r>
              <w:rPr>
                <w:sz w:val="24"/>
              </w:rPr>
              <w:t>52,98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ind w:left="85" w:right="95"/>
              <w:rPr>
                <w:sz w:val="24"/>
              </w:rPr>
            </w:pPr>
            <w:r>
              <w:rPr>
                <w:sz w:val="24"/>
              </w:rPr>
              <w:t>17,71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0" w:right="89"/>
              <w:rPr>
                <w:sz w:val="24"/>
              </w:rPr>
            </w:pPr>
            <w:r>
              <w:rPr>
                <w:sz w:val="24"/>
              </w:rPr>
              <w:t>178,0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91"/>
              <w:rPr>
                <w:sz w:val="24"/>
              </w:rPr>
            </w:pPr>
            <w:r>
              <w:rPr>
                <w:sz w:val="24"/>
              </w:rPr>
              <w:t>231,2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75" w:right="89"/>
              <w:rPr>
                <w:sz w:val="24"/>
              </w:rPr>
            </w:pPr>
            <w:r>
              <w:rPr>
                <w:sz w:val="24"/>
              </w:rPr>
              <w:t>255,6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2" w:right="91"/>
              <w:rPr>
                <w:sz w:val="24"/>
              </w:rPr>
            </w:pPr>
            <w:r>
              <w:rPr>
                <w:sz w:val="24"/>
              </w:rPr>
              <w:t>9,110</w:t>
            </w:r>
          </w:p>
        </w:tc>
      </w:tr>
      <w:tr w:rsidR="00772D5B">
        <w:trPr>
          <w:trHeight w:val="275"/>
        </w:trPr>
        <w:tc>
          <w:tcPr>
            <w:tcW w:w="13634" w:type="dxa"/>
            <w:gridSpan w:val="14"/>
            <w:shd w:val="clear" w:color="auto" w:fill="D9D9D9"/>
          </w:tcPr>
          <w:p w:rsidR="00772D5B" w:rsidRDefault="00B60D71">
            <w:pPr>
              <w:pStyle w:val="TableParagraph"/>
              <w:ind w:left="6300" w:right="6306"/>
              <w:rPr>
                <w:b/>
                <w:sz w:val="24"/>
              </w:rPr>
            </w:pPr>
            <w:r>
              <w:rPr>
                <w:b/>
                <w:sz w:val="24"/>
              </w:rPr>
              <w:t>Полдник</w:t>
            </w:r>
          </w:p>
        </w:tc>
      </w:tr>
      <w:tr w:rsidR="00772D5B">
        <w:trPr>
          <w:trHeight w:val="551"/>
        </w:trPr>
        <w:tc>
          <w:tcPr>
            <w:tcW w:w="2686" w:type="dxa"/>
          </w:tcPr>
          <w:p w:rsidR="00772D5B" w:rsidRDefault="00B60D71">
            <w:pPr>
              <w:pStyle w:val="TableParagraph"/>
              <w:spacing w:line="270" w:lineRule="exact"/>
              <w:ind w:left="135" w:right="128"/>
              <w:rPr>
                <w:sz w:val="24"/>
              </w:rPr>
            </w:pPr>
            <w:proofErr w:type="spellStart"/>
            <w:r>
              <w:rPr>
                <w:sz w:val="24"/>
              </w:rPr>
              <w:t>Курник</w:t>
            </w:r>
            <w:proofErr w:type="spellEnd"/>
          </w:p>
          <w:p w:rsidR="00772D5B" w:rsidRDefault="00B60D71">
            <w:pPr>
              <w:pStyle w:val="TableParagraph"/>
              <w:spacing w:line="261" w:lineRule="exact"/>
              <w:ind w:left="136" w:right="12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spacing w:line="270" w:lineRule="exact"/>
              <w:ind w:left="188" w:right="18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spacing w:line="270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6,530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spacing w:line="270" w:lineRule="exact"/>
              <w:ind w:left="104" w:right="101"/>
              <w:rPr>
                <w:sz w:val="24"/>
              </w:rPr>
            </w:pPr>
            <w:r>
              <w:rPr>
                <w:sz w:val="24"/>
              </w:rPr>
              <w:t>14,98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spacing w:line="270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28,19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spacing w:line="270" w:lineRule="exact"/>
              <w:ind w:left="139" w:right="138"/>
              <w:rPr>
                <w:sz w:val="24"/>
              </w:rPr>
            </w:pPr>
            <w:r>
              <w:rPr>
                <w:sz w:val="24"/>
              </w:rPr>
              <w:t>273,880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2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7" w:right="81"/>
              <w:rPr>
                <w:sz w:val="24"/>
              </w:rPr>
            </w:pPr>
            <w:r>
              <w:rPr>
                <w:sz w:val="24"/>
              </w:rPr>
              <w:t>3,890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1" w:right="85"/>
              <w:rPr>
                <w:sz w:val="24"/>
              </w:rPr>
            </w:pPr>
            <w:r>
              <w:rPr>
                <w:sz w:val="24"/>
              </w:rPr>
              <w:t>12,00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spacing w:line="270" w:lineRule="exact"/>
              <w:ind w:left="85" w:right="95"/>
              <w:rPr>
                <w:sz w:val="24"/>
              </w:rPr>
            </w:pPr>
            <w:r>
              <w:rPr>
                <w:sz w:val="24"/>
              </w:rPr>
              <w:t>3,980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80" w:right="89"/>
              <w:rPr>
                <w:sz w:val="24"/>
              </w:rPr>
            </w:pPr>
            <w:r>
              <w:rPr>
                <w:sz w:val="24"/>
              </w:rPr>
              <w:t>41,37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7" w:right="91"/>
              <w:rPr>
                <w:sz w:val="24"/>
              </w:rPr>
            </w:pPr>
            <w:r>
              <w:rPr>
                <w:sz w:val="24"/>
              </w:rPr>
              <w:t>79,14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70" w:lineRule="exact"/>
              <w:ind w:left="75" w:right="89"/>
              <w:rPr>
                <w:sz w:val="24"/>
              </w:rPr>
            </w:pPr>
            <w:r>
              <w:rPr>
                <w:sz w:val="24"/>
              </w:rPr>
              <w:t>20,41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70" w:lineRule="exact"/>
              <w:ind w:left="72" w:right="91"/>
              <w:rPr>
                <w:sz w:val="24"/>
              </w:rPr>
            </w:pPr>
            <w:r>
              <w:rPr>
                <w:sz w:val="24"/>
              </w:rPr>
              <w:t>1,170</w:t>
            </w:r>
          </w:p>
        </w:tc>
      </w:tr>
      <w:tr w:rsidR="00772D5B">
        <w:trPr>
          <w:trHeight w:val="276"/>
        </w:trPr>
        <w:tc>
          <w:tcPr>
            <w:tcW w:w="2686" w:type="dxa"/>
          </w:tcPr>
          <w:p w:rsidR="00772D5B" w:rsidRDefault="00B60D71">
            <w:pPr>
              <w:pStyle w:val="TableParagraph"/>
              <w:ind w:left="132" w:right="128"/>
              <w:rPr>
                <w:sz w:val="24"/>
              </w:rPr>
            </w:pPr>
            <w:r>
              <w:rPr>
                <w:sz w:val="24"/>
              </w:rPr>
              <w:t>Чай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сахаром</w:t>
            </w:r>
          </w:p>
        </w:tc>
        <w:tc>
          <w:tcPr>
            <w:tcW w:w="1278" w:type="dxa"/>
          </w:tcPr>
          <w:p w:rsidR="00772D5B" w:rsidRDefault="00B60D71">
            <w:pPr>
              <w:pStyle w:val="TableParagraph"/>
              <w:ind w:left="188" w:right="18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805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1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14,97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59,850</w:t>
            </w: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70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0" w:right="89"/>
              <w:rPr>
                <w:sz w:val="24"/>
              </w:rPr>
            </w:pPr>
            <w:r>
              <w:rPr>
                <w:sz w:val="24"/>
              </w:rPr>
              <w:t>0,450</w:t>
            </w:r>
          </w:p>
        </w:tc>
        <w:tc>
          <w:tcPr>
            <w:tcW w:w="769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7" w:type="dxa"/>
          </w:tcPr>
          <w:p w:rsidR="00772D5B" w:rsidRDefault="00772D5B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2" w:right="91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</w:tr>
      <w:tr w:rsidR="00772D5B">
        <w:trPr>
          <w:trHeight w:val="275"/>
        </w:trPr>
        <w:tc>
          <w:tcPr>
            <w:tcW w:w="3964" w:type="dxa"/>
            <w:gridSpan w:val="2"/>
          </w:tcPr>
          <w:p w:rsidR="00772D5B" w:rsidRDefault="00B60D71">
            <w:pPr>
              <w:pStyle w:val="TableParagraph"/>
              <w:ind w:left="202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полдник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ind w:left="110" w:right="104"/>
              <w:rPr>
                <w:sz w:val="24"/>
              </w:rPr>
            </w:pPr>
            <w:r>
              <w:rPr>
                <w:sz w:val="24"/>
              </w:rPr>
              <w:t>6,530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14,98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43,16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ind w:left="138" w:right="138"/>
              <w:rPr>
                <w:sz w:val="24"/>
              </w:rPr>
            </w:pPr>
            <w:r>
              <w:rPr>
                <w:sz w:val="24"/>
              </w:rPr>
              <w:t>333,73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2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81"/>
              <w:rPr>
                <w:sz w:val="24"/>
              </w:rPr>
            </w:pPr>
            <w:r>
              <w:rPr>
                <w:sz w:val="24"/>
              </w:rPr>
              <w:t>3,890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1" w:right="85"/>
              <w:rPr>
                <w:sz w:val="24"/>
              </w:rPr>
            </w:pPr>
            <w:r>
              <w:rPr>
                <w:sz w:val="24"/>
              </w:rPr>
              <w:t>12,00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ind w:left="85" w:right="95"/>
              <w:rPr>
                <w:sz w:val="24"/>
              </w:rPr>
            </w:pPr>
            <w:r>
              <w:rPr>
                <w:sz w:val="24"/>
              </w:rPr>
              <w:t>3,980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80" w:right="89"/>
              <w:rPr>
                <w:sz w:val="24"/>
              </w:rPr>
            </w:pPr>
            <w:r>
              <w:rPr>
                <w:sz w:val="24"/>
              </w:rPr>
              <w:t>41,82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7" w:right="91"/>
              <w:rPr>
                <w:sz w:val="24"/>
              </w:rPr>
            </w:pPr>
            <w:r>
              <w:rPr>
                <w:sz w:val="24"/>
              </w:rPr>
              <w:t>79,14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ind w:left="75" w:right="89"/>
              <w:rPr>
                <w:sz w:val="24"/>
              </w:rPr>
            </w:pPr>
            <w:r>
              <w:rPr>
                <w:sz w:val="24"/>
              </w:rPr>
              <w:t>20,41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ind w:left="72" w:right="91"/>
              <w:rPr>
                <w:sz w:val="24"/>
              </w:rPr>
            </w:pPr>
            <w:r>
              <w:rPr>
                <w:sz w:val="24"/>
              </w:rPr>
              <w:t>1,220</w:t>
            </w:r>
          </w:p>
        </w:tc>
      </w:tr>
      <w:tr w:rsidR="00772D5B">
        <w:trPr>
          <w:trHeight w:val="277"/>
        </w:trPr>
        <w:tc>
          <w:tcPr>
            <w:tcW w:w="3964" w:type="dxa"/>
            <w:gridSpan w:val="2"/>
          </w:tcPr>
          <w:p w:rsidR="00772D5B" w:rsidRDefault="00B60D71">
            <w:pPr>
              <w:pStyle w:val="TableParagraph"/>
              <w:spacing w:before="1" w:line="257" w:lineRule="exact"/>
              <w:ind w:left="2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805" w:type="dxa"/>
          </w:tcPr>
          <w:p w:rsidR="00772D5B" w:rsidRDefault="00B60D71">
            <w:pPr>
              <w:pStyle w:val="TableParagraph"/>
              <w:spacing w:line="258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54,14</w:t>
            </w:r>
          </w:p>
        </w:tc>
        <w:tc>
          <w:tcPr>
            <w:tcW w:w="801" w:type="dxa"/>
          </w:tcPr>
          <w:p w:rsidR="00772D5B" w:rsidRDefault="00B60D71">
            <w:pPr>
              <w:pStyle w:val="TableParagraph"/>
              <w:spacing w:line="258" w:lineRule="exact"/>
              <w:ind w:left="104" w:right="101"/>
              <w:rPr>
                <w:sz w:val="24"/>
              </w:rPr>
            </w:pPr>
            <w:r>
              <w:rPr>
                <w:sz w:val="24"/>
              </w:rPr>
              <w:t>53,91</w:t>
            </w:r>
          </w:p>
        </w:tc>
        <w:tc>
          <w:tcPr>
            <w:tcW w:w="811" w:type="dxa"/>
          </w:tcPr>
          <w:p w:rsidR="00772D5B" w:rsidRDefault="00B60D71">
            <w:pPr>
              <w:pStyle w:val="TableParagraph"/>
              <w:spacing w:line="258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21,95</w:t>
            </w:r>
          </w:p>
        </w:tc>
        <w:tc>
          <w:tcPr>
            <w:tcW w:w="1108" w:type="dxa"/>
          </w:tcPr>
          <w:p w:rsidR="00772D5B" w:rsidRDefault="00B60D71">
            <w:pPr>
              <w:pStyle w:val="TableParagraph"/>
              <w:spacing w:line="258" w:lineRule="exact"/>
              <w:ind w:left="138" w:right="138"/>
              <w:rPr>
                <w:sz w:val="24"/>
              </w:rPr>
            </w:pPr>
            <w:r>
              <w:rPr>
                <w:sz w:val="24"/>
              </w:rPr>
              <w:t>1595,46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58" w:lineRule="exact"/>
              <w:ind w:left="81" w:right="82"/>
              <w:rPr>
                <w:sz w:val="24"/>
              </w:rPr>
            </w:pPr>
            <w:r>
              <w:rPr>
                <w:sz w:val="24"/>
              </w:rPr>
              <w:t>0,860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58" w:lineRule="exact"/>
              <w:ind w:left="77" w:right="81"/>
              <w:rPr>
                <w:sz w:val="24"/>
              </w:rPr>
            </w:pPr>
            <w:r>
              <w:rPr>
                <w:sz w:val="24"/>
              </w:rPr>
              <w:t>65,77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58" w:lineRule="exact"/>
              <w:ind w:left="81" w:right="85"/>
              <w:rPr>
                <w:sz w:val="24"/>
              </w:rPr>
            </w:pPr>
            <w:r>
              <w:rPr>
                <w:sz w:val="24"/>
              </w:rPr>
              <w:t>300,5</w:t>
            </w:r>
          </w:p>
        </w:tc>
        <w:tc>
          <w:tcPr>
            <w:tcW w:w="770" w:type="dxa"/>
          </w:tcPr>
          <w:p w:rsidR="00772D5B" w:rsidRDefault="00B60D71">
            <w:pPr>
              <w:pStyle w:val="TableParagraph"/>
              <w:spacing w:line="258" w:lineRule="exact"/>
              <w:ind w:left="85" w:right="95"/>
              <w:rPr>
                <w:sz w:val="24"/>
              </w:rPr>
            </w:pPr>
            <w:r>
              <w:rPr>
                <w:sz w:val="24"/>
              </w:rPr>
              <w:t>23,25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58" w:lineRule="exact"/>
              <w:ind w:left="80" w:right="89"/>
              <w:rPr>
                <w:sz w:val="24"/>
              </w:rPr>
            </w:pPr>
            <w:r>
              <w:rPr>
                <w:sz w:val="24"/>
              </w:rPr>
              <w:t>315,1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58" w:lineRule="exact"/>
              <w:ind w:left="77" w:right="91"/>
              <w:rPr>
                <w:sz w:val="24"/>
              </w:rPr>
            </w:pPr>
            <w:r>
              <w:rPr>
                <w:sz w:val="24"/>
              </w:rPr>
              <w:t>532,5</w:t>
            </w:r>
          </w:p>
        </w:tc>
        <w:tc>
          <w:tcPr>
            <w:tcW w:w="767" w:type="dxa"/>
          </w:tcPr>
          <w:p w:rsidR="00772D5B" w:rsidRDefault="00B60D71">
            <w:pPr>
              <w:pStyle w:val="TableParagraph"/>
              <w:spacing w:line="258" w:lineRule="exact"/>
              <w:ind w:left="75" w:right="89"/>
              <w:rPr>
                <w:sz w:val="24"/>
              </w:rPr>
            </w:pPr>
            <w:r>
              <w:rPr>
                <w:sz w:val="24"/>
              </w:rPr>
              <w:t>298,5</w:t>
            </w:r>
          </w:p>
        </w:tc>
        <w:tc>
          <w:tcPr>
            <w:tcW w:w="769" w:type="dxa"/>
          </w:tcPr>
          <w:p w:rsidR="00772D5B" w:rsidRDefault="00B60D71">
            <w:pPr>
              <w:pStyle w:val="TableParagraph"/>
              <w:spacing w:line="258" w:lineRule="exact"/>
              <w:ind w:left="72" w:right="91"/>
              <w:rPr>
                <w:sz w:val="24"/>
              </w:rPr>
            </w:pPr>
            <w:r>
              <w:rPr>
                <w:sz w:val="24"/>
              </w:rPr>
              <w:t>13,18</w:t>
            </w:r>
          </w:p>
        </w:tc>
      </w:tr>
    </w:tbl>
    <w:p w:rsidR="00B60D71" w:rsidRDefault="00B60D71"/>
    <w:sectPr w:rsidR="00B60D71" w:rsidSect="00772D5B">
      <w:headerReference w:type="default" r:id="rId27"/>
      <w:footerReference w:type="default" r:id="rId28"/>
      <w:pgSz w:w="16840" w:h="11910" w:orient="landscape"/>
      <w:pgMar w:top="860" w:right="560" w:bottom="280" w:left="17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D71" w:rsidRDefault="00B60D71" w:rsidP="00772D5B">
      <w:r>
        <w:separator/>
      </w:r>
    </w:p>
  </w:endnote>
  <w:endnote w:type="continuationSeparator" w:id="0">
    <w:p w:rsidR="00B60D71" w:rsidRDefault="00B60D71" w:rsidP="00772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D5B" w:rsidRDefault="00772D5B">
    <w:pPr>
      <w:pStyle w:val="a3"/>
      <w:spacing w:line="14" w:lineRule="auto"/>
      <w:rPr>
        <w:sz w:val="20"/>
      </w:rPr>
    </w:pPr>
    <w:r w:rsidRPr="00772D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798.45pt;width:18pt;height:15.3pt;z-index:-16505856;mso-position-horizontal-relative:page;mso-position-vertical-relative:page" filled="f" stroked="f">
          <v:textbox inset="0,0,0,0">
            <w:txbxContent>
              <w:p w:rsidR="00772D5B" w:rsidRDefault="00772D5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60D71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479E1">
                  <w:rPr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D5B" w:rsidRDefault="00772D5B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D71" w:rsidRDefault="00B60D71" w:rsidP="00772D5B">
      <w:r>
        <w:separator/>
      </w:r>
    </w:p>
  </w:footnote>
  <w:footnote w:type="continuationSeparator" w:id="0">
    <w:p w:rsidR="00B60D71" w:rsidRDefault="00B60D71" w:rsidP="00772D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D5B" w:rsidRDefault="00772D5B">
    <w:pPr>
      <w:pStyle w:val="a3"/>
      <w:spacing w:line="14" w:lineRule="auto"/>
      <w:rPr>
        <w:sz w:val="20"/>
      </w:rPr>
    </w:pPr>
    <w:r w:rsidRPr="00772D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5.55pt;margin-top:34.65pt;width:162.4pt;height:13.05pt;z-index:-16506368;mso-position-horizontal-relative:page;mso-position-vertical-relative:page" filled="f" stroked="f">
          <v:textbox inset="0,0,0,0">
            <w:txbxContent>
              <w:p w:rsidR="00772D5B" w:rsidRDefault="00B60D71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color w:val="4F81BC"/>
                    <w:sz w:val="20"/>
                  </w:rPr>
                  <w:t>ПРАВИЛА</w:t>
                </w:r>
                <w:r>
                  <w:rPr>
                    <w:color w:val="4F81BC"/>
                    <w:spacing w:val="-10"/>
                    <w:sz w:val="20"/>
                  </w:rPr>
                  <w:t xml:space="preserve"> </w:t>
                </w:r>
                <w:r>
                  <w:rPr>
                    <w:color w:val="4F81BC"/>
                    <w:sz w:val="20"/>
                  </w:rPr>
                  <w:t>ЗДОРОВОГО</w:t>
                </w:r>
                <w:r>
                  <w:rPr>
                    <w:color w:val="4F81BC"/>
                    <w:spacing w:val="-7"/>
                    <w:sz w:val="20"/>
                  </w:rPr>
                  <w:t xml:space="preserve"> </w:t>
                </w:r>
                <w:r>
                  <w:rPr>
                    <w:color w:val="4F81BC"/>
                    <w:sz w:val="20"/>
                  </w:rPr>
                  <w:t>ПИТАНИЯ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D5B" w:rsidRDefault="00772D5B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66A67"/>
    <w:multiLevelType w:val="hybridMultilevel"/>
    <w:tmpl w:val="8D22EEBC"/>
    <w:lvl w:ilvl="0" w:tplc="63564660">
      <w:numFmt w:val="bullet"/>
      <w:lvlText w:val=""/>
      <w:lvlJc w:val="left"/>
      <w:pPr>
        <w:ind w:left="173" w:hanging="144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1DC200E4">
      <w:numFmt w:val="bullet"/>
      <w:lvlText w:val="•"/>
      <w:lvlJc w:val="left"/>
      <w:pPr>
        <w:ind w:left="1228" w:hanging="144"/>
      </w:pPr>
      <w:rPr>
        <w:rFonts w:hint="default"/>
        <w:lang w:val="ru-RU" w:eastAsia="en-US" w:bidi="ar-SA"/>
      </w:rPr>
    </w:lvl>
    <w:lvl w:ilvl="2" w:tplc="946A2F3C">
      <w:numFmt w:val="bullet"/>
      <w:lvlText w:val="•"/>
      <w:lvlJc w:val="left"/>
      <w:pPr>
        <w:ind w:left="2277" w:hanging="144"/>
      </w:pPr>
      <w:rPr>
        <w:rFonts w:hint="default"/>
        <w:lang w:val="ru-RU" w:eastAsia="en-US" w:bidi="ar-SA"/>
      </w:rPr>
    </w:lvl>
    <w:lvl w:ilvl="3" w:tplc="5F72199E">
      <w:numFmt w:val="bullet"/>
      <w:lvlText w:val="•"/>
      <w:lvlJc w:val="left"/>
      <w:pPr>
        <w:ind w:left="3325" w:hanging="144"/>
      </w:pPr>
      <w:rPr>
        <w:rFonts w:hint="default"/>
        <w:lang w:val="ru-RU" w:eastAsia="en-US" w:bidi="ar-SA"/>
      </w:rPr>
    </w:lvl>
    <w:lvl w:ilvl="4" w:tplc="130E4180">
      <w:numFmt w:val="bullet"/>
      <w:lvlText w:val="•"/>
      <w:lvlJc w:val="left"/>
      <w:pPr>
        <w:ind w:left="4374" w:hanging="144"/>
      </w:pPr>
      <w:rPr>
        <w:rFonts w:hint="default"/>
        <w:lang w:val="ru-RU" w:eastAsia="en-US" w:bidi="ar-SA"/>
      </w:rPr>
    </w:lvl>
    <w:lvl w:ilvl="5" w:tplc="4A807524">
      <w:numFmt w:val="bullet"/>
      <w:lvlText w:val="•"/>
      <w:lvlJc w:val="left"/>
      <w:pPr>
        <w:ind w:left="5423" w:hanging="144"/>
      </w:pPr>
      <w:rPr>
        <w:rFonts w:hint="default"/>
        <w:lang w:val="ru-RU" w:eastAsia="en-US" w:bidi="ar-SA"/>
      </w:rPr>
    </w:lvl>
    <w:lvl w:ilvl="6" w:tplc="802EF97C">
      <w:numFmt w:val="bullet"/>
      <w:lvlText w:val="•"/>
      <w:lvlJc w:val="left"/>
      <w:pPr>
        <w:ind w:left="6471" w:hanging="144"/>
      </w:pPr>
      <w:rPr>
        <w:rFonts w:hint="default"/>
        <w:lang w:val="ru-RU" w:eastAsia="en-US" w:bidi="ar-SA"/>
      </w:rPr>
    </w:lvl>
    <w:lvl w:ilvl="7" w:tplc="B2B07D68">
      <w:numFmt w:val="bullet"/>
      <w:lvlText w:val="•"/>
      <w:lvlJc w:val="left"/>
      <w:pPr>
        <w:ind w:left="7520" w:hanging="144"/>
      </w:pPr>
      <w:rPr>
        <w:rFonts w:hint="default"/>
        <w:lang w:val="ru-RU" w:eastAsia="en-US" w:bidi="ar-SA"/>
      </w:rPr>
    </w:lvl>
    <w:lvl w:ilvl="8" w:tplc="7B18E4A0">
      <w:numFmt w:val="bullet"/>
      <w:lvlText w:val="•"/>
      <w:lvlJc w:val="left"/>
      <w:pPr>
        <w:ind w:left="8569" w:hanging="144"/>
      </w:pPr>
      <w:rPr>
        <w:rFonts w:hint="default"/>
        <w:lang w:val="ru-RU" w:eastAsia="en-US" w:bidi="ar-SA"/>
      </w:rPr>
    </w:lvl>
  </w:abstractNum>
  <w:abstractNum w:abstractNumId="1">
    <w:nsid w:val="21A0305C"/>
    <w:multiLevelType w:val="hybridMultilevel"/>
    <w:tmpl w:val="102003AA"/>
    <w:lvl w:ilvl="0" w:tplc="EEB2A7C0">
      <w:start w:val="1"/>
      <w:numFmt w:val="decimal"/>
      <w:lvlText w:val="%1."/>
      <w:lvlJc w:val="left"/>
      <w:pPr>
        <w:ind w:left="454" w:hanging="281"/>
        <w:jc w:val="left"/>
      </w:pPr>
      <w:rPr>
        <w:rFonts w:ascii="Times New Roman" w:eastAsia="Times New Roman" w:hAnsi="Times New Roman" w:cs="Times New Roman" w:hint="default"/>
        <w:b/>
        <w:bCs/>
        <w:color w:val="FFFFFF"/>
        <w:spacing w:val="0"/>
        <w:w w:val="100"/>
        <w:sz w:val="28"/>
        <w:szCs w:val="28"/>
        <w:shd w:val="clear" w:color="auto" w:fill="1346B3"/>
        <w:lang w:val="ru-RU" w:eastAsia="en-US" w:bidi="ar-SA"/>
      </w:rPr>
    </w:lvl>
    <w:lvl w:ilvl="1" w:tplc="F27AF396">
      <w:start w:val="1"/>
      <w:numFmt w:val="decimal"/>
      <w:lvlText w:val="%2."/>
      <w:lvlJc w:val="left"/>
      <w:pPr>
        <w:ind w:left="173" w:hanging="415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4BCC28E4">
      <w:numFmt w:val="bullet"/>
      <w:lvlText w:val="•"/>
      <w:lvlJc w:val="left"/>
      <w:pPr>
        <w:ind w:left="1594" w:hanging="415"/>
      </w:pPr>
      <w:rPr>
        <w:rFonts w:hint="default"/>
        <w:lang w:val="ru-RU" w:eastAsia="en-US" w:bidi="ar-SA"/>
      </w:rPr>
    </w:lvl>
    <w:lvl w:ilvl="3" w:tplc="3BA0C490">
      <w:numFmt w:val="bullet"/>
      <w:lvlText w:val="•"/>
      <w:lvlJc w:val="left"/>
      <w:pPr>
        <w:ind w:left="2728" w:hanging="415"/>
      </w:pPr>
      <w:rPr>
        <w:rFonts w:hint="default"/>
        <w:lang w:val="ru-RU" w:eastAsia="en-US" w:bidi="ar-SA"/>
      </w:rPr>
    </w:lvl>
    <w:lvl w:ilvl="4" w:tplc="5D588ACC">
      <w:numFmt w:val="bullet"/>
      <w:lvlText w:val="•"/>
      <w:lvlJc w:val="left"/>
      <w:pPr>
        <w:ind w:left="3862" w:hanging="415"/>
      </w:pPr>
      <w:rPr>
        <w:rFonts w:hint="default"/>
        <w:lang w:val="ru-RU" w:eastAsia="en-US" w:bidi="ar-SA"/>
      </w:rPr>
    </w:lvl>
    <w:lvl w:ilvl="5" w:tplc="2BD4AB6E">
      <w:numFmt w:val="bullet"/>
      <w:lvlText w:val="•"/>
      <w:lvlJc w:val="left"/>
      <w:pPr>
        <w:ind w:left="4996" w:hanging="415"/>
      </w:pPr>
      <w:rPr>
        <w:rFonts w:hint="default"/>
        <w:lang w:val="ru-RU" w:eastAsia="en-US" w:bidi="ar-SA"/>
      </w:rPr>
    </w:lvl>
    <w:lvl w:ilvl="6" w:tplc="2E2CA794">
      <w:numFmt w:val="bullet"/>
      <w:lvlText w:val="•"/>
      <w:lvlJc w:val="left"/>
      <w:pPr>
        <w:ind w:left="6130" w:hanging="415"/>
      </w:pPr>
      <w:rPr>
        <w:rFonts w:hint="default"/>
        <w:lang w:val="ru-RU" w:eastAsia="en-US" w:bidi="ar-SA"/>
      </w:rPr>
    </w:lvl>
    <w:lvl w:ilvl="7" w:tplc="4A7E25F8">
      <w:numFmt w:val="bullet"/>
      <w:lvlText w:val="•"/>
      <w:lvlJc w:val="left"/>
      <w:pPr>
        <w:ind w:left="7264" w:hanging="415"/>
      </w:pPr>
      <w:rPr>
        <w:rFonts w:hint="default"/>
        <w:lang w:val="ru-RU" w:eastAsia="en-US" w:bidi="ar-SA"/>
      </w:rPr>
    </w:lvl>
    <w:lvl w:ilvl="8" w:tplc="1A0CAAA6">
      <w:numFmt w:val="bullet"/>
      <w:lvlText w:val="•"/>
      <w:lvlJc w:val="left"/>
      <w:pPr>
        <w:ind w:left="8398" w:hanging="415"/>
      </w:pPr>
      <w:rPr>
        <w:rFonts w:hint="default"/>
        <w:lang w:val="ru-RU" w:eastAsia="en-US" w:bidi="ar-SA"/>
      </w:rPr>
    </w:lvl>
  </w:abstractNum>
  <w:abstractNum w:abstractNumId="2">
    <w:nsid w:val="38042230"/>
    <w:multiLevelType w:val="hybridMultilevel"/>
    <w:tmpl w:val="99E8F96A"/>
    <w:lvl w:ilvl="0" w:tplc="FEE4FBC6">
      <w:numFmt w:val="bullet"/>
      <w:lvlText w:val=""/>
      <w:lvlJc w:val="left"/>
      <w:pPr>
        <w:ind w:left="1306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F6248D4">
      <w:numFmt w:val="bullet"/>
      <w:lvlText w:val="•"/>
      <w:lvlJc w:val="left"/>
      <w:pPr>
        <w:ind w:left="2236" w:hanging="425"/>
      </w:pPr>
      <w:rPr>
        <w:rFonts w:hint="default"/>
        <w:lang w:val="ru-RU" w:eastAsia="en-US" w:bidi="ar-SA"/>
      </w:rPr>
    </w:lvl>
    <w:lvl w:ilvl="2" w:tplc="7516659A">
      <w:numFmt w:val="bullet"/>
      <w:lvlText w:val="•"/>
      <w:lvlJc w:val="left"/>
      <w:pPr>
        <w:ind w:left="3173" w:hanging="425"/>
      </w:pPr>
      <w:rPr>
        <w:rFonts w:hint="default"/>
        <w:lang w:val="ru-RU" w:eastAsia="en-US" w:bidi="ar-SA"/>
      </w:rPr>
    </w:lvl>
    <w:lvl w:ilvl="3" w:tplc="3E7A3F92">
      <w:numFmt w:val="bullet"/>
      <w:lvlText w:val="•"/>
      <w:lvlJc w:val="left"/>
      <w:pPr>
        <w:ind w:left="4109" w:hanging="425"/>
      </w:pPr>
      <w:rPr>
        <w:rFonts w:hint="default"/>
        <w:lang w:val="ru-RU" w:eastAsia="en-US" w:bidi="ar-SA"/>
      </w:rPr>
    </w:lvl>
    <w:lvl w:ilvl="4" w:tplc="2788EF16">
      <w:numFmt w:val="bullet"/>
      <w:lvlText w:val="•"/>
      <w:lvlJc w:val="left"/>
      <w:pPr>
        <w:ind w:left="5046" w:hanging="425"/>
      </w:pPr>
      <w:rPr>
        <w:rFonts w:hint="default"/>
        <w:lang w:val="ru-RU" w:eastAsia="en-US" w:bidi="ar-SA"/>
      </w:rPr>
    </w:lvl>
    <w:lvl w:ilvl="5" w:tplc="D7AC82B0">
      <w:numFmt w:val="bullet"/>
      <w:lvlText w:val="•"/>
      <w:lvlJc w:val="left"/>
      <w:pPr>
        <w:ind w:left="5983" w:hanging="425"/>
      </w:pPr>
      <w:rPr>
        <w:rFonts w:hint="default"/>
        <w:lang w:val="ru-RU" w:eastAsia="en-US" w:bidi="ar-SA"/>
      </w:rPr>
    </w:lvl>
    <w:lvl w:ilvl="6" w:tplc="0CDCB624">
      <w:numFmt w:val="bullet"/>
      <w:lvlText w:val="•"/>
      <w:lvlJc w:val="left"/>
      <w:pPr>
        <w:ind w:left="6919" w:hanging="425"/>
      </w:pPr>
      <w:rPr>
        <w:rFonts w:hint="default"/>
        <w:lang w:val="ru-RU" w:eastAsia="en-US" w:bidi="ar-SA"/>
      </w:rPr>
    </w:lvl>
    <w:lvl w:ilvl="7" w:tplc="18D4F76E">
      <w:numFmt w:val="bullet"/>
      <w:lvlText w:val="•"/>
      <w:lvlJc w:val="left"/>
      <w:pPr>
        <w:ind w:left="7856" w:hanging="425"/>
      </w:pPr>
      <w:rPr>
        <w:rFonts w:hint="default"/>
        <w:lang w:val="ru-RU" w:eastAsia="en-US" w:bidi="ar-SA"/>
      </w:rPr>
    </w:lvl>
    <w:lvl w:ilvl="8" w:tplc="03D6AB06">
      <w:numFmt w:val="bullet"/>
      <w:lvlText w:val="•"/>
      <w:lvlJc w:val="left"/>
      <w:pPr>
        <w:ind w:left="8793" w:hanging="425"/>
      </w:pPr>
      <w:rPr>
        <w:rFonts w:hint="default"/>
        <w:lang w:val="ru-RU" w:eastAsia="en-US" w:bidi="ar-SA"/>
      </w:rPr>
    </w:lvl>
  </w:abstractNum>
  <w:abstractNum w:abstractNumId="3">
    <w:nsid w:val="40C46E1E"/>
    <w:multiLevelType w:val="hybridMultilevel"/>
    <w:tmpl w:val="8708CA8A"/>
    <w:lvl w:ilvl="0" w:tplc="83CA40D2">
      <w:numFmt w:val="bullet"/>
      <w:lvlText w:val=""/>
      <w:lvlJc w:val="left"/>
      <w:pPr>
        <w:ind w:left="573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AC20642">
      <w:numFmt w:val="bullet"/>
      <w:lvlText w:val="•"/>
      <w:lvlJc w:val="left"/>
      <w:pPr>
        <w:ind w:left="1014" w:hanging="425"/>
      </w:pPr>
      <w:rPr>
        <w:rFonts w:hint="default"/>
        <w:lang w:val="ru-RU" w:eastAsia="en-US" w:bidi="ar-SA"/>
      </w:rPr>
    </w:lvl>
    <w:lvl w:ilvl="2" w:tplc="89E49288">
      <w:numFmt w:val="bullet"/>
      <w:lvlText w:val="•"/>
      <w:lvlJc w:val="left"/>
      <w:pPr>
        <w:ind w:left="1449" w:hanging="425"/>
      </w:pPr>
      <w:rPr>
        <w:rFonts w:hint="default"/>
        <w:lang w:val="ru-RU" w:eastAsia="en-US" w:bidi="ar-SA"/>
      </w:rPr>
    </w:lvl>
    <w:lvl w:ilvl="3" w:tplc="EF008792">
      <w:numFmt w:val="bullet"/>
      <w:lvlText w:val="•"/>
      <w:lvlJc w:val="left"/>
      <w:pPr>
        <w:ind w:left="1883" w:hanging="425"/>
      </w:pPr>
      <w:rPr>
        <w:rFonts w:hint="default"/>
        <w:lang w:val="ru-RU" w:eastAsia="en-US" w:bidi="ar-SA"/>
      </w:rPr>
    </w:lvl>
    <w:lvl w:ilvl="4" w:tplc="51BABCA6">
      <w:numFmt w:val="bullet"/>
      <w:lvlText w:val="•"/>
      <w:lvlJc w:val="left"/>
      <w:pPr>
        <w:ind w:left="2318" w:hanging="425"/>
      </w:pPr>
      <w:rPr>
        <w:rFonts w:hint="default"/>
        <w:lang w:val="ru-RU" w:eastAsia="en-US" w:bidi="ar-SA"/>
      </w:rPr>
    </w:lvl>
    <w:lvl w:ilvl="5" w:tplc="9D901078">
      <w:numFmt w:val="bullet"/>
      <w:lvlText w:val="•"/>
      <w:lvlJc w:val="left"/>
      <w:pPr>
        <w:ind w:left="2752" w:hanging="425"/>
      </w:pPr>
      <w:rPr>
        <w:rFonts w:hint="default"/>
        <w:lang w:val="ru-RU" w:eastAsia="en-US" w:bidi="ar-SA"/>
      </w:rPr>
    </w:lvl>
    <w:lvl w:ilvl="6" w:tplc="15188E5A">
      <w:numFmt w:val="bullet"/>
      <w:lvlText w:val="•"/>
      <w:lvlJc w:val="left"/>
      <w:pPr>
        <w:ind w:left="3187" w:hanging="425"/>
      </w:pPr>
      <w:rPr>
        <w:rFonts w:hint="default"/>
        <w:lang w:val="ru-RU" w:eastAsia="en-US" w:bidi="ar-SA"/>
      </w:rPr>
    </w:lvl>
    <w:lvl w:ilvl="7" w:tplc="AAF615E6">
      <w:numFmt w:val="bullet"/>
      <w:lvlText w:val="•"/>
      <w:lvlJc w:val="left"/>
      <w:pPr>
        <w:ind w:left="3621" w:hanging="425"/>
      </w:pPr>
      <w:rPr>
        <w:rFonts w:hint="default"/>
        <w:lang w:val="ru-RU" w:eastAsia="en-US" w:bidi="ar-SA"/>
      </w:rPr>
    </w:lvl>
    <w:lvl w:ilvl="8" w:tplc="8AAA39C6">
      <w:numFmt w:val="bullet"/>
      <w:lvlText w:val="•"/>
      <w:lvlJc w:val="left"/>
      <w:pPr>
        <w:ind w:left="4056" w:hanging="425"/>
      </w:pPr>
      <w:rPr>
        <w:rFonts w:hint="default"/>
        <w:lang w:val="ru-RU" w:eastAsia="en-US" w:bidi="ar-SA"/>
      </w:rPr>
    </w:lvl>
  </w:abstractNum>
  <w:abstractNum w:abstractNumId="4">
    <w:nsid w:val="5B0058D2"/>
    <w:multiLevelType w:val="hybridMultilevel"/>
    <w:tmpl w:val="630A10B4"/>
    <w:lvl w:ilvl="0" w:tplc="4186247E">
      <w:numFmt w:val="bullet"/>
      <w:lvlText w:val=""/>
      <w:lvlJc w:val="left"/>
      <w:pPr>
        <w:ind w:left="173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FCCE14C">
      <w:numFmt w:val="bullet"/>
      <w:lvlText w:val="•"/>
      <w:lvlJc w:val="left"/>
      <w:pPr>
        <w:ind w:left="1228" w:hanging="286"/>
      </w:pPr>
      <w:rPr>
        <w:rFonts w:hint="default"/>
        <w:lang w:val="ru-RU" w:eastAsia="en-US" w:bidi="ar-SA"/>
      </w:rPr>
    </w:lvl>
    <w:lvl w:ilvl="2" w:tplc="A2201CFE">
      <w:numFmt w:val="bullet"/>
      <w:lvlText w:val="•"/>
      <w:lvlJc w:val="left"/>
      <w:pPr>
        <w:ind w:left="2277" w:hanging="286"/>
      </w:pPr>
      <w:rPr>
        <w:rFonts w:hint="default"/>
        <w:lang w:val="ru-RU" w:eastAsia="en-US" w:bidi="ar-SA"/>
      </w:rPr>
    </w:lvl>
    <w:lvl w:ilvl="3" w:tplc="AAF27F2A">
      <w:numFmt w:val="bullet"/>
      <w:lvlText w:val="•"/>
      <w:lvlJc w:val="left"/>
      <w:pPr>
        <w:ind w:left="3325" w:hanging="286"/>
      </w:pPr>
      <w:rPr>
        <w:rFonts w:hint="default"/>
        <w:lang w:val="ru-RU" w:eastAsia="en-US" w:bidi="ar-SA"/>
      </w:rPr>
    </w:lvl>
    <w:lvl w:ilvl="4" w:tplc="07B8897C">
      <w:numFmt w:val="bullet"/>
      <w:lvlText w:val="•"/>
      <w:lvlJc w:val="left"/>
      <w:pPr>
        <w:ind w:left="4374" w:hanging="286"/>
      </w:pPr>
      <w:rPr>
        <w:rFonts w:hint="default"/>
        <w:lang w:val="ru-RU" w:eastAsia="en-US" w:bidi="ar-SA"/>
      </w:rPr>
    </w:lvl>
    <w:lvl w:ilvl="5" w:tplc="E29C24C2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95F8C9BC">
      <w:numFmt w:val="bullet"/>
      <w:lvlText w:val="•"/>
      <w:lvlJc w:val="left"/>
      <w:pPr>
        <w:ind w:left="6471" w:hanging="286"/>
      </w:pPr>
      <w:rPr>
        <w:rFonts w:hint="default"/>
        <w:lang w:val="ru-RU" w:eastAsia="en-US" w:bidi="ar-SA"/>
      </w:rPr>
    </w:lvl>
    <w:lvl w:ilvl="7" w:tplc="B9706F4E">
      <w:numFmt w:val="bullet"/>
      <w:lvlText w:val="•"/>
      <w:lvlJc w:val="left"/>
      <w:pPr>
        <w:ind w:left="7520" w:hanging="286"/>
      </w:pPr>
      <w:rPr>
        <w:rFonts w:hint="default"/>
        <w:lang w:val="ru-RU" w:eastAsia="en-US" w:bidi="ar-SA"/>
      </w:rPr>
    </w:lvl>
    <w:lvl w:ilvl="8" w:tplc="67406474">
      <w:numFmt w:val="bullet"/>
      <w:lvlText w:val="•"/>
      <w:lvlJc w:val="left"/>
      <w:pPr>
        <w:ind w:left="8569" w:hanging="286"/>
      </w:pPr>
      <w:rPr>
        <w:rFonts w:hint="default"/>
        <w:lang w:val="ru-RU" w:eastAsia="en-US" w:bidi="ar-SA"/>
      </w:rPr>
    </w:lvl>
  </w:abstractNum>
  <w:abstractNum w:abstractNumId="5">
    <w:nsid w:val="5B0E7F8C"/>
    <w:multiLevelType w:val="hybridMultilevel"/>
    <w:tmpl w:val="C8EED618"/>
    <w:lvl w:ilvl="0" w:tplc="DB283C50">
      <w:numFmt w:val="bullet"/>
      <w:lvlText w:val=""/>
      <w:lvlJc w:val="left"/>
      <w:pPr>
        <w:ind w:left="537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31E8734">
      <w:numFmt w:val="bullet"/>
      <w:lvlText w:val="•"/>
      <w:lvlJc w:val="left"/>
      <w:pPr>
        <w:ind w:left="1009" w:hanging="428"/>
      </w:pPr>
      <w:rPr>
        <w:rFonts w:hint="default"/>
        <w:lang w:val="ru-RU" w:eastAsia="en-US" w:bidi="ar-SA"/>
      </w:rPr>
    </w:lvl>
    <w:lvl w:ilvl="2" w:tplc="7CCAEA08">
      <w:numFmt w:val="bullet"/>
      <w:lvlText w:val="•"/>
      <w:lvlJc w:val="left"/>
      <w:pPr>
        <w:ind w:left="1478" w:hanging="428"/>
      </w:pPr>
      <w:rPr>
        <w:rFonts w:hint="default"/>
        <w:lang w:val="ru-RU" w:eastAsia="en-US" w:bidi="ar-SA"/>
      </w:rPr>
    </w:lvl>
    <w:lvl w:ilvl="3" w:tplc="EF60F674">
      <w:numFmt w:val="bullet"/>
      <w:lvlText w:val="•"/>
      <w:lvlJc w:val="left"/>
      <w:pPr>
        <w:ind w:left="1947" w:hanging="428"/>
      </w:pPr>
      <w:rPr>
        <w:rFonts w:hint="default"/>
        <w:lang w:val="ru-RU" w:eastAsia="en-US" w:bidi="ar-SA"/>
      </w:rPr>
    </w:lvl>
    <w:lvl w:ilvl="4" w:tplc="8C8C7D58">
      <w:numFmt w:val="bullet"/>
      <w:lvlText w:val="•"/>
      <w:lvlJc w:val="left"/>
      <w:pPr>
        <w:ind w:left="2416" w:hanging="428"/>
      </w:pPr>
      <w:rPr>
        <w:rFonts w:hint="default"/>
        <w:lang w:val="ru-RU" w:eastAsia="en-US" w:bidi="ar-SA"/>
      </w:rPr>
    </w:lvl>
    <w:lvl w:ilvl="5" w:tplc="01CA0116">
      <w:numFmt w:val="bullet"/>
      <w:lvlText w:val="•"/>
      <w:lvlJc w:val="left"/>
      <w:pPr>
        <w:ind w:left="2885" w:hanging="428"/>
      </w:pPr>
      <w:rPr>
        <w:rFonts w:hint="default"/>
        <w:lang w:val="ru-RU" w:eastAsia="en-US" w:bidi="ar-SA"/>
      </w:rPr>
    </w:lvl>
    <w:lvl w:ilvl="6" w:tplc="11F2DE56">
      <w:numFmt w:val="bullet"/>
      <w:lvlText w:val="•"/>
      <w:lvlJc w:val="left"/>
      <w:pPr>
        <w:ind w:left="3354" w:hanging="428"/>
      </w:pPr>
      <w:rPr>
        <w:rFonts w:hint="default"/>
        <w:lang w:val="ru-RU" w:eastAsia="en-US" w:bidi="ar-SA"/>
      </w:rPr>
    </w:lvl>
    <w:lvl w:ilvl="7" w:tplc="48428D76">
      <w:numFmt w:val="bullet"/>
      <w:lvlText w:val="•"/>
      <w:lvlJc w:val="left"/>
      <w:pPr>
        <w:ind w:left="3823" w:hanging="428"/>
      </w:pPr>
      <w:rPr>
        <w:rFonts w:hint="default"/>
        <w:lang w:val="ru-RU" w:eastAsia="en-US" w:bidi="ar-SA"/>
      </w:rPr>
    </w:lvl>
    <w:lvl w:ilvl="8" w:tplc="7F844A74">
      <w:numFmt w:val="bullet"/>
      <w:lvlText w:val="•"/>
      <w:lvlJc w:val="left"/>
      <w:pPr>
        <w:ind w:left="4292" w:hanging="42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72D5B"/>
    <w:rsid w:val="004479E1"/>
    <w:rsid w:val="00772D5B"/>
    <w:rsid w:val="00B60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2D5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2D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72D5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72D5B"/>
    <w:pPr>
      <w:ind w:left="454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772D5B"/>
    <w:pPr>
      <w:spacing w:before="1"/>
      <w:ind w:left="1047" w:right="1156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772D5B"/>
    <w:pPr>
      <w:ind w:left="17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72D5B"/>
    <w:pPr>
      <w:spacing w:line="256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479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9E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4103</Words>
  <Characters>23390</Characters>
  <Application>Microsoft Office Word</Application>
  <DocSecurity>0</DocSecurity>
  <Lines>194</Lines>
  <Paragraphs>54</Paragraphs>
  <ScaleCrop>false</ScaleCrop>
  <Company>diakov.net</Company>
  <LinksUpToDate>false</LinksUpToDate>
  <CharactersWithSpaces>27439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Русанов С.Н. СЗУ</dc:creator>
  <cp:lastModifiedBy>Vlad</cp:lastModifiedBy>
  <cp:revision>2</cp:revision>
  <dcterms:created xsi:type="dcterms:W3CDTF">2024-04-07T10:44:00Z</dcterms:created>
  <dcterms:modified xsi:type="dcterms:W3CDTF">2024-04-07T10:46:00Z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2024-04-07T00:00:00Z</vt:filetime>
  </property>
</Properties>
</file>