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67" w:rsidRPr="003F6767" w:rsidRDefault="003F6767" w:rsidP="003F6767">
      <w:pPr>
        <w:pStyle w:val="a3"/>
        <w:spacing w:before="0" w:beforeAutospacing="0" w:after="0" w:afterAutospacing="0" w:line="360" w:lineRule="auto"/>
        <w:ind w:firstLine="567"/>
        <w:jc w:val="center"/>
        <w:rPr>
          <w:b/>
          <w:bCs/>
          <w:color w:val="008080"/>
          <w:sz w:val="28"/>
          <w:szCs w:val="28"/>
        </w:rPr>
      </w:pPr>
      <w:r w:rsidRPr="003F6767">
        <w:rPr>
          <w:rStyle w:val="a4"/>
          <w:color w:val="008080"/>
          <w:sz w:val="28"/>
          <w:szCs w:val="28"/>
        </w:rPr>
        <w:t>Адаптация ребенка в детском саду</w:t>
      </w:r>
    </w:p>
    <w:p w:rsidR="003F6767" w:rsidRPr="003F6767" w:rsidRDefault="003F6767" w:rsidP="003F6767">
      <w:pPr>
        <w:pStyle w:val="a3"/>
        <w:spacing w:before="0" w:beforeAutospacing="0" w:after="0" w:afterAutospacing="0" w:line="360" w:lineRule="auto"/>
        <w:ind w:firstLine="567"/>
        <w:jc w:val="both"/>
      </w:pPr>
      <w:r w:rsidRPr="003F6767">
        <w:t>Уважаемые родители! Вот вы первый раз привели своего малыша в детский сад. Сколько волнений, ожиданий, тревог! Для того, чтобы адаптация его к новым условиям прошла как можно спокойнее и быстрее, вы должны знать побольше об особенностях этого сложного периода.</w:t>
      </w:r>
    </w:p>
    <w:p w:rsidR="003F6767" w:rsidRPr="003F6767" w:rsidRDefault="003F6767" w:rsidP="003F6767">
      <w:pPr>
        <w:pStyle w:val="a3"/>
        <w:spacing w:before="0" w:beforeAutospacing="0" w:after="0" w:afterAutospacing="0" w:line="360" w:lineRule="auto"/>
        <w:ind w:firstLine="567"/>
        <w:jc w:val="both"/>
      </w:pPr>
      <w:r w:rsidRPr="003F6767">
        <w:t>У ребенка все взаимосвязано: состояние здоровья и эмоциональный настрой, физическое и психическое развитие. Необходимое развитие малыш получает через игрушки, самое важное занятие для него – игра. И родителям надо помнить, что добиваться желаемого можно через предложение: «Давай поиграем!» Мы же здесь постоянно играем с детьми, потому что именно в игре они знакомятся с окружающим миром, изобразительной деятельностью, конструированием, художественной литературой.</w:t>
      </w:r>
    </w:p>
    <w:p w:rsidR="003F6767" w:rsidRPr="003F6767" w:rsidRDefault="003F6767" w:rsidP="003F6767">
      <w:pPr>
        <w:pStyle w:val="a3"/>
        <w:spacing w:before="0" w:beforeAutospacing="0" w:after="0" w:afterAutospacing="0" w:line="360" w:lineRule="auto"/>
        <w:ind w:firstLine="567"/>
        <w:jc w:val="both"/>
      </w:pPr>
      <w:r w:rsidRPr="003F6767">
        <w:t>Для каждого родителя именно его ребенок самый лучший, самый умный. Но вот его отдают в детский сад. Естественно, у мамы с папой возникают первые переживания, связанные с садом. А как ребенок привыкнет? Понравится ли ему?</w:t>
      </w:r>
    </w:p>
    <w:p w:rsidR="003F6767" w:rsidRPr="003F6767" w:rsidRDefault="003F6767" w:rsidP="003F6767">
      <w:pPr>
        <w:pStyle w:val="a3"/>
        <w:spacing w:before="0" w:beforeAutospacing="0" w:after="0" w:afterAutospacing="0" w:line="360" w:lineRule="auto"/>
        <w:ind w:firstLine="567"/>
        <w:jc w:val="both"/>
      </w:pPr>
      <w:r w:rsidRPr="003F6767">
        <w:t>Обычно период адаптации детей к условиям ДОУ не превышает двух месяцев. Но для того, чтобы он прошел без лишних потрясений, мы все должны постараться максимально избавить новичков от травмирующих их факторов. Что же для этого нужно?</w:t>
      </w:r>
    </w:p>
    <w:p w:rsidR="003F6767" w:rsidRPr="003F6767" w:rsidRDefault="003F6767" w:rsidP="003F6767">
      <w:pPr>
        <w:pStyle w:val="a3"/>
        <w:spacing w:before="0" w:beforeAutospacing="0" w:after="0" w:afterAutospacing="0" w:line="360" w:lineRule="auto"/>
        <w:ind w:firstLine="567"/>
        <w:jc w:val="both"/>
      </w:pPr>
      <w:r w:rsidRPr="003F6767">
        <w:t>1. Родители должны привыкнуть к мысли: «Мой ребенок идет в детский сад, там ему будет хорошо, о нем будут заботиться, он будет играть со сверстниками. Я хочу, чтобы он пошел в садик»</w:t>
      </w:r>
    </w:p>
    <w:p w:rsidR="003F6767" w:rsidRPr="003F6767" w:rsidRDefault="003F6767" w:rsidP="003F6767">
      <w:pPr>
        <w:pStyle w:val="a3"/>
        <w:spacing w:before="0" w:beforeAutospacing="0" w:after="0" w:afterAutospacing="0" w:line="360" w:lineRule="auto"/>
        <w:ind w:firstLine="567"/>
        <w:jc w:val="both"/>
      </w:pPr>
      <w:r w:rsidRPr="003F6767">
        <w:t>2. В уголке для родителей висит листок режима дня ребенка. Это еще один важный пункт привыкания. Чтобы адаптация проходила благополучно, уже сейчас нужно приучать малыша к режиму дня, сходному в большей степени с режимом ДОУ: завтрак 8-9 утра; обед 12-13 часов; сон с 13 до 15 часов; полдник в 16 часов, укладывание на ночь не позднее 21-22 часов. И стараться максимально придерживаться этого режима.</w:t>
      </w:r>
    </w:p>
    <w:p w:rsidR="003F6767" w:rsidRPr="003F6767" w:rsidRDefault="003F6767" w:rsidP="003F6767">
      <w:pPr>
        <w:pStyle w:val="a3"/>
        <w:spacing w:before="0" w:beforeAutospacing="0" w:after="0" w:afterAutospacing="0" w:line="360" w:lineRule="auto"/>
        <w:ind w:firstLine="567"/>
        <w:jc w:val="both"/>
      </w:pPr>
      <w:r w:rsidRPr="003F6767">
        <w:t>3. Чтобы ребенок не чувствовал дискомфорта, желательно заранее приучить его к горшку (туалету) и отучить от пустышки и бутылочки.</w:t>
      </w:r>
    </w:p>
    <w:p w:rsidR="003F6767" w:rsidRPr="003F6767" w:rsidRDefault="003F6767" w:rsidP="003F6767">
      <w:pPr>
        <w:pStyle w:val="a3"/>
        <w:spacing w:before="0" w:beforeAutospacing="0" w:after="0" w:afterAutospacing="0" w:line="360" w:lineRule="auto"/>
        <w:ind w:firstLine="567"/>
        <w:jc w:val="both"/>
      </w:pPr>
      <w:r w:rsidRPr="003F6767">
        <w:t>Вот мы и подошли к самому главному: все документы готовы, ребенок и родители настроены, идти в садик, к детям.</w:t>
      </w:r>
    </w:p>
    <w:p w:rsidR="003F6767" w:rsidRPr="003F6767" w:rsidRDefault="003F6767" w:rsidP="003F6767">
      <w:pPr>
        <w:pStyle w:val="a3"/>
        <w:spacing w:before="0" w:beforeAutospacing="0" w:after="0" w:afterAutospacing="0" w:line="360" w:lineRule="auto"/>
        <w:ind w:firstLine="567"/>
        <w:jc w:val="both"/>
      </w:pPr>
      <w:r w:rsidRPr="003F6767">
        <w:t>1-й день – вы приводите ребенка к 10 часам на прогулку и забираете тотчас после нее.</w:t>
      </w:r>
    </w:p>
    <w:p w:rsidR="003F6767" w:rsidRPr="003F6767" w:rsidRDefault="003F6767" w:rsidP="003F6767">
      <w:pPr>
        <w:pStyle w:val="a3"/>
        <w:spacing w:before="0" w:beforeAutospacing="0" w:after="0" w:afterAutospacing="0" w:line="360" w:lineRule="auto"/>
        <w:ind w:firstLine="567"/>
        <w:jc w:val="both"/>
      </w:pPr>
      <w:r w:rsidRPr="003F6767">
        <w:t xml:space="preserve">Затем в течение недели приводите малыша и оставляете в саду до обеда. А мы наблюдаем за ним и в зависимости от его поведения (привыкания, эмоционального </w:t>
      </w:r>
      <w:r w:rsidRPr="003F6767">
        <w:lastRenderedPageBreak/>
        <w:t>настроя) сообщаем вам, когда лучше будет оставить его на дневной сон, а потом уже и на целый день.</w:t>
      </w:r>
    </w:p>
    <w:p w:rsidR="003F6767" w:rsidRPr="003F6767" w:rsidRDefault="003F6767" w:rsidP="003F6767">
      <w:pPr>
        <w:pStyle w:val="a3"/>
        <w:spacing w:before="0" w:beforeAutospacing="0" w:after="0" w:afterAutospacing="0" w:line="360" w:lineRule="auto"/>
        <w:ind w:firstLine="567"/>
        <w:jc w:val="both"/>
      </w:pPr>
      <w:r w:rsidRPr="003F6767">
        <w:t>Но вот ребенок заплакал, и у родителей возникает вопрос: «Как быть?» Да ведь это очень хорошо, что малыш плачет, большую тревогу вызывают тихие, «равнодушные» дети, ведь они все переживания держат в себе. Ребенок плачет – и успокаиваются эмоционально, он дает «сигнал» обратить на него внимание. Со всей ответственностью можно сказать, что плачущие поначалу дети в будущем посещают детский сад с большим удовольствием, чем тихие и спокойные.</w:t>
      </w:r>
    </w:p>
    <w:p w:rsidR="003F6767" w:rsidRPr="003F6767" w:rsidRDefault="003F6767" w:rsidP="003F6767">
      <w:pPr>
        <w:pStyle w:val="a3"/>
        <w:spacing w:before="0" w:beforeAutospacing="0" w:after="0" w:afterAutospacing="0" w:line="360" w:lineRule="auto"/>
        <w:ind w:firstLine="567"/>
        <w:jc w:val="both"/>
      </w:pPr>
      <w:r w:rsidRPr="003F6767">
        <w:t>Первые занятия и знакомства со специалистами проходят у нас в группе, поэтому малыши к новым людям привыкают постепенно.</w:t>
      </w:r>
    </w:p>
    <w:p w:rsidR="003F6767" w:rsidRPr="003F6767" w:rsidRDefault="003F6767" w:rsidP="003F6767">
      <w:pPr>
        <w:pStyle w:val="a3"/>
        <w:spacing w:before="0" w:beforeAutospacing="0" w:after="0" w:afterAutospacing="0" w:line="360" w:lineRule="auto"/>
        <w:ind w:firstLine="567"/>
        <w:jc w:val="both"/>
      </w:pPr>
      <w:r w:rsidRPr="003F6767">
        <w:t>В процессе нашего с вами общения будут возникать различные вопросы, пожалуйста, не стесняйтесь, подходите к нам и спрашивайте. Мы с удовольствием на них ответим, а если нужно, проведем консультацию. Не держите вопросы в себе, не надейтесь на советы знакомых. С вами и вашими детьми будут работать специалисты высокой квалификации.</w:t>
      </w:r>
    </w:p>
    <w:p w:rsidR="003F6767" w:rsidRPr="003F6767" w:rsidRDefault="003F6767" w:rsidP="003F6767">
      <w:pPr>
        <w:pStyle w:val="a3"/>
        <w:spacing w:before="0" w:beforeAutospacing="0" w:after="0" w:afterAutospacing="0" w:line="360" w:lineRule="auto"/>
        <w:ind w:firstLine="567"/>
        <w:jc w:val="both"/>
      </w:pPr>
      <w:r w:rsidRPr="003F6767">
        <w:t>Имейте в виду, что пока ваш ребенок не адаптируется к детскому саду, не стоит водить его в гости. Пусть для него на это время привычными будут только стены родного дома и своей группы.</w:t>
      </w:r>
    </w:p>
    <w:p w:rsidR="003F6767" w:rsidRDefault="003F6767" w:rsidP="003F6767">
      <w:pPr>
        <w:pStyle w:val="a3"/>
        <w:spacing w:before="0" w:beforeAutospacing="0" w:after="0" w:afterAutospacing="0" w:line="360" w:lineRule="auto"/>
        <w:ind w:firstLine="567"/>
        <w:jc w:val="both"/>
        <w:rPr>
          <w:rStyle w:val="a4"/>
        </w:rPr>
      </w:pPr>
      <w:r w:rsidRPr="003F6767">
        <w:t xml:space="preserve">И в заключении хочется пожелать вам успехов в воспитании ваших малышей. Любите их безусловной любовью, просто за то, что они у вас есть. </w:t>
      </w:r>
      <w:r w:rsidRPr="003F6767">
        <w:rPr>
          <w:rStyle w:val="a4"/>
        </w:rPr>
        <w:t>Удачи вам!</w:t>
      </w:r>
    </w:p>
    <w:p w:rsidR="003F6767" w:rsidRPr="003F6767" w:rsidRDefault="003F6767" w:rsidP="003F6767">
      <w:pPr>
        <w:pStyle w:val="a3"/>
        <w:spacing w:before="0" w:beforeAutospacing="0" w:after="0" w:afterAutospacing="0" w:line="360" w:lineRule="auto"/>
        <w:ind w:firstLine="567"/>
        <w:jc w:val="both"/>
      </w:pPr>
    </w:p>
    <w:p w:rsidR="003F6767" w:rsidRPr="003F6767" w:rsidRDefault="003F6767" w:rsidP="003F6767">
      <w:pPr>
        <w:pStyle w:val="a3"/>
        <w:spacing w:before="0" w:beforeAutospacing="0" w:after="0" w:afterAutospacing="0" w:line="360" w:lineRule="auto"/>
        <w:ind w:firstLine="567"/>
        <w:jc w:val="center"/>
        <w:rPr>
          <w:b/>
          <w:bCs/>
          <w:color w:val="008080"/>
          <w:sz w:val="28"/>
          <w:szCs w:val="28"/>
        </w:rPr>
      </w:pPr>
      <w:r w:rsidRPr="003F6767">
        <w:rPr>
          <w:rStyle w:val="a4"/>
          <w:color w:val="008080"/>
          <w:sz w:val="28"/>
          <w:szCs w:val="28"/>
        </w:rPr>
        <w:t>Агрессивный ребёнок</w:t>
      </w:r>
    </w:p>
    <w:p w:rsidR="003F6767" w:rsidRPr="003F6767" w:rsidRDefault="003F6767" w:rsidP="003F6767">
      <w:pPr>
        <w:pStyle w:val="a3"/>
        <w:spacing w:before="0" w:beforeAutospacing="0" w:after="0" w:afterAutospacing="0" w:line="360" w:lineRule="auto"/>
        <w:ind w:firstLine="567"/>
        <w:jc w:val="both"/>
      </w:pPr>
      <w:r w:rsidRPr="003F6767">
        <w:t>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3F6767" w:rsidRPr="003F6767" w:rsidRDefault="003F6767" w:rsidP="003F6767">
      <w:pPr>
        <w:pStyle w:val="a3"/>
        <w:spacing w:before="0" w:beforeAutospacing="0" w:after="0" w:afterAutospacing="0" w:line="360" w:lineRule="auto"/>
        <w:ind w:firstLine="567"/>
        <w:jc w:val="both"/>
      </w:pPr>
      <w:r w:rsidRPr="003F6767">
        <w:t xml:space="preserve">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 очень странный способ получения внимания? Но это для </w:t>
      </w:r>
      <w:r w:rsidRPr="003F6767">
        <w:lastRenderedPageBreak/>
        <w:t xml:space="preserve">данного ребёнка единственный механизм "выхода" </w:t>
      </w:r>
      <w:proofErr w:type="spellStart"/>
      <w:r w:rsidRPr="003F6767">
        <w:t>психоэмоционального</w:t>
      </w:r>
      <w:proofErr w:type="spellEnd"/>
      <w:r w:rsidRPr="003F6767">
        <w:t xml:space="preserve"> напряжения, скопившейся внутренней тревожности.</w:t>
      </w:r>
    </w:p>
    <w:p w:rsidR="003F6767" w:rsidRPr="003F6767" w:rsidRDefault="003F6767" w:rsidP="003F6767">
      <w:pPr>
        <w:pStyle w:val="a3"/>
        <w:spacing w:before="0" w:beforeAutospacing="0" w:after="0" w:afterAutospacing="0" w:line="360" w:lineRule="auto"/>
        <w:ind w:firstLine="567"/>
        <w:jc w:val="both"/>
      </w:pPr>
      <w:r w:rsidRPr="003F6767">
        <w:t>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фильмы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3F6767" w:rsidRPr="003F6767" w:rsidRDefault="003F6767" w:rsidP="003F6767">
      <w:pPr>
        <w:pStyle w:val="a3"/>
        <w:spacing w:before="0" w:beforeAutospacing="0" w:after="0" w:afterAutospacing="0" w:line="360" w:lineRule="auto"/>
        <w:ind w:firstLine="567"/>
        <w:jc w:val="both"/>
      </w:pPr>
      <w:r w:rsidRPr="003F6767">
        <w:t>• Когда это началось?</w:t>
      </w:r>
    </w:p>
    <w:p w:rsidR="003F6767" w:rsidRPr="003F6767" w:rsidRDefault="003F6767" w:rsidP="003F6767">
      <w:pPr>
        <w:pStyle w:val="a3"/>
        <w:spacing w:before="0" w:beforeAutospacing="0" w:after="0" w:afterAutospacing="0" w:line="360" w:lineRule="auto"/>
        <w:ind w:firstLine="567"/>
        <w:jc w:val="both"/>
      </w:pPr>
      <w:r w:rsidRPr="003F6767">
        <w:t>• Как ребёнок проявляет агрессию?</w:t>
      </w:r>
    </w:p>
    <w:p w:rsidR="003F6767" w:rsidRPr="003F6767" w:rsidRDefault="003F6767" w:rsidP="003F6767">
      <w:pPr>
        <w:pStyle w:val="a3"/>
        <w:spacing w:before="0" w:beforeAutospacing="0" w:after="0" w:afterAutospacing="0" w:line="360" w:lineRule="auto"/>
        <w:ind w:firstLine="567"/>
        <w:jc w:val="both"/>
      </w:pPr>
      <w:r w:rsidRPr="003F6767">
        <w:t>• В какие моменты ребёнок проявляет агрессию?</w:t>
      </w:r>
    </w:p>
    <w:p w:rsidR="003F6767" w:rsidRPr="003F6767" w:rsidRDefault="003F6767" w:rsidP="003F6767">
      <w:pPr>
        <w:pStyle w:val="a3"/>
        <w:spacing w:before="0" w:beforeAutospacing="0" w:after="0" w:afterAutospacing="0" w:line="360" w:lineRule="auto"/>
        <w:ind w:firstLine="567"/>
        <w:jc w:val="both"/>
      </w:pPr>
      <w:r w:rsidRPr="003F6767">
        <w:t>• Что явилось причиной агрессивности?</w:t>
      </w:r>
    </w:p>
    <w:p w:rsidR="003F6767" w:rsidRPr="003F6767" w:rsidRDefault="003F6767" w:rsidP="003F6767">
      <w:pPr>
        <w:pStyle w:val="a3"/>
        <w:spacing w:before="0" w:beforeAutospacing="0" w:after="0" w:afterAutospacing="0" w:line="360" w:lineRule="auto"/>
        <w:ind w:firstLine="567"/>
        <w:jc w:val="both"/>
      </w:pPr>
      <w:r w:rsidRPr="003F6767">
        <w:t>• Что изменилось в поведении ребёнка с того времени?</w:t>
      </w:r>
    </w:p>
    <w:p w:rsidR="003F6767" w:rsidRPr="003F6767" w:rsidRDefault="003F6767" w:rsidP="003F6767">
      <w:pPr>
        <w:pStyle w:val="a3"/>
        <w:spacing w:before="0" w:beforeAutospacing="0" w:after="0" w:afterAutospacing="0" w:line="360" w:lineRule="auto"/>
        <w:ind w:firstLine="567"/>
        <w:jc w:val="both"/>
      </w:pPr>
      <w:r w:rsidRPr="003F6767">
        <w:t>• Что на самом деле хочет ребёнок?</w:t>
      </w:r>
    </w:p>
    <w:p w:rsidR="003F6767" w:rsidRPr="003F6767" w:rsidRDefault="003F6767" w:rsidP="003F6767">
      <w:pPr>
        <w:pStyle w:val="a3"/>
        <w:spacing w:before="0" w:beforeAutospacing="0" w:after="0" w:afterAutospacing="0" w:line="360" w:lineRule="auto"/>
        <w:ind w:firstLine="567"/>
        <w:jc w:val="both"/>
      </w:pPr>
      <w:r w:rsidRPr="003F6767">
        <w:t>• Чем вы реально можете ему помочь?</w:t>
      </w:r>
    </w:p>
    <w:p w:rsidR="003F6767" w:rsidRPr="003F6767" w:rsidRDefault="003F6767" w:rsidP="003F6767">
      <w:pPr>
        <w:pStyle w:val="a3"/>
        <w:spacing w:before="0" w:beforeAutospacing="0" w:after="0" w:afterAutospacing="0" w:line="360" w:lineRule="auto"/>
        <w:ind w:firstLine="567"/>
        <w:jc w:val="both"/>
      </w:pPr>
      <w:r w:rsidRPr="003F6767">
        <w:t>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rsidR="003F6767" w:rsidRPr="003F6767" w:rsidRDefault="003F6767" w:rsidP="003F6767">
      <w:pPr>
        <w:pStyle w:val="a3"/>
        <w:spacing w:before="0" w:beforeAutospacing="0" w:after="0" w:afterAutospacing="0" w:line="360" w:lineRule="auto"/>
        <w:ind w:firstLine="567"/>
        <w:jc w:val="both"/>
      </w:pPr>
      <w:r w:rsidRPr="003F6767">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3F6767" w:rsidRPr="003F6767" w:rsidRDefault="003F6767" w:rsidP="003F6767">
      <w:pPr>
        <w:pStyle w:val="a3"/>
        <w:spacing w:before="0" w:beforeAutospacing="0" w:after="0" w:afterAutospacing="0" w:line="360" w:lineRule="auto"/>
        <w:ind w:firstLine="567"/>
        <w:jc w:val="both"/>
      </w:pPr>
      <w:r w:rsidRPr="003F6767">
        <w:t>Самое главное – попробуйте раскрепоститься сами, отдайтесь игре, ведь ребёнок непременно почувствует вашу искренность и оценит это.</w:t>
      </w:r>
    </w:p>
    <w:p w:rsidR="003F6767" w:rsidRPr="003F6767" w:rsidRDefault="003F6767" w:rsidP="003F6767">
      <w:pPr>
        <w:pStyle w:val="a3"/>
        <w:spacing w:before="0" w:beforeAutospacing="0" w:after="0" w:afterAutospacing="0" w:line="360" w:lineRule="auto"/>
        <w:ind w:firstLine="567"/>
        <w:jc w:val="both"/>
      </w:pPr>
      <w:r w:rsidRPr="003F6767">
        <w:rPr>
          <w:rStyle w:val="a4"/>
        </w:rPr>
        <w:t>"ВЫБИВАЕМ ПЫЛЬ"</w:t>
      </w:r>
    </w:p>
    <w:p w:rsidR="003F6767" w:rsidRPr="003F6767" w:rsidRDefault="003F6767" w:rsidP="003F6767">
      <w:pPr>
        <w:pStyle w:val="a3"/>
        <w:spacing w:before="0" w:beforeAutospacing="0" w:after="0" w:afterAutospacing="0" w:line="360" w:lineRule="auto"/>
        <w:ind w:firstLine="567"/>
        <w:jc w:val="both"/>
      </w:pPr>
      <w:r w:rsidRPr="003F6767">
        <w:t>(для детей с 4 лет)</w:t>
      </w:r>
    </w:p>
    <w:p w:rsidR="003F6767" w:rsidRPr="003F6767" w:rsidRDefault="003F6767" w:rsidP="003F6767">
      <w:pPr>
        <w:pStyle w:val="a3"/>
        <w:spacing w:before="0" w:beforeAutospacing="0" w:after="0" w:afterAutospacing="0" w:line="360" w:lineRule="auto"/>
        <w:ind w:firstLine="567"/>
        <w:jc w:val="both"/>
      </w:pPr>
      <w:r w:rsidRPr="003F6767">
        <w:t>Каждому участнику даётся "пыльная подушка". Он должен, усердно колотя руками, хорошенько её "почистить".</w:t>
      </w:r>
    </w:p>
    <w:p w:rsidR="003F6767" w:rsidRDefault="003F6767" w:rsidP="003F6767">
      <w:pPr>
        <w:pStyle w:val="a3"/>
        <w:spacing w:before="0" w:beforeAutospacing="0" w:after="0" w:afterAutospacing="0" w:line="360" w:lineRule="auto"/>
        <w:ind w:firstLine="567"/>
        <w:jc w:val="both"/>
        <w:rPr>
          <w:rStyle w:val="a4"/>
        </w:rPr>
      </w:pPr>
    </w:p>
    <w:p w:rsidR="003F6767" w:rsidRPr="003F6767" w:rsidRDefault="003F6767" w:rsidP="003F6767">
      <w:pPr>
        <w:pStyle w:val="a3"/>
        <w:spacing w:before="0" w:beforeAutospacing="0" w:after="0" w:afterAutospacing="0" w:line="360" w:lineRule="auto"/>
        <w:ind w:firstLine="567"/>
        <w:jc w:val="both"/>
      </w:pPr>
      <w:r w:rsidRPr="003F6767">
        <w:rPr>
          <w:rStyle w:val="a4"/>
        </w:rPr>
        <w:lastRenderedPageBreak/>
        <w:t>"ДЕТСКИЙ ФУТБОЛ"</w:t>
      </w:r>
    </w:p>
    <w:p w:rsidR="003F6767" w:rsidRPr="003F6767" w:rsidRDefault="003F6767" w:rsidP="003F6767">
      <w:pPr>
        <w:pStyle w:val="a3"/>
        <w:spacing w:before="0" w:beforeAutospacing="0" w:after="0" w:afterAutospacing="0" w:line="360" w:lineRule="auto"/>
        <w:ind w:firstLine="567"/>
        <w:jc w:val="both"/>
      </w:pPr>
      <w:r w:rsidRPr="003F6767">
        <w:t>(для детей с 4 лет)</w:t>
      </w:r>
    </w:p>
    <w:p w:rsidR="003F6767" w:rsidRPr="003F6767" w:rsidRDefault="003F6767" w:rsidP="003F6767">
      <w:pPr>
        <w:pStyle w:val="a3"/>
        <w:spacing w:before="0" w:beforeAutospacing="0" w:after="0" w:afterAutospacing="0" w:line="360" w:lineRule="auto"/>
        <w:ind w:firstLine="567"/>
        <w:jc w:val="both"/>
      </w:pPr>
      <w:r w:rsidRPr="003F6767">
        <w:t>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пинать, кидать, отнимать. Главная цель – забить в ворота гол.</w:t>
      </w:r>
    </w:p>
    <w:p w:rsidR="003F6767" w:rsidRPr="003F6767" w:rsidRDefault="003F6767" w:rsidP="003F6767">
      <w:pPr>
        <w:pStyle w:val="a3"/>
        <w:spacing w:before="0" w:beforeAutospacing="0" w:after="0" w:afterAutospacing="0" w:line="360" w:lineRule="auto"/>
        <w:ind w:firstLine="567"/>
        <w:jc w:val="both"/>
      </w:pPr>
      <w:r w:rsidRPr="003F6767">
        <w:t>Примечание: взрослый следит за соблюдением правил – нельзя пускать в ход руки, ноги, если нет подушки. Штрафники удаляются с поля.</w:t>
      </w:r>
    </w:p>
    <w:p w:rsidR="003F6767" w:rsidRPr="003F6767" w:rsidRDefault="003F6767" w:rsidP="003F6767">
      <w:pPr>
        <w:pStyle w:val="a3"/>
        <w:spacing w:before="0" w:beforeAutospacing="0" w:after="0" w:afterAutospacing="0" w:line="360" w:lineRule="auto"/>
        <w:ind w:firstLine="567"/>
        <w:jc w:val="both"/>
      </w:pPr>
      <w:r w:rsidRPr="003F6767">
        <w:rPr>
          <w:rStyle w:val="a4"/>
        </w:rPr>
        <w:t>"ЧАС ТИШИНЫ И ЧАС “МОЖНО”"</w:t>
      </w:r>
    </w:p>
    <w:p w:rsidR="003F6767" w:rsidRPr="003F6767" w:rsidRDefault="003F6767" w:rsidP="003F6767">
      <w:pPr>
        <w:pStyle w:val="a3"/>
        <w:spacing w:before="0" w:beforeAutospacing="0" w:after="0" w:afterAutospacing="0" w:line="360" w:lineRule="auto"/>
        <w:ind w:firstLine="567"/>
        <w:jc w:val="both"/>
      </w:pPr>
      <w:r w:rsidRPr="003F6767">
        <w:t>(для детей с 4 лет)</w:t>
      </w:r>
    </w:p>
    <w:p w:rsidR="003F6767" w:rsidRPr="003F6767" w:rsidRDefault="003F6767" w:rsidP="003F6767">
      <w:pPr>
        <w:pStyle w:val="a3"/>
        <w:spacing w:before="0" w:beforeAutospacing="0" w:after="0" w:afterAutospacing="0" w:line="360" w:lineRule="auto"/>
        <w:ind w:firstLine="567"/>
        <w:jc w:val="both"/>
      </w:pPr>
      <w:r w:rsidRPr="003F6767">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3F6767" w:rsidRPr="003F6767" w:rsidRDefault="003F6767" w:rsidP="003F6767">
      <w:pPr>
        <w:pStyle w:val="a3"/>
        <w:spacing w:before="0" w:beforeAutospacing="0" w:after="0" w:afterAutospacing="0" w:line="360" w:lineRule="auto"/>
        <w:ind w:firstLine="567"/>
        <w:jc w:val="both"/>
      </w:pPr>
      <w:r w:rsidRPr="003F6767">
        <w:t>Примечание: "часы" можно чередовать, а можно устраивать их в разные дни, главное, чтобы они стали привычными в семье.</w:t>
      </w:r>
    </w:p>
    <w:p w:rsidR="003F6767" w:rsidRPr="003F6767" w:rsidRDefault="003F6767" w:rsidP="003F6767">
      <w:pPr>
        <w:pStyle w:val="a3"/>
        <w:spacing w:before="0" w:beforeAutospacing="0" w:after="0" w:afterAutospacing="0" w:line="360" w:lineRule="auto"/>
        <w:ind w:firstLine="567"/>
        <w:jc w:val="both"/>
      </w:pPr>
      <w:r w:rsidRPr="003F6767">
        <w:rPr>
          <w:rStyle w:val="a4"/>
        </w:rPr>
        <w:t>"ПАДАЮЩАЯ БАШНЯ"</w:t>
      </w:r>
    </w:p>
    <w:p w:rsidR="003F6767" w:rsidRPr="003F6767" w:rsidRDefault="003F6767" w:rsidP="003F6767">
      <w:pPr>
        <w:pStyle w:val="a3"/>
        <w:spacing w:before="0" w:beforeAutospacing="0" w:after="0" w:afterAutospacing="0" w:line="360" w:lineRule="auto"/>
        <w:ind w:firstLine="567"/>
        <w:jc w:val="both"/>
      </w:pPr>
      <w:r w:rsidRPr="003F6767">
        <w:t>(для детей с 5 лет)</w:t>
      </w:r>
    </w:p>
    <w:p w:rsidR="003F6767" w:rsidRPr="003F6767" w:rsidRDefault="003F6767" w:rsidP="003F6767">
      <w:pPr>
        <w:pStyle w:val="a3"/>
        <w:spacing w:before="0" w:beforeAutospacing="0" w:after="0" w:afterAutospacing="0" w:line="360" w:lineRule="auto"/>
        <w:ind w:firstLine="567"/>
        <w:jc w:val="both"/>
      </w:pPr>
      <w:r w:rsidRPr="003F6767">
        <w:t>Из подушек строится высокая башня. Задача каждого участника – штурмом взять её (запрыгнуть), издавая победные крики типа:</w:t>
      </w:r>
    </w:p>
    <w:p w:rsidR="003F6767" w:rsidRPr="003F6767" w:rsidRDefault="003F6767" w:rsidP="003F6767">
      <w:pPr>
        <w:pStyle w:val="a3"/>
        <w:spacing w:before="0" w:beforeAutospacing="0" w:after="0" w:afterAutospacing="0" w:line="360" w:lineRule="auto"/>
        <w:ind w:firstLine="567"/>
        <w:jc w:val="both"/>
      </w:pPr>
      <w:r w:rsidRPr="003F6767">
        <w:t> "А-а-а", "Ура!" и т.д. Побеждает тот, кто запрыгивает на башню, не разрушив её стены.</w:t>
      </w:r>
    </w:p>
    <w:p w:rsidR="003F6767" w:rsidRPr="003F6767" w:rsidRDefault="003F6767" w:rsidP="003F6767">
      <w:pPr>
        <w:pStyle w:val="a3"/>
        <w:spacing w:before="0" w:beforeAutospacing="0" w:after="0" w:afterAutospacing="0" w:line="360" w:lineRule="auto"/>
        <w:ind w:firstLine="567"/>
        <w:jc w:val="both"/>
      </w:pPr>
      <w:r w:rsidRPr="003F6767">
        <w:t>Примечание:</w:t>
      </w:r>
    </w:p>
    <w:p w:rsidR="003F6767" w:rsidRPr="003F6767" w:rsidRDefault="003F6767" w:rsidP="003F6767">
      <w:pPr>
        <w:pStyle w:val="a3"/>
        <w:spacing w:before="0" w:beforeAutospacing="0" w:after="0" w:afterAutospacing="0" w:line="360" w:lineRule="auto"/>
        <w:ind w:firstLine="567"/>
        <w:jc w:val="both"/>
      </w:pPr>
      <w:r w:rsidRPr="003F6767">
        <w:t>• Каждый участник может сам себе построить башню такой высоты, которую, по его мнению, он способен покорить.</w:t>
      </w:r>
    </w:p>
    <w:p w:rsidR="003F6767" w:rsidRPr="003F6767" w:rsidRDefault="003F6767" w:rsidP="003F6767">
      <w:pPr>
        <w:pStyle w:val="a3"/>
        <w:spacing w:before="0" w:beforeAutospacing="0" w:after="0" w:afterAutospacing="0" w:line="360" w:lineRule="auto"/>
        <w:ind w:firstLine="567"/>
        <w:jc w:val="both"/>
      </w:pPr>
      <w:r w:rsidRPr="003F6767">
        <w:t>• После каждого штурма "болельщики" издают громкие крики одобрения и восхищения: "Молодец!", "Здорово!", "Победа!" и т.д.</w:t>
      </w:r>
    </w:p>
    <w:p w:rsidR="003F6767" w:rsidRPr="003F6767" w:rsidRDefault="003F6767" w:rsidP="003F6767">
      <w:pPr>
        <w:pStyle w:val="a3"/>
        <w:spacing w:before="0" w:beforeAutospacing="0" w:after="0" w:afterAutospacing="0" w:line="360" w:lineRule="auto"/>
        <w:ind w:firstLine="567"/>
        <w:jc w:val="both"/>
      </w:pPr>
      <w:r w:rsidRPr="003F6767">
        <w:rPr>
          <w:rStyle w:val="a4"/>
        </w:rPr>
        <w:t>"ШТУРМ КРЕПОСТИ"</w:t>
      </w:r>
    </w:p>
    <w:p w:rsidR="003F6767" w:rsidRPr="003F6767" w:rsidRDefault="003F6767" w:rsidP="003F6767">
      <w:pPr>
        <w:pStyle w:val="a3"/>
        <w:spacing w:before="0" w:beforeAutospacing="0" w:after="0" w:afterAutospacing="0" w:line="360" w:lineRule="auto"/>
        <w:ind w:firstLine="567"/>
        <w:jc w:val="both"/>
      </w:pPr>
      <w:r w:rsidRPr="003F6767">
        <w:t>(для детей с 5 лет)</w:t>
      </w:r>
    </w:p>
    <w:p w:rsidR="003F6767" w:rsidRPr="003F6767" w:rsidRDefault="003F6767" w:rsidP="003F6767">
      <w:pPr>
        <w:pStyle w:val="a3"/>
        <w:spacing w:before="0" w:beforeAutospacing="0" w:after="0" w:afterAutospacing="0" w:line="360" w:lineRule="auto"/>
        <w:ind w:firstLine="567"/>
        <w:jc w:val="both"/>
      </w:pPr>
      <w:r w:rsidRPr="003F6767">
        <w:t>Из попавшихся "под руку" небьющихся предметов строится крепость (тапки, стулья, кубики, одежда, книги и т.д. – всё собирается в одну большую кучу). У играющих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3F6767" w:rsidRDefault="003F6767" w:rsidP="003F6767">
      <w:pPr>
        <w:pStyle w:val="a3"/>
        <w:spacing w:before="0" w:beforeAutospacing="0" w:after="0" w:afterAutospacing="0" w:line="360" w:lineRule="auto"/>
        <w:ind w:firstLine="567"/>
        <w:jc w:val="both"/>
        <w:rPr>
          <w:rStyle w:val="a4"/>
        </w:rPr>
      </w:pPr>
    </w:p>
    <w:p w:rsidR="003F6767" w:rsidRPr="003F6767" w:rsidRDefault="003F6767" w:rsidP="003F6767">
      <w:pPr>
        <w:pStyle w:val="a3"/>
        <w:spacing w:before="0" w:beforeAutospacing="0" w:after="0" w:afterAutospacing="0" w:line="360" w:lineRule="auto"/>
        <w:ind w:firstLine="567"/>
        <w:jc w:val="both"/>
      </w:pPr>
      <w:r w:rsidRPr="003F6767">
        <w:rPr>
          <w:rStyle w:val="a4"/>
        </w:rPr>
        <w:lastRenderedPageBreak/>
        <w:t>"РУГАЕМСЯ ОВОЩАМИ"</w:t>
      </w:r>
    </w:p>
    <w:p w:rsidR="003F6767" w:rsidRPr="003F6767" w:rsidRDefault="003F6767" w:rsidP="003F6767">
      <w:pPr>
        <w:pStyle w:val="a3"/>
        <w:spacing w:before="0" w:beforeAutospacing="0" w:after="0" w:afterAutospacing="0" w:line="360" w:lineRule="auto"/>
        <w:ind w:firstLine="567"/>
        <w:jc w:val="both"/>
      </w:pPr>
      <w:r w:rsidRPr="003F6767">
        <w:t>(для детей с 5 лет)</w:t>
      </w:r>
    </w:p>
    <w:p w:rsidR="003F6767" w:rsidRPr="003F6767" w:rsidRDefault="003F6767" w:rsidP="003F6767">
      <w:pPr>
        <w:pStyle w:val="a3"/>
        <w:spacing w:before="0" w:beforeAutospacing="0" w:after="0" w:afterAutospacing="0" w:line="360" w:lineRule="auto"/>
        <w:ind w:firstLine="567"/>
        <w:jc w:val="both"/>
      </w:pPr>
      <w:r w:rsidRPr="003F6767">
        <w:t>Предложите детям поругаться, но не плохими словами, а … овощами: "Ты – огурец", "А ты – редиска", "Ты – морковка", "А та – тыква" и т.д.</w:t>
      </w:r>
    </w:p>
    <w:p w:rsidR="003F6767" w:rsidRPr="003F6767" w:rsidRDefault="003F6767" w:rsidP="003F6767">
      <w:pPr>
        <w:pStyle w:val="a3"/>
        <w:spacing w:before="0" w:beforeAutospacing="0" w:after="0" w:afterAutospacing="0" w:line="360" w:lineRule="auto"/>
        <w:ind w:firstLine="567"/>
        <w:jc w:val="both"/>
      </w:pPr>
      <w:r w:rsidRPr="003F6767">
        <w:t>Примечание: Прежде, чем поругать ребёнка плохим словом, вспомните это упражнение.</w:t>
      </w:r>
    </w:p>
    <w:p w:rsidR="003F6767" w:rsidRPr="003F6767" w:rsidRDefault="003F6767" w:rsidP="003F6767">
      <w:pPr>
        <w:pStyle w:val="a3"/>
        <w:spacing w:before="0" w:beforeAutospacing="0" w:after="0" w:afterAutospacing="0" w:line="360" w:lineRule="auto"/>
        <w:ind w:firstLine="567"/>
        <w:jc w:val="both"/>
      </w:pPr>
      <w:r w:rsidRPr="003F6767">
        <w:rPr>
          <w:rStyle w:val="a4"/>
        </w:rPr>
        <w:t>"ПО КОЧКАМ"</w:t>
      </w:r>
    </w:p>
    <w:p w:rsidR="003F6767" w:rsidRPr="003F6767" w:rsidRDefault="003F6767" w:rsidP="003F6767">
      <w:pPr>
        <w:pStyle w:val="a3"/>
        <w:spacing w:before="0" w:beforeAutospacing="0" w:after="0" w:afterAutospacing="0" w:line="360" w:lineRule="auto"/>
        <w:ind w:firstLine="567"/>
        <w:jc w:val="both"/>
      </w:pPr>
      <w:r w:rsidRPr="003F6767">
        <w:t>(для детей с 5 лет)</w:t>
      </w:r>
    </w:p>
    <w:p w:rsidR="003F6767" w:rsidRPr="003F6767" w:rsidRDefault="003F6767" w:rsidP="003F6767">
      <w:pPr>
        <w:pStyle w:val="a3"/>
        <w:spacing w:before="0" w:beforeAutospacing="0" w:after="0" w:afterAutospacing="0" w:line="360" w:lineRule="auto"/>
        <w:ind w:firstLine="567"/>
        <w:jc w:val="both"/>
      </w:pPr>
      <w:r w:rsidRPr="003F6767">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3F6767" w:rsidRPr="003F6767" w:rsidRDefault="003F6767" w:rsidP="003F6767">
      <w:pPr>
        <w:pStyle w:val="a3"/>
        <w:spacing w:before="0" w:beforeAutospacing="0" w:after="0" w:afterAutospacing="0" w:line="360" w:lineRule="auto"/>
        <w:ind w:firstLine="567"/>
        <w:jc w:val="both"/>
      </w:pPr>
      <w:r w:rsidRPr="003F6767">
        <w:t>Примечание: взрослый тоже прыгает по "кочкам". Если между "лягушками" дело доходит до серьёзного конфликта, он подскакивает и помогает найти выход.</w:t>
      </w:r>
    </w:p>
    <w:p w:rsidR="003F6767" w:rsidRPr="003F6767" w:rsidRDefault="003F6767" w:rsidP="003F6767">
      <w:pPr>
        <w:pStyle w:val="a3"/>
        <w:spacing w:before="0" w:beforeAutospacing="0" w:after="0" w:afterAutospacing="0" w:line="360" w:lineRule="auto"/>
        <w:ind w:firstLine="567"/>
        <w:jc w:val="both"/>
      </w:pPr>
      <w:r w:rsidRPr="003F6767">
        <w:rPr>
          <w:rStyle w:val="a4"/>
        </w:rPr>
        <w:t>"ЖУЖА"</w:t>
      </w:r>
    </w:p>
    <w:p w:rsidR="003F6767" w:rsidRPr="003F6767" w:rsidRDefault="003F6767" w:rsidP="003F6767">
      <w:pPr>
        <w:pStyle w:val="a3"/>
        <w:spacing w:before="0" w:beforeAutospacing="0" w:after="0" w:afterAutospacing="0" w:line="360" w:lineRule="auto"/>
        <w:ind w:firstLine="567"/>
        <w:jc w:val="both"/>
      </w:pPr>
      <w:r w:rsidRPr="003F6767">
        <w:t>(для детей с 6 лет)</w:t>
      </w:r>
    </w:p>
    <w:p w:rsidR="003F6767" w:rsidRPr="003F6767" w:rsidRDefault="003F6767" w:rsidP="003F6767">
      <w:pPr>
        <w:pStyle w:val="a3"/>
        <w:spacing w:before="0" w:beforeAutospacing="0" w:after="0" w:afterAutospacing="0" w:line="360" w:lineRule="auto"/>
        <w:ind w:firstLine="567"/>
        <w:jc w:val="both"/>
      </w:pPr>
      <w:r w:rsidRPr="003F6767">
        <w:t>"</w:t>
      </w:r>
      <w:proofErr w:type="spellStart"/>
      <w:r w:rsidRPr="003F6767">
        <w:t>Жужа</w:t>
      </w:r>
      <w:proofErr w:type="spellEnd"/>
      <w:r w:rsidRPr="003F6767">
        <w:t>" сидит на стуле с полотенцем в руках. Все остальные бегают вокруг неё, строят рожицы, дразнят, дотрагиваются до неё, щекочут. "</w:t>
      </w:r>
      <w:proofErr w:type="spellStart"/>
      <w:r w:rsidRPr="003F6767">
        <w:t>Жужа</w:t>
      </w:r>
      <w:proofErr w:type="spellEnd"/>
      <w:r w:rsidRPr="003F6767">
        <w:t>" терпит, но когда ей всё это надоедает, она вскакивает  и начинает гоняться за "обидчиками" вокруг стула, стараясь отхлестать их полотенцем по спинам.</w:t>
      </w:r>
    </w:p>
    <w:p w:rsidR="003F6767" w:rsidRPr="003F6767" w:rsidRDefault="003F6767" w:rsidP="003F6767">
      <w:pPr>
        <w:pStyle w:val="a3"/>
        <w:spacing w:before="0" w:beforeAutospacing="0" w:after="0" w:afterAutospacing="0" w:line="360" w:lineRule="auto"/>
        <w:ind w:firstLine="567"/>
        <w:jc w:val="both"/>
      </w:pPr>
      <w:r w:rsidRPr="003F6767">
        <w:t>Примечание: взрослый следит за формой выражения "дразнилок". Они не должны быть обидными и болезненными</w:t>
      </w:r>
    </w:p>
    <w:p w:rsidR="000019FE" w:rsidRPr="003F6767" w:rsidRDefault="000019FE" w:rsidP="003F6767">
      <w:pPr>
        <w:spacing w:after="0" w:line="360" w:lineRule="auto"/>
        <w:ind w:firstLine="567"/>
        <w:jc w:val="both"/>
        <w:rPr>
          <w:rFonts w:ascii="Times New Roman" w:hAnsi="Times New Roman" w:cs="Times New Roman"/>
          <w:sz w:val="24"/>
          <w:szCs w:val="24"/>
        </w:rPr>
      </w:pPr>
    </w:p>
    <w:sectPr w:rsidR="000019FE" w:rsidRPr="003F6767" w:rsidSect="000019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3F6767"/>
    <w:rsid w:val="000019FE"/>
    <w:rsid w:val="003F67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9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6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6767"/>
    <w:rPr>
      <w:b/>
      <w:bCs/>
    </w:rPr>
  </w:style>
</w:styles>
</file>

<file path=word/webSettings.xml><?xml version="1.0" encoding="utf-8"?>
<w:webSettings xmlns:r="http://schemas.openxmlformats.org/officeDocument/2006/relationships" xmlns:w="http://schemas.openxmlformats.org/wordprocessingml/2006/main">
  <w:divs>
    <w:div w:id="1061058196">
      <w:bodyDiv w:val="1"/>
      <w:marLeft w:val="0"/>
      <w:marRight w:val="0"/>
      <w:marTop w:val="0"/>
      <w:marBottom w:val="0"/>
      <w:divBdr>
        <w:top w:val="none" w:sz="0" w:space="0" w:color="auto"/>
        <w:left w:val="none" w:sz="0" w:space="0" w:color="auto"/>
        <w:bottom w:val="none" w:sz="0" w:space="0" w:color="auto"/>
        <w:right w:val="none" w:sz="0" w:space="0" w:color="auto"/>
      </w:divBdr>
    </w:div>
    <w:div w:id="137527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1476</Words>
  <Characters>8419</Characters>
  <Application>Microsoft Office Word</Application>
  <DocSecurity>0</DocSecurity>
  <Lines>70</Lines>
  <Paragraphs>19</Paragraphs>
  <ScaleCrop>false</ScaleCrop>
  <Company/>
  <LinksUpToDate>false</LinksUpToDate>
  <CharactersWithSpaces>9876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Vlad</cp:lastModifiedBy>
  <cp:revision>1</cp:revision>
  <dcterms:created xsi:type="dcterms:W3CDTF">2019-04-01T20:54:00Z</dcterms:created>
  <dcterms:modified xsi:type="dcterms:W3CDTF">2019-04-01T20:56:00Z</dcterms:modified>
</cp:coreProperties>
</file>